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DDE" w:rsidRPr="00EE2921" w:rsidRDefault="00561DDE" w:rsidP="00EE2921">
      <w:pPr>
        <w:jc w:val="center"/>
        <w:rPr>
          <w:rFonts w:ascii="Times New Roman" w:hAnsi="Times New Roman" w:cs="Times New Roman"/>
          <w:sz w:val="44"/>
          <w:szCs w:val="44"/>
        </w:rPr>
      </w:pPr>
      <w:r>
        <w:rPr>
          <w:rFonts w:ascii="Times New Roman" w:hAnsi="Times New Roman" w:cs="Times New Roman"/>
          <w:sz w:val="44"/>
          <w:szCs w:val="44"/>
        </w:rPr>
        <w:t>PROGETTO EDUCATIVO/ FORMATIVO</w:t>
      </w:r>
    </w:p>
    <w:p w:rsidR="00092AD5" w:rsidRPr="00092AD5" w:rsidRDefault="00092AD5" w:rsidP="00092AD5">
      <w:pPr>
        <w:jc w:val="center"/>
        <w:rPr>
          <w:rFonts w:ascii="Times New Roman" w:hAnsi="Times New Roman" w:cs="Times New Roman"/>
          <w:b/>
          <w:sz w:val="28"/>
          <w:szCs w:val="28"/>
        </w:rPr>
      </w:pPr>
      <w:r w:rsidRPr="00092AD5">
        <w:rPr>
          <w:rFonts w:ascii="Times New Roman" w:hAnsi="Times New Roman" w:cs="Times New Roman"/>
          <w:b/>
          <w:i/>
          <w:iCs/>
          <w:sz w:val="28"/>
          <w:szCs w:val="28"/>
        </w:rPr>
        <w:t>“ Là dove si arresta il potere delle parole,</w:t>
      </w:r>
    </w:p>
    <w:p w:rsidR="00092AD5" w:rsidRPr="00092AD5" w:rsidRDefault="00092AD5" w:rsidP="00092AD5">
      <w:pPr>
        <w:jc w:val="center"/>
        <w:rPr>
          <w:rFonts w:ascii="Times New Roman" w:hAnsi="Times New Roman" w:cs="Times New Roman"/>
          <w:b/>
          <w:sz w:val="28"/>
          <w:szCs w:val="28"/>
        </w:rPr>
      </w:pPr>
      <w:r w:rsidRPr="00092AD5">
        <w:rPr>
          <w:rFonts w:ascii="Times New Roman" w:hAnsi="Times New Roman" w:cs="Times New Roman"/>
          <w:b/>
          <w:i/>
          <w:iCs/>
          <w:sz w:val="28"/>
          <w:szCs w:val="28"/>
        </w:rPr>
        <w:t xml:space="preserve">comincia la musica…” </w:t>
      </w:r>
      <w:proofErr w:type="spellStart"/>
      <w:r w:rsidRPr="00092AD5">
        <w:rPr>
          <w:rFonts w:ascii="Times New Roman" w:hAnsi="Times New Roman" w:cs="Times New Roman"/>
          <w:b/>
          <w:i/>
          <w:iCs/>
          <w:sz w:val="28"/>
          <w:szCs w:val="28"/>
        </w:rPr>
        <w:t>R.Wagner</w:t>
      </w:r>
      <w:proofErr w:type="spellEnd"/>
    </w:p>
    <w:p w:rsidR="0064019B" w:rsidRPr="00092AD5" w:rsidRDefault="0064019B" w:rsidP="00561DDE">
      <w:pPr>
        <w:jc w:val="center"/>
        <w:rPr>
          <w:rFonts w:ascii="Times New Roman" w:hAnsi="Times New Roman" w:cs="Times New Roman"/>
          <w:b/>
          <w:sz w:val="28"/>
          <w:szCs w:val="28"/>
        </w:rPr>
      </w:pPr>
    </w:p>
    <w:p w:rsidR="0064019B" w:rsidRDefault="0064019B" w:rsidP="00561DDE">
      <w:pPr>
        <w:jc w:val="center"/>
        <w:rPr>
          <w:rFonts w:ascii="Times New Roman" w:hAnsi="Times New Roman" w:cs="Times New Roman"/>
          <w:sz w:val="28"/>
          <w:szCs w:val="28"/>
        </w:rPr>
      </w:pPr>
    </w:p>
    <w:p w:rsidR="0064019B" w:rsidRDefault="0064019B" w:rsidP="00561DDE">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307245" cy="5060731"/>
            <wp:effectExtent l="0" t="0" r="36155" b="82769"/>
            <wp:docPr id="1" name="Immagine 0" descr="74_125_PiccoloPrincipe29giugn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_125_PiccoloPrincipe29giugno.gif"/>
                    <pic:cNvPicPr/>
                  </pic:nvPicPr>
                  <pic:blipFill>
                    <a:blip r:embed="rId8" cstate="print"/>
                    <a:stretch>
                      <a:fillRect/>
                    </a:stretch>
                  </pic:blipFill>
                  <pic:spPr>
                    <a:xfrm>
                      <a:off x="0" y="0"/>
                      <a:ext cx="4314625" cy="5069402"/>
                    </a:xfrm>
                    <a:prstGeom prst="rect">
                      <a:avLst/>
                    </a:prstGeom>
                    <a:ln>
                      <a:noFill/>
                    </a:ln>
                    <a:effectLst>
                      <a:outerShdw blurRad="292100" dist="139700" dir="2700000" algn="tl" rotWithShape="0">
                        <a:srgbClr val="333333">
                          <a:alpha val="65000"/>
                        </a:srgbClr>
                      </a:outerShdw>
                    </a:effectLst>
                  </pic:spPr>
                </pic:pic>
              </a:graphicData>
            </a:graphic>
          </wp:inline>
        </w:drawing>
      </w:r>
      <w:r>
        <w:rPr>
          <w:rFonts w:ascii="Times New Roman" w:hAnsi="Times New Roman" w:cs="Times New Roman"/>
          <w:sz w:val="28"/>
          <w:szCs w:val="28"/>
        </w:rPr>
        <w:softHyphen/>
      </w:r>
      <w:r>
        <w:rPr>
          <w:rFonts w:ascii="Times New Roman" w:hAnsi="Times New Roman" w:cs="Times New Roman"/>
          <w:sz w:val="28"/>
          <w:szCs w:val="28"/>
        </w:rPr>
        <w:softHyphen/>
      </w:r>
    </w:p>
    <w:p w:rsidR="00561DDE" w:rsidRDefault="00561DDE" w:rsidP="00561DDE">
      <w:pPr>
        <w:jc w:val="center"/>
        <w:rPr>
          <w:rFonts w:ascii="Times New Roman" w:hAnsi="Times New Roman" w:cs="Times New Roman"/>
          <w:sz w:val="28"/>
          <w:szCs w:val="28"/>
        </w:rPr>
      </w:pPr>
    </w:p>
    <w:p w:rsidR="00561DDE" w:rsidRDefault="00561DDE" w:rsidP="00561DDE">
      <w:pPr>
        <w:jc w:val="center"/>
        <w:rPr>
          <w:rFonts w:ascii="Times New Roman" w:hAnsi="Times New Roman" w:cs="Times New Roman"/>
          <w:sz w:val="28"/>
          <w:szCs w:val="28"/>
        </w:rPr>
      </w:pPr>
    </w:p>
    <w:p w:rsidR="00561DDE" w:rsidRDefault="004647C7" w:rsidP="004647C7">
      <w:pPr>
        <w:rPr>
          <w:rFonts w:ascii="Times New Roman" w:hAnsi="Times New Roman" w:cs="Times New Roman"/>
          <w:sz w:val="28"/>
          <w:szCs w:val="28"/>
        </w:rPr>
      </w:pPr>
      <w:r>
        <w:rPr>
          <w:rFonts w:ascii="Times New Roman" w:hAnsi="Times New Roman" w:cs="Times New Roman"/>
          <w:sz w:val="28"/>
          <w:szCs w:val="28"/>
        </w:rPr>
        <w:t>Veronica Ruggieri</w:t>
      </w:r>
    </w:p>
    <w:p w:rsidR="004647C7" w:rsidRDefault="004647C7" w:rsidP="004647C7">
      <w:pPr>
        <w:rPr>
          <w:rFonts w:ascii="Times New Roman" w:hAnsi="Times New Roman" w:cs="Times New Roman"/>
          <w:sz w:val="28"/>
          <w:szCs w:val="28"/>
        </w:rPr>
      </w:pPr>
    </w:p>
    <w:p w:rsidR="00561DDE" w:rsidRDefault="00561DDE" w:rsidP="0064019B">
      <w:pPr>
        <w:rPr>
          <w:rFonts w:ascii="Times New Roman" w:hAnsi="Times New Roman" w:cs="Times New Roman"/>
          <w:sz w:val="28"/>
          <w:szCs w:val="28"/>
        </w:rPr>
      </w:pPr>
    </w:p>
    <w:p w:rsidR="00EE2921" w:rsidRDefault="00EE2921" w:rsidP="00561DDE">
      <w:pPr>
        <w:jc w:val="both"/>
        <w:rPr>
          <w:rFonts w:ascii="Times New Roman" w:hAnsi="Times New Roman" w:cs="Times New Roman"/>
          <w:b/>
          <w:i/>
          <w:sz w:val="36"/>
          <w:szCs w:val="36"/>
        </w:rPr>
      </w:pPr>
    </w:p>
    <w:p w:rsidR="00561DDE" w:rsidRDefault="00561DDE" w:rsidP="00AE27B4">
      <w:pPr>
        <w:jc w:val="both"/>
        <w:rPr>
          <w:rFonts w:ascii="Times New Roman" w:hAnsi="Times New Roman" w:cs="Times New Roman"/>
          <w:b/>
          <w:i/>
          <w:sz w:val="36"/>
          <w:szCs w:val="36"/>
        </w:rPr>
      </w:pPr>
      <w:r>
        <w:rPr>
          <w:rFonts w:ascii="Times New Roman" w:hAnsi="Times New Roman" w:cs="Times New Roman"/>
          <w:b/>
          <w:i/>
          <w:sz w:val="36"/>
          <w:szCs w:val="36"/>
        </w:rPr>
        <w:t>INDICE</w:t>
      </w:r>
      <w:r w:rsidR="00EE2921">
        <w:rPr>
          <w:rFonts w:ascii="Times New Roman" w:hAnsi="Times New Roman" w:cs="Times New Roman"/>
          <w:b/>
          <w:i/>
          <w:sz w:val="36"/>
          <w:szCs w:val="36"/>
        </w:rPr>
        <w:t xml:space="preserve">                                                </w:t>
      </w:r>
      <w:r>
        <w:rPr>
          <w:rFonts w:ascii="Times New Roman" w:hAnsi="Times New Roman" w:cs="Times New Roman"/>
          <w:b/>
          <w:i/>
          <w:sz w:val="36"/>
          <w:szCs w:val="36"/>
        </w:rPr>
        <w:t xml:space="preserve"> </w:t>
      </w:r>
      <w:r w:rsidR="00EE2921">
        <w:rPr>
          <w:noProof/>
        </w:rPr>
        <w:drawing>
          <wp:inline distT="0" distB="0" distL="0" distR="0">
            <wp:extent cx="1682151" cy="1348224"/>
            <wp:effectExtent l="19050" t="0" r="0" b="0"/>
            <wp:docPr id="6" name="Immagine 6" descr="https://encrypted-tbn2.gstatic.com/images?q=tbn:ANd9GcRnWy16e9yzeDs__OZ9L_n9OUOTfRaecC1Op_AXlAaL2CusbQ-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2.gstatic.com/images?q=tbn:ANd9GcRnWy16e9yzeDs__OZ9L_n9OUOTfRaecC1Op_AXlAaL2CusbQ-k"/>
                    <pic:cNvPicPr>
                      <a:picLocks noChangeAspect="1" noChangeArrowheads="1"/>
                    </pic:cNvPicPr>
                  </pic:nvPicPr>
                  <pic:blipFill>
                    <a:blip r:embed="rId9" cstate="print"/>
                    <a:srcRect/>
                    <a:stretch>
                      <a:fillRect/>
                    </a:stretch>
                  </pic:blipFill>
                  <pic:spPr bwMode="auto">
                    <a:xfrm>
                      <a:off x="0" y="0"/>
                      <a:ext cx="1686051" cy="1351350"/>
                    </a:xfrm>
                    <a:prstGeom prst="rect">
                      <a:avLst/>
                    </a:prstGeom>
                    <a:noFill/>
                    <a:ln w="9525">
                      <a:noFill/>
                      <a:miter lim="800000"/>
                      <a:headEnd/>
                      <a:tailEnd/>
                    </a:ln>
                  </pic:spPr>
                </pic:pic>
              </a:graphicData>
            </a:graphic>
          </wp:inline>
        </w:drawing>
      </w:r>
    </w:p>
    <w:p w:rsidR="00561DDE" w:rsidRPr="00B548D6" w:rsidRDefault="00561DDE" w:rsidP="00AE27B4">
      <w:pPr>
        <w:numPr>
          <w:ilvl w:val="0"/>
          <w:numId w:val="43"/>
        </w:numPr>
        <w:spacing w:line="360" w:lineRule="auto"/>
        <w:ind w:left="720"/>
        <w:rPr>
          <w:rFonts w:ascii="Times New Roman" w:hAnsi="Times New Roman" w:cs="Times New Roman"/>
          <w:sz w:val="28"/>
          <w:szCs w:val="28"/>
        </w:rPr>
      </w:pPr>
      <w:r w:rsidRPr="00B548D6">
        <w:rPr>
          <w:rFonts w:ascii="Times New Roman" w:hAnsi="Times New Roman" w:cs="Times New Roman"/>
          <w:b/>
          <w:sz w:val="32"/>
          <w:szCs w:val="32"/>
        </w:rPr>
        <w:t>Generalità:</w:t>
      </w:r>
    </w:p>
    <w:p w:rsidR="00B548D6" w:rsidRPr="00F50FC9" w:rsidRDefault="00B548D6" w:rsidP="00AE27B4">
      <w:pPr>
        <w:numPr>
          <w:ilvl w:val="1"/>
          <w:numId w:val="44"/>
        </w:numPr>
        <w:spacing w:line="360" w:lineRule="auto"/>
        <w:ind w:left="1440"/>
        <w:rPr>
          <w:rFonts w:ascii="Times New Roman" w:hAnsi="Times New Roman" w:cs="Times New Roman"/>
          <w:b/>
          <w:sz w:val="28"/>
          <w:szCs w:val="28"/>
        </w:rPr>
      </w:pPr>
      <w:r w:rsidRPr="00F50FC9">
        <w:rPr>
          <w:rFonts w:ascii="Times New Roman" w:hAnsi="Times New Roman" w:cs="Times New Roman"/>
          <w:b/>
          <w:sz w:val="28"/>
          <w:szCs w:val="28"/>
        </w:rPr>
        <w:t>Definizione dell’ambito formativo di applicazione del progetto</w:t>
      </w:r>
      <w:r w:rsidR="00AE27B4">
        <w:rPr>
          <w:rFonts w:ascii="Times New Roman" w:hAnsi="Times New Roman" w:cs="Times New Roman"/>
          <w:b/>
          <w:sz w:val="28"/>
          <w:szCs w:val="28"/>
        </w:rPr>
        <w:t xml:space="preserve">     </w:t>
      </w:r>
      <w:r w:rsidR="00F50FC9">
        <w:rPr>
          <w:rFonts w:ascii="Times New Roman" w:hAnsi="Times New Roman" w:cs="Times New Roman"/>
          <w:b/>
          <w:sz w:val="28"/>
          <w:szCs w:val="28"/>
        </w:rPr>
        <w:t xml:space="preserve"> </w:t>
      </w:r>
      <w:r w:rsidR="00AA0238">
        <w:rPr>
          <w:rFonts w:ascii="Times New Roman" w:hAnsi="Times New Roman" w:cs="Times New Roman"/>
          <w:sz w:val="28"/>
          <w:szCs w:val="28"/>
        </w:rPr>
        <w:t>p3</w:t>
      </w:r>
    </w:p>
    <w:p w:rsidR="00B548D6" w:rsidRPr="00F50FC9" w:rsidRDefault="00B548D6" w:rsidP="00AE27B4">
      <w:pPr>
        <w:numPr>
          <w:ilvl w:val="1"/>
          <w:numId w:val="44"/>
        </w:numPr>
        <w:spacing w:line="360" w:lineRule="auto"/>
        <w:ind w:left="1440"/>
        <w:rPr>
          <w:rFonts w:ascii="Times New Roman" w:hAnsi="Times New Roman" w:cs="Times New Roman"/>
          <w:b/>
          <w:sz w:val="28"/>
          <w:szCs w:val="28"/>
        </w:rPr>
      </w:pPr>
      <w:r w:rsidRPr="00F50FC9">
        <w:rPr>
          <w:rFonts w:ascii="Times New Roman" w:hAnsi="Times New Roman" w:cs="Times New Roman"/>
          <w:b/>
          <w:sz w:val="28"/>
          <w:szCs w:val="28"/>
        </w:rPr>
        <w:t>Finalità del progetto</w:t>
      </w:r>
      <w:r w:rsidR="00F50FC9" w:rsidRPr="00F50FC9">
        <w:rPr>
          <w:rFonts w:ascii="Times New Roman" w:hAnsi="Times New Roman" w:cs="Times New Roman"/>
          <w:sz w:val="28"/>
          <w:szCs w:val="28"/>
        </w:rPr>
        <w:t xml:space="preserve">                                               </w:t>
      </w:r>
      <w:r w:rsidR="00AA0238">
        <w:rPr>
          <w:rFonts w:ascii="Times New Roman" w:hAnsi="Times New Roman" w:cs="Times New Roman"/>
          <w:sz w:val="28"/>
          <w:szCs w:val="28"/>
        </w:rPr>
        <w:t xml:space="preserve">                </w:t>
      </w:r>
      <w:r w:rsidR="00F50FC9" w:rsidRPr="00F50FC9">
        <w:rPr>
          <w:rFonts w:ascii="Times New Roman" w:hAnsi="Times New Roman" w:cs="Times New Roman"/>
          <w:sz w:val="28"/>
          <w:szCs w:val="28"/>
        </w:rPr>
        <w:t xml:space="preserve">      </w:t>
      </w:r>
      <w:r w:rsidR="00AE27B4">
        <w:rPr>
          <w:rFonts w:ascii="Times New Roman" w:hAnsi="Times New Roman" w:cs="Times New Roman"/>
          <w:sz w:val="28"/>
          <w:szCs w:val="28"/>
        </w:rPr>
        <w:t xml:space="preserve">     </w:t>
      </w:r>
      <w:r w:rsidR="00F50FC9" w:rsidRPr="00F50FC9">
        <w:rPr>
          <w:rFonts w:ascii="Times New Roman" w:hAnsi="Times New Roman" w:cs="Times New Roman"/>
          <w:sz w:val="28"/>
          <w:szCs w:val="28"/>
        </w:rPr>
        <w:t xml:space="preserve">   p.4</w:t>
      </w:r>
    </w:p>
    <w:p w:rsidR="00B548D6" w:rsidRPr="00F50FC9" w:rsidRDefault="00B548D6" w:rsidP="00AE27B4">
      <w:pPr>
        <w:numPr>
          <w:ilvl w:val="1"/>
          <w:numId w:val="44"/>
        </w:numPr>
        <w:spacing w:line="360" w:lineRule="auto"/>
        <w:ind w:left="1440"/>
        <w:rPr>
          <w:rFonts w:ascii="Times New Roman" w:hAnsi="Times New Roman" w:cs="Times New Roman"/>
          <w:b/>
          <w:sz w:val="28"/>
          <w:szCs w:val="28"/>
        </w:rPr>
      </w:pPr>
      <w:r w:rsidRPr="00F50FC9">
        <w:rPr>
          <w:rFonts w:ascii="Times New Roman" w:hAnsi="Times New Roman" w:cs="Times New Roman"/>
          <w:b/>
          <w:sz w:val="28"/>
          <w:szCs w:val="28"/>
        </w:rPr>
        <w:t>Destin</w:t>
      </w:r>
      <w:r w:rsidR="00F50FC9" w:rsidRPr="00F50FC9">
        <w:rPr>
          <w:rFonts w:ascii="Times New Roman" w:hAnsi="Times New Roman" w:cs="Times New Roman"/>
          <w:b/>
          <w:sz w:val="28"/>
          <w:szCs w:val="28"/>
        </w:rPr>
        <w:t xml:space="preserve">atari                                                                    </w:t>
      </w:r>
      <w:r w:rsidR="00AA0238">
        <w:rPr>
          <w:rFonts w:ascii="Times New Roman" w:hAnsi="Times New Roman" w:cs="Times New Roman"/>
          <w:b/>
          <w:sz w:val="28"/>
          <w:szCs w:val="28"/>
        </w:rPr>
        <w:t xml:space="preserve">               </w:t>
      </w:r>
      <w:r w:rsidR="00AE27B4">
        <w:rPr>
          <w:rFonts w:ascii="Times New Roman" w:hAnsi="Times New Roman" w:cs="Times New Roman"/>
          <w:b/>
          <w:sz w:val="28"/>
          <w:szCs w:val="28"/>
        </w:rPr>
        <w:t xml:space="preserve">         </w:t>
      </w:r>
      <w:r w:rsidR="00F50FC9" w:rsidRPr="00F50FC9">
        <w:rPr>
          <w:rFonts w:ascii="Times New Roman" w:hAnsi="Times New Roman" w:cs="Times New Roman"/>
          <w:b/>
          <w:sz w:val="28"/>
          <w:szCs w:val="28"/>
        </w:rPr>
        <w:t xml:space="preserve"> </w:t>
      </w:r>
      <w:r w:rsidR="00F50FC9" w:rsidRPr="00F50FC9">
        <w:rPr>
          <w:rFonts w:ascii="Times New Roman" w:hAnsi="Times New Roman" w:cs="Times New Roman"/>
          <w:sz w:val="28"/>
          <w:szCs w:val="28"/>
        </w:rPr>
        <w:t>p.6</w:t>
      </w:r>
    </w:p>
    <w:p w:rsidR="00B548D6" w:rsidRPr="00F50FC9" w:rsidRDefault="00F50FC9" w:rsidP="00AE27B4">
      <w:pPr>
        <w:numPr>
          <w:ilvl w:val="1"/>
          <w:numId w:val="44"/>
        </w:numPr>
        <w:spacing w:line="360" w:lineRule="auto"/>
        <w:ind w:left="1440"/>
        <w:rPr>
          <w:rFonts w:ascii="Times New Roman" w:hAnsi="Times New Roman" w:cs="Times New Roman"/>
          <w:b/>
          <w:sz w:val="28"/>
          <w:szCs w:val="28"/>
        </w:rPr>
      </w:pPr>
      <w:r w:rsidRPr="00F50FC9">
        <w:rPr>
          <w:rFonts w:ascii="Times New Roman" w:hAnsi="Times New Roman" w:cs="Times New Roman"/>
          <w:b/>
          <w:sz w:val="28"/>
          <w:szCs w:val="28"/>
        </w:rPr>
        <w:t xml:space="preserve">Ambiti disciplinari toccati dal progetto                  </w:t>
      </w:r>
      <w:r w:rsidR="00AA0238">
        <w:rPr>
          <w:rFonts w:ascii="Times New Roman" w:hAnsi="Times New Roman" w:cs="Times New Roman"/>
          <w:b/>
          <w:sz w:val="28"/>
          <w:szCs w:val="28"/>
        </w:rPr>
        <w:t xml:space="preserve">               </w:t>
      </w:r>
      <w:r w:rsidRPr="00F50FC9">
        <w:rPr>
          <w:rFonts w:ascii="Times New Roman" w:hAnsi="Times New Roman" w:cs="Times New Roman"/>
          <w:b/>
          <w:sz w:val="28"/>
          <w:szCs w:val="28"/>
        </w:rPr>
        <w:t xml:space="preserve">  </w:t>
      </w:r>
      <w:r w:rsidR="00AE27B4">
        <w:rPr>
          <w:rFonts w:ascii="Times New Roman" w:hAnsi="Times New Roman" w:cs="Times New Roman"/>
          <w:b/>
          <w:sz w:val="28"/>
          <w:szCs w:val="28"/>
        </w:rPr>
        <w:t xml:space="preserve">     </w:t>
      </w:r>
      <w:r w:rsidRPr="00F50FC9">
        <w:rPr>
          <w:rFonts w:ascii="Times New Roman" w:hAnsi="Times New Roman" w:cs="Times New Roman"/>
          <w:b/>
          <w:sz w:val="28"/>
          <w:szCs w:val="28"/>
        </w:rPr>
        <w:t xml:space="preserve">     </w:t>
      </w:r>
      <w:r w:rsidRPr="00F50FC9">
        <w:rPr>
          <w:rFonts w:ascii="Times New Roman" w:hAnsi="Times New Roman" w:cs="Times New Roman"/>
          <w:sz w:val="28"/>
          <w:szCs w:val="28"/>
        </w:rPr>
        <w:t>p.7</w:t>
      </w:r>
    </w:p>
    <w:p w:rsidR="00561DDE" w:rsidRPr="00AA0238" w:rsidRDefault="00561DDE" w:rsidP="00AE27B4">
      <w:pPr>
        <w:spacing w:line="360" w:lineRule="auto"/>
        <w:rPr>
          <w:rFonts w:ascii="Times New Roman" w:hAnsi="Times New Roman" w:cs="Times New Roman"/>
          <w:sz w:val="28"/>
          <w:szCs w:val="28"/>
        </w:rPr>
      </w:pPr>
      <w:r w:rsidRPr="00AA0238">
        <w:rPr>
          <w:rFonts w:ascii="Times New Roman" w:hAnsi="Times New Roman" w:cs="Times New Roman"/>
          <w:b/>
          <w:sz w:val="32"/>
          <w:szCs w:val="32"/>
        </w:rPr>
        <w:t>(2) Analisi dei bisogni formativi</w:t>
      </w:r>
      <w:r w:rsidRPr="00B548D6">
        <w:rPr>
          <w:rFonts w:ascii="Times New Roman" w:hAnsi="Times New Roman" w:cs="Times New Roman"/>
          <w:b/>
          <w:sz w:val="28"/>
          <w:szCs w:val="28"/>
        </w:rPr>
        <w:t xml:space="preserve">                      </w:t>
      </w:r>
      <w:r w:rsidR="00D44C64" w:rsidRPr="00B548D6">
        <w:rPr>
          <w:rFonts w:ascii="Times New Roman" w:hAnsi="Times New Roman" w:cs="Times New Roman"/>
          <w:b/>
          <w:sz w:val="28"/>
          <w:szCs w:val="28"/>
        </w:rPr>
        <w:t xml:space="preserve">                        </w:t>
      </w:r>
      <w:r w:rsidR="00AA0238">
        <w:rPr>
          <w:rFonts w:ascii="Times New Roman" w:hAnsi="Times New Roman" w:cs="Times New Roman"/>
          <w:b/>
          <w:sz w:val="28"/>
          <w:szCs w:val="28"/>
        </w:rPr>
        <w:t xml:space="preserve">          </w:t>
      </w:r>
      <w:r w:rsidR="00D44C64" w:rsidRPr="00B548D6">
        <w:rPr>
          <w:rFonts w:ascii="Times New Roman" w:hAnsi="Times New Roman" w:cs="Times New Roman"/>
          <w:b/>
          <w:sz w:val="28"/>
          <w:szCs w:val="28"/>
        </w:rPr>
        <w:t xml:space="preserve">     </w:t>
      </w:r>
      <w:r w:rsidR="00AE27B4">
        <w:rPr>
          <w:rFonts w:ascii="Times New Roman" w:hAnsi="Times New Roman" w:cs="Times New Roman"/>
          <w:b/>
          <w:sz w:val="28"/>
          <w:szCs w:val="28"/>
        </w:rPr>
        <w:t xml:space="preserve">    </w:t>
      </w:r>
      <w:r w:rsidR="00D44C64" w:rsidRPr="00B548D6">
        <w:rPr>
          <w:rFonts w:ascii="Times New Roman" w:hAnsi="Times New Roman" w:cs="Times New Roman"/>
          <w:b/>
          <w:sz w:val="28"/>
          <w:szCs w:val="28"/>
        </w:rPr>
        <w:t xml:space="preserve">  </w:t>
      </w:r>
      <w:r w:rsidRPr="00B548D6">
        <w:rPr>
          <w:rFonts w:ascii="Times New Roman" w:hAnsi="Times New Roman" w:cs="Times New Roman"/>
          <w:b/>
          <w:sz w:val="28"/>
          <w:szCs w:val="28"/>
        </w:rPr>
        <w:t xml:space="preserve">   </w:t>
      </w:r>
      <w:r w:rsidR="00AA0238">
        <w:rPr>
          <w:rFonts w:ascii="Times New Roman" w:hAnsi="Times New Roman" w:cs="Times New Roman"/>
          <w:sz w:val="28"/>
          <w:szCs w:val="28"/>
        </w:rPr>
        <w:t>p.8</w:t>
      </w:r>
    </w:p>
    <w:p w:rsidR="00AE27B4" w:rsidRPr="00AE27B4" w:rsidRDefault="00561DDE" w:rsidP="00AE27B4">
      <w:pPr>
        <w:spacing w:line="360" w:lineRule="auto"/>
        <w:rPr>
          <w:rFonts w:ascii="Times New Roman" w:hAnsi="Times New Roman" w:cs="Times New Roman"/>
          <w:b/>
          <w:sz w:val="32"/>
          <w:szCs w:val="32"/>
        </w:rPr>
      </w:pPr>
      <w:r w:rsidRPr="00AA0238">
        <w:rPr>
          <w:rFonts w:ascii="Times New Roman" w:hAnsi="Times New Roman" w:cs="Times New Roman"/>
          <w:b/>
          <w:sz w:val="32"/>
          <w:szCs w:val="32"/>
        </w:rPr>
        <w:t xml:space="preserve">(3) </w:t>
      </w:r>
      <w:r w:rsidRPr="00AE27B4">
        <w:rPr>
          <w:rFonts w:ascii="Times New Roman" w:hAnsi="Times New Roman" w:cs="Times New Roman"/>
          <w:b/>
          <w:sz w:val="32"/>
          <w:szCs w:val="32"/>
        </w:rPr>
        <w:t>Contesto</w:t>
      </w:r>
      <w:r w:rsidRPr="00AA0238">
        <w:rPr>
          <w:rFonts w:ascii="Times New Roman" w:hAnsi="Times New Roman" w:cs="Times New Roman"/>
          <w:b/>
          <w:sz w:val="32"/>
          <w:szCs w:val="32"/>
        </w:rPr>
        <w:t xml:space="preserve"> di applicazione del progetto e azioni di coin</w:t>
      </w:r>
      <w:r w:rsidR="00AE27B4">
        <w:rPr>
          <w:rFonts w:ascii="Times New Roman" w:hAnsi="Times New Roman" w:cs="Times New Roman"/>
          <w:b/>
          <w:sz w:val="32"/>
          <w:szCs w:val="32"/>
        </w:rPr>
        <w:t>v</w:t>
      </w:r>
      <w:r w:rsidRPr="00AA0238">
        <w:rPr>
          <w:rFonts w:ascii="Times New Roman" w:hAnsi="Times New Roman" w:cs="Times New Roman"/>
          <w:b/>
          <w:sz w:val="32"/>
          <w:szCs w:val="32"/>
        </w:rPr>
        <w:t>olgimento</w:t>
      </w:r>
      <w:r w:rsidR="00AE27B4">
        <w:rPr>
          <w:rFonts w:ascii="Times New Roman" w:hAnsi="Times New Roman" w:cs="Times New Roman"/>
          <w:b/>
          <w:sz w:val="32"/>
          <w:szCs w:val="32"/>
        </w:rPr>
        <w:t xml:space="preserve">     </w:t>
      </w:r>
      <w:r w:rsidR="00AE27B4">
        <w:rPr>
          <w:rFonts w:ascii="Times New Roman" w:hAnsi="Times New Roman" w:cs="Times New Roman"/>
          <w:sz w:val="32"/>
          <w:szCs w:val="32"/>
        </w:rPr>
        <w:t>p12</w:t>
      </w:r>
      <w:r w:rsidR="00AE27B4">
        <w:rPr>
          <w:rFonts w:ascii="Times New Roman" w:hAnsi="Times New Roman" w:cs="Times New Roman"/>
          <w:b/>
          <w:sz w:val="32"/>
          <w:szCs w:val="32"/>
        </w:rPr>
        <w:t xml:space="preserve">                                                                                                                                                                                </w:t>
      </w:r>
    </w:p>
    <w:p w:rsidR="00561DDE" w:rsidRPr="00AE27B4" w:rsidRDefault="00561DDE" w:rsidP="003D3531">
      <w:pPr>
        <w:jc w:val="both"/>
        <w:rPr>
          <w:rFonts w:ascii="Times New Roman" w:hAnsi="Times New Roman" w:cs="Times New Roman"/>
          <w:i/>
          <w:sz w:val="28"/>
          <w:szCs w:val="28"/>
        </w:rPr>
      </w:pPr>
      <w:r w:rsidRPr="00AE27B4">
        <w:rPr>
          <w:rFonts w:ascii="Times New Roman" w:hAnsi="Times New Roman" w:cs="Times New Roman"/>
          <w:b/>
          <w:sz w:val="32"/>
          <w:szCs w:val="32"/>
        </w:rPr>
        <w:t xml:space="preserve">(4) Obiettivi del progetto                                                              </w:t>
      </w:r>
      <w:r w:rsidR="00AE27B4">
        <w:rPr>
          <w:rFonts w:ascii="Times New Roman" w:hAnsi="Times New Roman" w:cs="Times New Roman"/>
          <w:b/>
          <w:sz w:val="32"/>
          <w:szCs w:val="32"/>
        </w:rPr>
        <w:t xml:space="preserve">      </w:t>
      </w:r>
      <w:r w:rsidRPr="00AE27B4">
        <w:rPr>
          <w:rFonts w:ascii="Times New Roman" w:hAnsi="Times New Roman" w:cs="Times New Roman"/>
          <w:b/>
          <w:sz w:val="32"/>
          <w:szCs w:val="32"/>
        </w:rPr>
        <w:t xml:space="preserve">   </w:t>
      </w:r>
      <w:r w:rsidR="00AE27B4">
        <w:rPr>
          <w:rFonts w:ascii="Times New Roman" w:hAnsi="Times New Roman" w:cs="Times New Roman"/>
          <w:sz w:val="32"/>
          <w:szCs w:val="32"/>
        </w:rPr>
        <w:t>p</w:t>
      </w:r>
      <w:r w:rsidRPr="00AE27B4">
        <w:rPr>
          <w:rFonts w:ascii="Times New Roman" w:hAnsi="Times New Roman" w:cs="Times New Roman"/>
          <w:b/>
          <w:sz w:val="32"/>
          <w:szCs w:val="32"/>
        </w:rPr>
        <w:t xml:space="preserve"> </w:t>
      </w:r>
      <w:r w:rsidR="00AE27B4">
        <w:rPr>
          <w:rFonts w:ascii="Times New Roman" w:hAnsi="Times New Roman" w:cs="Times New Roman"/>
          <w:sz w:val="32"/>
          <w:szCs w:val="32"/>
        </w:rPr>
        <w:t>15</w:t>
      </w:r>
    </w:p>
    <w:p w:rsidR="00561DDE" w:rsidRPr="00B548D6" w:rsidRDefault="00561DDE" w:rsidP="003D3531">
      <w:pPr>
        <w:jc w:val="both"/>
        <w:rPr>
          <w:rFonts w:ascii="Times New Roman" w:hAnsi="Times New Roman" w:cs="Times New Roman"/>
          <w:b/>
          <w:sz w:val="28"/>
          <w:szCs w:val="28"/>
        </w:rPr>
      </w:pPr>
      <w:r w:rsidRPr="00AE27B4">
        <w:rPr>
          <w:rFonts w:ascii="Times New Roman" w:hAnsi="Times New Roman" w:cs="Times New Roman"/>
          <w:b/>
          <w:sz w:val="32"/>
          <w:szCs w:val="32"/>
        </w:rPr>
        <w:t>(5) Strategie utilizzate e riferimenti teorici</w:t>
      </w:r>
      <w:r w:rsidRPr="00B548D6">
        <w:rPr>
          <w:rFonts w:ascii="Times New Roman" w:hAnsi="Times New Roman" w:cs="Times New Roman"/>
          <w:b/>
          <w:sz w:val="28"/>
          <w:szCs w:val="28"/>
        </w:rPr>
        <w:t xml:space="preserve">                                  </w:t>
      </w:r>
      <w:r w:rsidR="00AE27B4">
        <w:rPr>
          <w:rFonts w:ascii="Times New Roman" w:hAnsi="Times New Roman" w:cs="Times New Roman"/>
          <w:b/>
          <w:sz w:val="28"/>
          <w:szCs w:val="28"/>
        </w:rPr>
        <w:t xml:space="preserve">     </w:t>
      </w:r>
      <w:r w:rsidRPr="00B548D6">
        <w:rPr>
          <w:rFonts w:ascii="Times New Roman" w:hAnsi="Times New Roman" w:cs="Times New Roman"/>
          <w:b/>
          <w:sz w:val="28"/>
          <w:szCs w:val="28"/>
        </w:rPr>
        <w:t xml:space="preserve">    </w:t>
      </w:r>
      <w:r w:rsidR="00295B0B">
        <w:rPr>
          <w:rFonts w:ascii="Times New Roman" w:hAnsi="Times New Roman" w:cs="Times New Roman"/>
          <w:b/>
          <w:sz w:val="28"/>
          <w:szCs w:val="28"/>
        </w:rPr>
        <w:t xml:space="preserve">   </w:t>
      </w:r>
      <w:r w:rsidRPr="00B548D6">
        <w:rPr>
          <w:rFonts w:ascii="Times New Roman" w:hAnsi="Times New Roman" w:cs="Times New Roman"/>
          <w:b/>
          <w:sz w:val="28"/>
          <w:szCs w:val="28"/>
        </w:rPr>
        <w:t xml:space="preserve">  </w:t>
      </w:r>
      <w:r w:rsidR="00AE27B4">
        <w:rPr>
          <w:rFonts w:ascii="Times New Roman" w:hAnsi="Times New Roman" w:cs="Times New Roman"/>
          <w:sz w:val="28"/>
          <w:szCs w:val="28"/>
        </w:rPr>
        <w:t>p.18</w:t>
      </w:r>
      <w:r w:rsidRPr="00B548D6">
        <w:rPr>
          <w:rFonts w:ascii="Times New Roman" w:hAnsi="Times New Roman" w:cs="Times New Roman"/>
          <w:b/>
          <w:sz w:val="28"/>
          <w:szCs w:val="28"/>
        </w:rPr>
        <w:t xml:space="preserve">    </w:t>
      </w:r>
    </w:p>
    <w:p w:rsidR="00561DDE" w:rsidRPr="00295B0B" w:rsidRDefault="00295B0B" w:rsidP="00295B0B">
      <w:pPr>
        <w:rPr>
          <w:rFonts w:ascii="Times New Roman" w:hAnsi="Times New Roman" w:cs="Times New Roman"/>
          <w:b/>
          <w:sz w:val="32"/>
          <w:szCs w:val="32"/>
        </w:rPr>
      </w:pPr>
      <w:r>
        <w:rPr>
          <w:rFonts w:ascii="Times New Roman" w:hAnsi="Times New Roman" w:cs="Times New Roman"/>
          <w:b/>
          <w:sz w:val="32"/>
          <w:szCs w:val="32"/>
        </w:rPr>
        <w:t>(6)</w:t>
      </w:r>
      <w:r w:rsidR="00561DDE" w:rsidRPr="00295B0B">
        <w:rPr>
          <w:rFonts w:ascii="Times New Roman" w:hAnsi="Times New Roman" w:cs="Times New Roman"/>
          <w:b/>
          <w:sz w:val="32"/>
          <w:szCs w:val="32"/>
        </w:rPr>
        <w:t xml:space="preserve">  </w:t>
      </w:r>
      <w:r>
        <w:rPr>
          <w:rFonts w:ascii="Times New Roman" w:hAnsi="Times New Roman" w:cs="Times New Roman"/>
          <w:b/>
          <w:sz w:val="32"/>
          <w:szCs w:val="32"/>
        </w:rPr>
        <w:t>Risorse umane e materiali</w:t>
      </w:r>
      <w:r w:rsidR="00561DDE" w:rsidRPr="00295B0B">
        <w:rPr>
          <w:rFonts w:ascii="Times New Roman" w:hAnsi="Times New Roman" w:cs="Times New Roman"/>
          <w:i/>
          <w:sz w:val="32"/>
          <w:szCs w:val="32"/>
        </w:rPr>
        <w:t xml:space="preserve">                  </w:t>
      </w:r>
      <w:r>
        <w:rPr>
          <w:rFonts w:ascii="Times New Roman" w:hAnsi="Times New Roman" w:cs="Times New Roman"/>
          <w:i/>
          <w:sz w:val="32"/>
          <w:szCs w:val="32"/>
        </w:rPr>
        <w:t xml:space="preserve">                                            </w:t>
      </w:r>
      <w:r>
        <w:rPr>
          <w:rFonts w:ascii="Times New Roman" w:hAnsi="Times New Roman" w:cs="Times New Roman"/>
          <w:sz w:val="32"/>
          <w:szCs w:val="32"/>
        </w:rPr>
        <w:t>p.22</w:t>
      </w:r>
      <w:r w:rsidR="00561DDE" w:rsidRPr="00295B0B">
        <w:rPr>
          <w:rFonts w:ascii="Times New Roman" w:hAnsi="Times New Roman" w:cs="Times New Roman"/>
          <w:i/>
          <w:sz w:val="32"/>
          <w:szCs w:val="32"/>
        </w:rPr>
        <w:t xml:space="preserve">                                                             </w:t>
      </w:r>
      <w:r w:rsidR="00B53786" w:rsidRPr="00295B0B">
        <w:rPr>
          <w:rFonts w:ascii="Times New Roman" w:hAnsi="Times New Roman" w:cs="Times New Roman"/>
          <w:i/>
          <w:sz w:val="32"/>
          <w:szCs w:val="32"/>
        </w:rPr>
        <w:t xml:space="preserve">                           </w:t>
      </w:r>
    </w:p>
    <w:p w:rsidR="00561DDE" w:rsidRPr="00295B0B" w:rsidRDefault="00561DDE" w:rsidP="003D3531">
      <w:pPr>
        <w:jc w:val="both"/>
        <w:rPr>
          <w:rFonts w:ascii="Times New Roman" w:hAnsi="Times New Roman" w:cs="Times New Roman"/>
          <w:b/>
          <w:sz w:val="32"/>
          <w:szCs w:val="32"/>
        </w:rPr>
      </w:pPr>
      <w:r w:rsidRPr="00B548D6">
        <w:rPr>
          <w:rFonts w:ascii="Times New Roman" w:hAnsi="Times New Roman" w:cs="Times New Roman"/>
          <w:b/>
          <w:sz w:val="28"/>
          <w:szCs w:val="28"/>
        </w:rPr>
        <w:t xml:space="preserve">(7) </w:t>
      </w:r>
      <w:r w:rsidRPr="00295B0B">
        <w:rPr>
          <w:rFonts w:ascii="Times New Roman" w:hAnsi="Times New Roman" w:cs="Times New Roman"/>
          <w:b/>
          <w:sz w:val="32"/>
          <w:szCs w:val="32"/>
        </w:rPr>
        <w:t xml:space="preserve">Materiali didattici che verranno utilizzati nell’intervento, sotto forma di corso strutturato secondo il modello Poliedra-Disef   </w:t>
      </w:r>
      <w:r w:rsidR="00295B0B">
        <w:rPr>
          <w:rFonts w:ascii="Times New Roman" w:hAnsi="Times New Roman" w:cs="Times New Roman"/>
          <w:b/>
          <w:sz w:val="32"/>
          <w:szCs w:val="32"/>
        </w:rPr>
        <w:t xml:space="preserve">       </w:t>
      </w:r>
      <w:r w:rsidR="00295B0B">
        <w:rPr>
          <w:rFonts w:ascii="Times New Roman" w:hAnsi="Times New Roman" w:cs="Times New Roman"/>
          <w:sz w:val="32"/>
          <w:szCs w:val="32"/>
        </w:rPr>
        <w:t>p.23</w:t>
      </w:r>
      <w:r w:rsidRPr="00295B0B">
        <w:rPr>
          <w:rFonts w:ascii="Times New Roman" w:hAnsi="Times New Roman" w:cs="Times New Roman"/>
          <w:b/>
          <w:sz w:val="32"/>
          <w:szCs w:val="32"/>
        </w:rPr>
        <w:t xml:space="preserve">                                                                                  </w:t>
      </w:r>
      <w:r w:rsidR="00F77ABF" w:rsidRPr="00295B0B">
        <w:rPr>
          <w:rFonts w:ascii="Times New Roman" w:hAnsi="Times New Roman" w:cs="Times New Roman"/>
          <w:b/>
          <w:sz w:val="32"/>
          <w:szCs w:val="32"/>
        </w:rPr>
        <w:t xml:space="preserve">                               </w:t>
      </w:r>
      <w:r w:rsidRPr="00295B0B">
        <w:rPr>
          <w:rFonts w:ascii="Times New Roman" w:hAnsi="Times New Roman" w:cs="Times New Roman"/>
          <w:b/>
          <w:sz w:val="32"/>
          <w:szCs w:val="32"/>
        </w:rPr>
        <w:t xml:space="preserve">    </w:t>
      </w:r>
      <w:r w:rsidR="00F77ABF" w:rsidRPr="00295B0B">
        <w:rPr>
          <w:rFonts w:ascii="Times New Roman" w:hAnsi="Times New Roman" w:cs="Times New Roman"/>
          <w:b/>
          <w:sz w:val="32"/>
          <w:szCs w:val="32"/>
        </w:rPr>
        <w:t xml:space="preserve">     </w:t>
      </w:r>
    </w:p>
    <w:p w:rsidR="00561DDE" w:rsidRPr="00295B0B" w:rsidRDefault="00561DDE" w:rsidP="003D3531">
      <w:pPr>
        <w:jc w:val="both"/>
        <w:rPr>
          <w:rFonts w:ascii="Times New Roman" w:hAnsi="Times New Roman" w:cs="Times New Roman"/>
          <w:b/>
          <w:sz w:val="28"/>
          <w:szCs w:val="28"/>
        </w:rPr>
      </w:pPr>
      <w:r w:rsidRPr="00295B0B">
        <w:rPr>
          <w:rFonts w:ascii="Times New Roman" w:hAnsi="Times New Roman" w:cs="Times New Roman"/>
          <w:b/>
          <w:sz w:val="32"/>
          <w:szCs w:val="32"/>
        </w:rPr>
        <w:t>(8) Fasi ed azioni dell’intervento</w:t>
      </w:r>
      <w:r w:rsidRPr="00B548D6">
        <w:rPr>
          <w:rFonts w:ascii="Times New Roman" w:hAnsi="Times New Roman" w:cs="Times New Roman"/>
          <w:b/>
          <w:sz w:val="28"/>
          <w:szCs w:val="28"/>
        </w:rPr>
        <w:t xml:space="preserve">                                                       </w:t>
      </w:r>
      <w:r w:rsidR="00295B0B">
        <w:rPr>
          <w:rFonts w:ascii="Times New Roman" w:hAnsi="Times New Roman" w:cs="Times New Roman"/>
          <w:b/>
          <w:sz w:val="28"/>
          <w:szCs w:val="28"/>
        </w:rPr>
        <w:t xml:space="preserve">     </w:t>
      </w:r>
      <w:r w:rsidRPr="00B548D6">
        <w:rPr>
          <w:rFonts w:ascii="Times New Roman" w:hAnsi="Times New Roman" w:cs="Times New Roman"/>
          <w:b/>
          <w:sz w:val="28"/>
          <w:szCs w:val="28"/>
        </w:rPr>
        <w:t xml:space="preserve">  </w:t>
      </w:r>
      <w:r w:rsidR="00295B0B">
        <w:rPr>
          <w:rFonts w:ascii="Times New Roman" w:hAnsi="Times New Roman" w:cs="Times New Roman"/>
          <w:sz w:val="28"/>
          <w:szCs w:val="28"/>
        </w:rPr>
        <w:t>p.29</w:t>
      </w:r>
    </w:p>
    <w:p w:rsidR="00561DDE" w:rsidRPr="00295B0B" w:rsidRDefault="00561DDE" w:rsidP="003D3531">
      <w:pPr>
        <w:jc w:val="both"/>
        <w:rPr>
          <w:rFonts w:ascii="Times New Roman" w:hAnsi="Times New Roman" w:cs="Times New Roman"/>
          <w:b/>
          <w:sz w:val="32"/>
          <w:szCs w:val="32"/>
        </w:rPr>
      </w:pPr>
      <w:r w:rsidRPr="00295B0B">
        <w:rPr>
          <w:rFonts w:ascii="Times New Roman" w:hAnsi="Times New Roman" w:cs="Times New Roman"/>
          <w:b/>
          <w:sz w:val="32"/>
          <w:szCs w:val="32"/>
        </w:rPr>
        <w:lastRenderedPageBreak/>
        <w:t xml:space="preserve">(9) Autoriflessione, sulla base dei criteri illustrati nella presente guida, sulla bontà del progetto formativo nel suo complesso e nelle sue singole fasi                                                                                    </w:t>
      </w:r>
      <w:r w:rsidR="00295B0B">
        <w:rPr>
          <w:rFonts w:ascii="Times New Roman" w:hAnsi="Times New Roman" w:cs="Times New Roman"/>
          <w:b/>
          <w:sz w:val="32"/>
          <w:szCs w:val="32"/>
        </w:rPr>
        <w:t xml:space="preserve">  </w:t>
      </w:r>
      <w:r w:rsidRPr="00295B0B">
        <w:rPr>
          <w:rFonts w:ascii="Times New Roman" w:hAnsi="Times New Roman" w:cs="Times New Roman"/>
          <w:b/>
          <w:sz w:val="32"/>
          <w:szCs w:val="32"/>
        </w:rPr>
        <w:t xml:space="preserve">        </w:t>
      </w:r>
      <w:r w:rsidR="00295B0B" w:rsidRPr="00295B0B">
        <w:rPr>
          <w:rFonts w:ascii="Times New Roman" w:hAnsi="Times New Roman" w:cs="Times New Roman"/>
          <w:sz w:val="28"/>
          <w:szCs w:val="28"/>
        </w:rPr>
        <w:t>p.36</w:t>
      </w:r>
    </w:p>
    <w:p w:rsidR="0064019B" w:rsidRPr="00B548D6" w:rsidRDefault="00561DDE" w:rsidP="003D3531">
      <w:pPr>
        <w:jc w:val="both"/>
        <w:rPr>
          <w:rFonts w:ascii="Times New Roman" w:hAnsi="Times New Roman" w:cs="Times New Roman"/>
          <w:i/>
          <w:sz w:val="28"/>
          <w:szCs w:val="28"/>
        </w:rPr>
      </w:pPr>
      <w:r w:rsidRPr="00295B0B">
        <w:rPr>
          <w:rFonts w:ascii="Times New Roman" w:hAnsi="Times New Roman" w:cs="Times New Roman"/>
          <w:b/>
          <w:sz w:val="32"/>
          <w:szCs w:val="32"/>
        </w:rPr>
        <w:t xml:space="preserve">(10) Piano di valutazione                   </w:t>
      </w:r>
      <w:r w:rsidRPr="00295B0B">
        <w:rPr>
          <w:rFonts w:ascii="Times New Roman" w:hAnsi="Times New Roman" w:cs="Times New Roman"/>
          <w:i/>
          <w:sz w:val="28"/>
          <w:szCs w:val="28"/>
        </w:rPr>
        <w:t xml:space="preserve">    </w:t>
      </w:r>
      <w:r w:rsidR="00295B0B">
        <w:rPr>
          <w:rFonts w:ascii="Times New Roman" w:hAnsi="Times New Roman" w:cs="Times New Roman"/>
          <w:i/>
          <w:sz w:val="28"/>
          <w:szCs w:val="28"/>
        </w:rPr>
        <w:t xml:space="preserve">            </w:t>
      </w:r>
      <w:r w:rsidRPr="00295B0B">
        <w:rPr>
          <w:rFonts w:ascii="Times New Roman" w:hAnsi="Times New Roman" w:cs="Times New Roman"/>
          <w:i/>
          <w:sz w:val="28"/>
          <w:szCs w:val="28"/>
        </w:rPr>
        <w:t xml:space="preserve">                 </w:t>
      </w:r>
      <w:r w:rsidR="00295B0B">
        <w:rPr>
          <w:rFonts w:ascii="Times New Roman" w:hAnsi="Times New Roman" w:cs="Times New Roman"/>
          <w:sz w:val="28"/>
          <w:szCs w:val="28"/>
        </w:rPr>
        <w:t>p.37</w:t>
      </w:r>
      <w:r w:rsidRPr="00295B0B">
        <w:rPr>
          <w:rFonts w:ascii="Times New Roman" w:hAnsi="Times New Roman" w:cs="Times New Roman"/>
          <w:i/>
          <w:sz w:val="28"/>
          <w:szCs w:val="28"/>
        </w:rPr>
        <w:t xml:space="preserve">                             </w:t>
      </w:r>
      <w:r w:rsidRPr="00B548D6">
        <w:rPr>
          <w:rFonts w:ascii="Times New Roman" w:hAnsi="Times New Roman" w:cs="Times New Roman"/>
          <w:i/>
          <w:sz w:val="28"/>
          <w:szCs w:val="28"/>
        </w:rPr>
        <w:t>.</w:t>
      </w:r>
    </w:p>
    <w:p w:rsidR="00092AD5" w:rsidRPr="00EC242F" w:rsidRDefault="00092AD5" w:rsidP="00092AD5">
      <w:pPr>
        <w:jc w:val="center"/>
        <w:rPr>
          <w:b/>
          <w:sz w:val="32"/>
          <w:szCs w:val="32"/>
        </w:rPr>
      </w:pPr>
      <w:r>
        <w:rPr>
          <w:noProof/>
        </w:rPr>
        <w:drawing>
          <wp:inline distT="0" distB="0" distL="0" distR="0">
            <wp:extent cx="3224534" cy="1628775"/>
            <wp:effectExtent l="209550" t="171450" r="147316" b="161925"/>
            <wp:docPr id="10" name="Immagine 10" descr="http://2.bp.blogspot.com/-I_ckzKNOf9c/TeqGAI7PbEI/AAAAAAAAAAc/UuGHetFVLbI/s1600/Il+Piccolo+Principe+%25281%25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2.bp.blogspot.com/-I_ckzKNOf9c/TeqGAI7PbEI/AAAAAAAAAAc/UuGHetFVLbI/s1600/Il+Piccolo+Principe+%25281%2529.gif"/>
                    <pic:cNvPicPr>
                      <a:picLocks noChangeAspect="1" noChangeArrowheads="1"/>
                    </pic:cNvPicPr>
                  </pic:nvPicPr>
                  <pic:blipFill>
                    <a:blip r:embed="rId10" cstate="print"/>
                    <a:srcRect/>
                    <a:stretch>
                      <a:fillRect/>
                    </a:stretch>
                  </pic:blipFill>
                  <pic:spPr bwMode="auto">
                    <a:xfrm>
                      <a:off x="0" y="0"/>
                      <a:ext cx="3224534" cy="1628775"/>
                    </a:xfrm>
                    <a:prstGeom prst="rect">
                      <a:avLst/>
                    </a:prstGeom>
                    <a:noFill/>
                    <a:ln w="9525">
                      <a:noFill/>
                      <a:miter lim="800000"/>
                      <a:headEnd/>
                      <a:tailEnd/>
                    </a:ln>
                    <a:effectLst>
                      <a:glow rad="228600">
                        <a:schemeClr val="accent3">
                          <a:satMod val="175000"/>
                          <a:alpha val="40000"/>
                        </a:schemeClr>
                      </a:glow>
                    </a:effectLst>
                  </pic:spPr>
                </pic:pic>
              </a:graphicData>
            </a:graphic>
          </wp:inline>
        </w:drawing>
      </w:r>
    </w:p>
    <w:p w:rsidR="00561DDE" w:rsidRPr="00092AD5" w:rsidRDefault="008916C0" w:rsidP="003D3531">
      <w:pPr>
        <w:numPr>
          <w:ilvl w:val="0"/>
          <w:numId w:val="1"/>
        </w:numPr>
        <w:spacing w:line="360" w:lineRule="auto"/>
        <w:jc w:val="both"/>
        <w:rPr>
          <w:rFonts w:ascii="Times New Roman" w:hAnsi="Times New Roman" w:cs="Times New Roman"/>
          <w:b/>
          <w:i/>
          <w:sz w:val="28"/>
          <w:szCs w:val="28"/>
        </w:rPr>
      </w:pPr>
      <w:r w:rsidRPr="00091A82">
        <w:rPr>
          <w:rFonts w:ascii="Times New Roman" w:hAnsi="Times New Roman" w:cs="Times New Roman"/>
          <w:b/>
          <w:sz w:val="28"/>
          <w:szCs w:val="28"/>
          <w:u w:val="single"/>
        </w:rPr>
        <w:t>GENERALITA</w:t>
      </w:r>
      <w:r w:rsidRPr="00092AD5">
        <w:rPr>
          <w:rFonts w:ascii="Times New Roman" w:hAnsi="Times New Roman" w:cs="Times New Roman"/>
          <w:b/>
          <w:i/>
          <w:sz w:val="28"/>
          <w:szCs w:val="28"/>
        </w:rPr>
        <w:t>’</w:t>
      </w:r>
    </w:p>
    <w:p w:rsidR="008916C0" w:rsidRPr="008916C0" w:rsidRDefault="008916C0" w:rsidP="003D3531">
      <w:pPr>
        <w:numPr>
          <w:ilvl w:val="1"/>
          <w:numId w:val="2"/>
        </w:numPr>
        <w:spacing w:line="360" w:lineRule="auto"/>
        <w:jc w:val="both"/>
        <w:rPr>
          <w:rFonts w:ascii="Times New Roman" w:hAnsi="Times New Roman" w:cs="Times New Roman"/>
          <w:b/>
          <w:i/>
          <w:sz w:val="28"/>
          <w:szCs w:val="28"/>
        </w:rPr>
      </w:pPr>
      <w:r w:rsidRPr="00091A82">
        <w:rPr>
          <w:rFonts w:ascii="Times New Roman" w:hAnsi="Times New Roman" w:cs="Times New Roman"/>
          <w:b/>
          <w:sz w:val="28"/>
          <w:szCs w:val="28"/>
        </w:rPr>
        <w:t>DEFINIZIONE DELL’AMBITO FORMATIVO DI APPLICAZIONE                DEL PROGETTO</w:t>
      </w:r>
      <w:r w:rsidRPr="008916C0">
        <w:rPr>
          <w:rFonts w:ascii="Times New Roman" w:hAnsi="Times New Roman" w:cs="Times New Roman"/>
          <w:b/>
          <w:i/>
          <w:sz w:val="28"/>
          <w:szCs w:val="28"/>
        </w:rPr>
        <w:t>:</w:t>
      </w:r>
    </w:p>
    <w:p w:rsidR="008916C0" w:rsidRDefault="008916C0" w:rsidP="003D3531">
      <w:pPr>
        <w:spacing w:line="360" w:lineRule="auto"/>
        <w:ind w:left="1065"/>
        <w:jc w:val="both"/>
        <w:rPr>
          <w:rFonts w:ascii="Times New Roman" w:hAnsi="Times New Roman" w:cs="Times New Roman"/>
          <w:b/>
          <w:i/>
          <w:sz w:val="28"/>
          <w:szCs w:val="28"/>
        </w:rPr>
      </w:pPr>
    </w:p>
    <w:p w:rsidR="008916C0" w:rsidRDefault="008916C0"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Il progetto si inserisce nell’ambito della formazione scolastica extracurriculare</w:t>
      </w:r>
    </w:p>
    <w:p w:rsidR="0049299F" w:rsidRDefault="0049299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Presso il liceo scientifico “E. Majorana”di Scordia (CT).</w:t>
      </w:r>
    </w:p>
    <w:p w:rsidR="0049299F" w:rsidRDefault="0049299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Le modalità operative consistono in laboratori di musicoterapia per la durata di 4 mesi da Gennaio a Maggio,1 volta la settimana per 3 ore .</w:t>
      </w:r>
    </w:p>
    <w:p w:rsidR="0049299F" w:rsidRDefault="0049299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 gruppi di lavoro non superano i 15 studenti normodotati e 2 studenti disabili a cui è stato diagnosticata la sindrome autistica , coordinati da un insegnante di musicoterapia.</w:t>
      </w:r>
    </w:p>
    <w:p w:rsidR="0049299F" w:rsidRDefault="0049299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La musicoterapia è una prassi, che fa riferimento ad una serie di tecniche specifiche,secondo cui il terapista attraverso l’uso del mezzo sonoro musicale, cerca di instaurare una relazione terapeutica con il soggetto curante .</w:t>
      </w:r>
    </w:p>
    <w:p w:rsidR="0049299F" w:rsidRDefault="0049299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La scuola non è normalmente un luogo deputato alla terapia, ma è un ambiente in cui possono trovarsi insieme handicap,situazioni di disagio ambientale individuale .</w:t>
      </w:r>
    </w:p>
    <w:p w:rsidR="000D44E7"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Nel caso in cui ci si trova di fronte ad alunni gravi, psicotici, bisognerebbe procedere, attraverso la musicoterapia, tramite un approccio integrato tra operatore della scuola e operatori del campo della riabilitazione.</w:t>
      </w:r>
    </w:p>
    <w:p w:rsidR="000D44E7"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Scuola e musicoterapia possono avere in comune il tempo dell’ASCOLTO, non di quello passivo dei brani o delle lezioni, ma l’ascolto della persona –alunno.</w:t>
      </w:r>
    </w:p>
    <w:p w:rsidR="000D44E7"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Aiutare la persona-alunno o mettersi in comunicazione anche attraverso gli aspetti non semantici della comunicazione, significa educare il singolo soggetto al riconoscimento delle capacità espressive sonore del proprio corpo e del patrimonio di esperienze sonore accumulato che lo caratterizza.</w:t>
      </w:r>
    </w:p>
    <w:p w:rsidR="000D44E7"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Ascoltare l’alunno significa anche andare oltre le abituali situazioni scolastiche in cui vige un rapporto frontale e una comunicazione che si orienta “dall’alto verso il basso”.</w:t>
      </w:r>
    </w:p>
    <w:p w:rsidR="000D44E7"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La competenza musicoterapica può essere, quindi, un’occasione per lo sviluppo di un’attitudine all’ASCOLTO e alla comprensione dell’altro, oltre che di se stessi.</w:t>
      </w:r>
    </w:p>
    <w:p w:rsidR="000561E6" w:rsidRDefault="000D44E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Inoltre nell’ambito di interventi in età evolutiva è importante non dimenticare che non operiamo sul funzionamento cognitivo o affettivo separatamente, ma vi è sempre un’unità mente-corpo che prevede </w:t>
      </w:r>
      <w:r w:rsidR="000561E6">
        <w:rPr>
          <w:rFonts w:ascii="Times New Roman" w:hAnsi="Times New Roman" w:cs="Times New Roman"/>
          <w:sz w:val="28"/>
          <w:szCs w:val="28"/>
        </w:rPr>
        <w:t>un’integrazione delle funzioni cognitive e affettive che si influenzano a vicenda.</w:t>
      </w:r>
    </w:p>
    <w:p w:rsidR="000561E6" w:rsidRDefault="000561E6"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Quindi l’ambito scolastico può essere davvero un ambiente favorevole per attuare strategie d’intervento che offrono ai ragazzi varie occasioni in cui potersi esprimere .</w:t>
      </w:r>
    </w:p>
    <w:p w:rsidR="000561E6" w:rsidRPr="000561E6" w:rsidRDefault="000561E6" w:rsidP="003D3531">
      <w:pPr>
        <w:spacing w:line="360" w:lineRule="auto"/>
        <w:jc w:val="both"/>
        <w:rPr>
          <w:rFonts w:ascii="Times New Roman" w:hAnsi="Times New Roman" w:cs="Times New Roman"/>
          <w:i/>
          <w:sz w:val="28"/>
          <w:szCs w:val="28"/>
        </w:rPr>
      </w:pPr>
      <w:r>
        <w:rPr>
          <w:rFonts w:ascii="Times New Roman" w:hAnsi="Times New Roman" w:cs="Times New Roman"/>
          <w:sz w:val="28"/>
          <w:szCs w:val="28"/>
        </w:rPr>
        <w:lastRenderedPageBreak/>
        <w:t xml:space="preserve">L’ascolto sarà sempre l’elemento fondamentale: innanzitutto </w:t>
      </w:r>
      <w:r>
        <w:rPr>
          <w:rFonts w:ascii="Times New Roman" w:hAnsi="Times New Roman" w:cs="Times New Roman"/>
          <w:i/>
          <w:sz w:val="28"/>
          <w:szCs w:val="28"/>
        </w:rPr>
        <w:t>sapersi ascoltare, sapere ascoltare l’altro, sapere ascoltare ritmi, melodie e sonorità</w:t>
      </w:r>
    </w:p>
    <w:p w:rsidR="008916C0" w:rsidRPr="008916C0" w:rsidRDefault="008916C0" w:rsidP="003D3531">
      <w:pPr>
        <w:spacing w:line="360" w:lineRule="auto"/>
        <w:jc w:val="both"/>
        <w:rPr>
          <w:rFonts w:ascii="Times New Roman" w:hAnsi="Times New Roman" w:cs="Times New Roman"/>
          <w:sz w:val="28"/>
          <w:szCs w:val="28"/>
        </w:rPr>
      </w:pPr>
    </w:p>
    <w:p w:rsidR="00561DDE" w:rsidRPr="00091A82" w:rsidRDefault="002E6DA3" w:rsidP="003D3531">
      <w:pPr>
        <w:numPr>
          <w:ilvl w:val="1"/>
          <w:numId w:val="2"/>
        </w:numPr>
        <w:spacing w:line="360" w:lineRule="auto"/>
        <w:jc w:val="both"/>
        <w:rPr>
          <w:rFonts w:ascii="Times New Roman" w:hAnsi="Times New Roman" w:cs="Times New Roman"/>
          <w:b/>
          <w:sz w:val="28"/>
          <w:szCs w:val="28"/>
        </w:rPr>
      </w:pPr>
      <w:r w:rsidRPr="00091A82">
        <w:rPr>
          <w:rFonts w:ascii="Times New Roman" w:hAnsi="Times New Roman" w:cs="Times New Roman"/>
          <w:b/>
          <w:sz w:val="28"/>
          <w:szCs w:val="28"/>
        </w:rPr>
        <w:t xml:space="preserve">Finalità del progetto </w:t>
      </w:r>
    </w:p>
    <w:p w:rsidR="00561DDE" w:rsidRDefault="00B6516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Le attività extracurriculare di questo progetto sono finalizzati alla crescita affettiva, relazionali espressiva e motoria di ciascun ragazzo.</w:t>
      </w:r>
    </w:p>
    <w:p w:rsidR="00B65168" w:rsidRDefault="00B6516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Rilevanza di questi aspetti:</w:t>
      </w:r>
    </w:p>
    <w:p w:rsidR="00B65168" w:rsidRDefault="00B65168" w:rsidP="003D3531">
      <w:pPr>
        <w:numPr>
          <w:ilvl w:val="0"/>
          <w:numId w:val="3"/>
        </w:numPr>
        <w:spacing w:line="360" w:lineRule="auto"/>
        <w:jc w:val="both"/>
        <w:rPr>
          <w:rFonts w:ascii="Times New Roman" w:hAnsi="Times New Roman" w:cs="Times New Roman"/>
          <w:sz w:val="28"/>
          <w:szCs w:val="28"/>
        </w:rPr>
      </w:pPr>
      <w:r>
        <w:rPr>
          <w:rFonts w:ascii="Times New Roman" w:hAnsi="Times New Roman" w:cs="Times New Roman"/>
          <w:i/>
          <w:sz w:val="28"/>
          <w:szCs w:val="28"/>
        </w:rPr>
        <w:t>AFFETTIVA:</w:t>
      </w:r>
      <w:r>
        <w:rPr>
          <w:rFonts w:ascii="Times New Roman" w:hAnsi="Times New Roman" w:cs="Times New Roman"/>
          <w:sz w:val="28"/>
          <w:szCs w:val="28"/>
        </w:rPr>
        <w:t xml:space="preserve"> attraverso il coinvolgimento totale di ogni ragazzo durante le   </w:t>
      </w:r>
    </w:p>
    <w:p w:rsidR="00B65168" w:rsidRDefault="00B65168" w:rsidP="003D3531">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Attività per la costruzione di una buona autostima,in questo</w:t>
      </w:r>
    </w:p>
    <w:p w:rsidR="00B65168" w:rsidRDefault="00B6516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modo il ragazzo autistico si sentirà accettato dal gruppo dei pari,</w:t>
      </w:r>
    </w:p>
    <w:p w:rsidR="00B65168" w:rsidRDefault="00B6516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sviluppando delle buone capacità relazionali.</w:t>
      </w:r>
    </w:p>
    <w:p w:rsidR="00B65168" w:rsidRDefault="00B65168" w:rsidP="003D3531">
      <w:pPr>
        <w:spacing w:line="360" w:lineRule="auto"/>
        <w:jc w:val="both"/>
        <w:rPr>
          <w:rFonts w:ascii="Times New Roman" w:hAnsi="Times New Roman" w:cs="Times New Roman"/>
          <w:sz w:val="28"/>
          <w:szCs w:val="28"/>
        </w:rPr>
      </w:pPr>
    </w:p>
    <w:p w:rsidR="00B65168" w:rsidRDefault="00B65168" w:rsidP="003D3531">
      <w:pPr>
        <w:numPr>
          <w:ilvl w:val="0"/>
          <w:numId w:val="3"/>
        </w:num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RELAZIONALI: </w:t>
      </w:r>
      <w:r w:rsidR="00C36B0F">
        <w:rPr>
          <w:rFonts w:ascii="Times New Roman" w:hAnsi="Times New Roman" w:cs="Times New Roman"/>
          <w:sz w:val="28"/>
          <w:szCs w:val="28"/>
        </w:rPr>
        <w:t xml:space="preserve">in quanto attraverso la musica e la danza si creano interazioni  </w:t>
      </w:r>
    </w:p>
    <w:p w:rsidR="00C36B0F" w:rsidRDefault="00C36B0F" w:rsidP="003D3531">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 xml:space="preserve">positive </w:t>
      </w:r>
    </w:p>
    <w:p w:rsidR="00C36B0F" w:rsidRDefault="00C36B0F" w:rsidP="003D3531">
      <w:pPr>
        <w:spacing w:line="360" w:lineRule="auto"/>
        <w:jc w:val="both"/>
        <w:rPr>
          <w:rFonts w:ascii="Times New Roman" w:hAnsi="Times New Roman" w:cs="Times New Roman"/>
          <w:sz w:val="28"/>
          <w:szCs w:val="28"/>
        </w:rPr>
      </w:pPr>
    </w:p>
    <w:p w:rsidR="00C36B0F" w:rsidRDefault="00C36B0F" w:rsidP="003D3531">
      <w:pPr>
        <w:numPr>
          <w:ilvl w:val="0"/>
          <w:numId w:val="3"/>
        </w:num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ESPRESSIVA : </w:t>
      </w:r>
      <w:r>
        <w:rPr>
          <w:rFonts w:ascii="Times New Roman" w:hAnsi="Times New Roman" w:cs="Times New Roman"/>
          <w:sz w:val="28"/>
          <w:szCs w:val="28"/>
        </w:rPr>
        <w:t xml:space="preserve">con lo sviluppo della creatività e della fantasia, attraverso la  </w:t>
      </w:r>
    </w:p>
    <w:p w:rsidR="00C36B0F" w:rsidRDefault="00C36B0F" w:rsidP="003D3531">
      <w:p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Pr>
          <w:rFonts w:ascii="Times New Roman" w:hAnsi="Times New Roman" w:cs="Times New Roman"/>
          <w:sz w:val="28"/>
          <w:szCs w:val="28"/>
        </w:rPr>
        <w:t>Dimensione ludica delle attività</w:t>
      </w:r>
    </w:p>
    <w:p w:rsidR="00C36B0F" w:rsidRDefault="00C36B0F" w:rsidP="003D3531">
      <w:pPr>
        <w:spacing w:line="360" w:lineRule="auto"/>
        <w:jc w:val="both"/>
        <w:rPr>
          <w:rFonts w:ascii="Times New Roman" w:hAnsi="Times New Roman" w:cs="Times New Roman"/>
          <w:sz w:val="28"/>
          <w:szCs w:val="28"/>
        </w:rPr>
      </w:pPr>
    </w:p>
    <w:p w:rsidR="00C36B0F" w:rsidRDefault="00C36B0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Si possono,in particolare definire </w:t>
      </w:r>
    </w:p>
    <w:p w:rsidR="00C36B0F" w:rsidRDefault="00267C76"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267C76" w:rsidRDefault="00267C76"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FINALITA’ GENERALI</w:t>
      </w:r>
    </w:p>
    <w:p w:rsidR="00F63B2D" w:rsidRDefault="00F63B2D" w:rsidP="003D3531">
      <w:pPr>
        <w:spacing w:line="360" w:lineRule="auto"/>
        <w:jc w:val="both"/>
        <w:rPr>
          <w:rFonts w:ascii="Times New Roman" w:hAnsi="Times New Roman" w:cs="Times New Roman"/>
          <w:sz w:val="28"/>
          <w:szCs w:val="28"/>
        </w:rPr>
      </w:pPr>
    </w:p>
    <w:p w:rsidR="00267C76" w:rsidRDefault="00F63B2D"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Le finalità generali sono:</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Favorire una relazione non verbale con il conduttore e/o gruppo;</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Relazione suono,segno, corpo;</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Sviluppo dell’attenzione ( aumento della capacità d’ascolto);</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Percorso di alfabetizzazione emotiva ( universo sonoro/ universo emozionale);</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Stimolare l’immaginazione e la creatività;</w:t>
      </w:r>
    </w:p>
    <w:p w:rsidR="00F63B2D" w:rsidRDefault="00F63B2D" w:rsidP="003D3531">
      <w:pPr>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Socializzazione ( aumentare l’autostima all’in</w:t>
      </w:r>
      <w:r w:rsidRPr="00F63B2D">
        <w:rPr>
          <w:rFonts w:ascii="Times New Roman" w:hAnsi="Times New Roman" w:cs="Times New Roman"/>
          <w:sz w:val="28"/>
          <w:szCs w:val="28"/>
        </w:rPr>
        <w:t>terno del cont</w:t>
      </w:r>
      <w:r>
        <w:rPr>
          <w:rFonts w:ascii="Times New Roman" w:hAnsi="Times New Roman" w:cs="Times New Roman"/>
          <w:sz w:val="28"/>
          <w:szCs w:val="28"/>
        </w:rPr>
        <w:t>e</w:t>
      </w:r>
      <w:r w:rsidRPr="00F63B2D">
        <w:rPr>
          <w:rFonts w:ascii="Times New Roman" w:hAnsi="Times New Roman" w:cs="Times New Roman"/>
          <w:sz w:val="28"/>
          <w:szCs w:val="28"/>
        </w:rPr>
        <w:t>sto gruppale</w:t>
      </w:r>
      <w:r>
        <w:rPr>
          <w:rFonts w:ascii="Times New Roman" w:hAnsi="Times New Roman" w:cs="Times New Roman"/>
          <w:sz w:val="28"/>
          <w:szCs w:val="28"/>
        </w:rPr>
        <w:t>).</w:t>
      </w:r>
    </w:p>
    <w:p w:rsidR="00F63B2D" w:rsidRDefault="00F63B2D" w:rsidP="003D3531">
      <w:pPr>
        <w:spacing w:line="360" w:lineRule="auto"/>
        <w:jc w:val="both"/>
        <w:rPr>
          <w:rFonts w:ascii="Times New Roman" w:hAnsi="Times New Roman" w:cs="Times New Roman"/>
          <w:sz w:val="28"/>
          <w:szCs w:val="28"/>
        </w:rPr>
      </w:pPr>
    </w:p>
    <w:p w:rsidR="00F63B2D" w:rsidRDefault="00F63B2D"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FINALITA’ SPECIFICHE </w:t>
      </w:r>
    </w:p>
    <w:p w:rsidR="00F63B2D" w:rsidRDefault="00F63B2D"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Uno degli obiettivi primari della musicoterapia è proprio cercare di armonizzare le varie parti del </w:t>
      </w:r>
      <w:proofErr w:type="spellStart"/>
      <w:r>
        <w:rPr>
          <w:rFonts w:ascii="Times New Roman" w:hAnsi="Times New Roman" w:cs="Times New Roman"/>
          <w:sz w:val="28"/>
          <w:szCs w:val="28"/>
        </w:rPr>
        <w:t>sè</w:t>
      </w:r>
      <w:proofErr w:type="spellEnd"/>
      <w:r>
        <w:rPr>
          <w:rFonts w:ascii="Times New Roman" w:hAnsi="Times New Roman" w:cs="Times New Roman"/>
          <w:sz w:val="28"/>
          <w:szCs w:val="28"/>
        </w:rPr>
        <w:t xml:space="preserve"> e quindi anche riuscire a bilanciare gli impulsi neofobici.</w:t>
      </w:r>
    </w:p>
    <w:p w:rsidR="00F63B2D" w:rsidRDefault="00F63B2D"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Questo processo,attraverso strategie d’intervento a parametri sonoro/musicale,agisce sull’integrazione e a</w:t>
      </w:r>
      <w:r w:rsidR="00AA58EB">
        <w:rPr>
          <w:rFonts w:ascii="Times New Roman" w:hAnsi="Times New Roman" w:cs="Times New Roman"/>
          <w:sz w:val="28"/>
          <w:szCs w:val="28"/>
        </w:rPr>
        <w:t>rmonizzazione delle parti malate</w:t>
      </w:r>
      <w:r>
        <w:rPr>
          <w:rFonts w:ascii="Times New Roman" w:hAnsi="Times New Roman" w:cs="Times New Roman"/>
          <w:sz w:val="28"/>
          <w:szCs w:val="28"/>
        </w:rPr>
        <w:t xml:space="preserve"> dell’individuo, in un contesto non verbale e attraverso l’organizzazione di un setting </w:t>
      </w:r>
      <w:r w:rsidR="00B82DC9">
        <w:rPr>
          <w:rFonts w:ascii="Times New Roman" w:hAnsi="Times New Roman" w:cs="Times New Roman"/>
          <w:sz w:val="28"/>
          <w:szCs w:val="28"/>
        </w:rPr>
        <w:t xml:space="preserve">musico terapeutico </w:t>
      </w:r>
      <w:r>
        <w:rPr>
          <w:rFonts w:ascii="Times New Roman" w:hAnsi="Times New Roman" w:cs="Times New Roman"/>
          <w:sz w:val="28"/>
          <w:szCs w:val="28"/>
        </w:rPr>
        <w:t>specifico</w:t>
      </w:r>
      <w:r w:rsidR="00B82DC9">
        <w:rPr>
          <w:rFonts w:ascii="Times New Roman" w:hAnsi="Times New Roman" w:cs="Times New Roman"/>
          <w:sz w:val="28"/>
          <w:szCs w:val="28"/>
        </w:rPr>
        <w:t>.</w:t>
      </w:r>
    </w:p>
    <w:p w:rsidR="00B82DC9" w:rsidRDefault="00B82DC9"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L’integrazione,l’armonizzazione della persona,si attua  attraverso il percorso che lavora sulle emozioni e sull’affettività, in modo tale che si possa passare da una semplice possibilità di esprimere le proprie sensazioni affettive,ad una capacità di decodificarne e regolarne la globalità. </w:t>
      </w:r>
    </w:p>
    <w:p w:rsidR="002A1E81" w:rsidRDefault="002A1E81" w:rsidP="003D3531">
      <w:pPr>
        <w:spacing w:line="360" w:lineRule="auto"/>
        <w:jc w:val="both"/>
        <w:rPr>
          <w:rFonts w:ascii="Times New Roman" w:hAnsi="Times New Roman" w:cs="Times New Roman"/>
          <w:sz w:val="28"/>
          <w:szCs w:val="28"/>
        </w:rPr>
      </w:pPr>
    </w:p>
    <w:p w:rsidR="002A1E81" w:rsidRPr="00091A82" w:rsidRDefault="003D3531" w:rsidP="003D3531">
      <w:pPr>
        <w:numPr>
          <w:ilvl w:val="1"/>
          <w:numId w:val="2"/>
        </w:numPr>
        <w:spacing w:line="360" w:lineRule="auto"/>
        <w:jc w:val="both"/>
        <w:rPr>
          <w:rFonts w:ascii="Times New Roman" w:hAnsi="Times New Roman" w:cs="Times New Roman"/>
          <w:b/>
          <w:sz w:val="28"/>
          <w:szCs w:val="28"/>
        </w:rPr>
      </w:pPr>
      <w:r w:rsidRPr="00091A82">
        <w:rPr>
          <w:rFonts w:ascii="Times New Roman" w:hAnsi="Times New Roman" w:cs="Times New Roman"/>
          <w:b/>
          <w:sz w:val="28"/>
          <w:szCs w:val="28"/>
        </w:rPr>
        <w:lastRenderedPageBreak/>
        <w:t>Destinari</w:t>
      </w:r>
    </w:p>
    <w:p w:rsidR="002A1E81" w:rsidRDefault="002A1E81" w:rsidP="003D3531">
      <w:pPr>
        <w:spacing w:line="360" w:lineRule="auto"/>
        <w:ind w:left="1065"/>
        <w:jc w:val="both"/>
        <w:rPr>
          <w:rFonts w:ascii="Times New Roman" w:hAnsi="Times New Roman" w:cs="Times New Roman"/>
          <w:sz w:val="28"/>
          <w:szCs w:val="28"/>
        </w:rPr>
      </w:pPr>
      <w:r>
        <w:rPr>
          <w:rFonts w:ascii="Times New Roman" w:hAnsi="Times New Roman" w:cs="Times New Roman"/>
          <w:sz w:val="28"/>
          <w:szCs w:val="28"/>
        </w:rPr>
        <w:t>DIRETTI:</w:t>
      </w:r>
    </w:p>
    <w:p w:rsidR="002A1E81" w:rsidRDefault="002A1E81" w:rsidP="003D3531">
      <w:pPr>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I destinatari del progetto che s’intende attuare, sono gli alunni della classe 4°-5° del liceo Socio-Psico-Pedagogico dell’istituto “E. Majorana”, sede a Scordia (CT);</w:t>
      </w:r>
    </w:p>
    <w:p w:rsidR="002A1E81" w:rsidRPr="009D0FF3" w:rsidRDefault="002A1E81" w:rsidP="003D3531">
      <w:pPr>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N°2 ragazzi con autismo presente nelle classi sopra elencate</w:t>
      </w:r>
    </w:p>
    <w:p w:rsidR="002A1E81" w:rsidRDefault="002A1E81" w:rsidP="003D3531">
      <w:pPr>
        <w:spacing w:line="360" w:lineRule="auto"/>
        <w:jc w:val="both"/>
        <w:rPr>
          <w:rFonts w:ascii="Times New Roman" w:hAnsi="Times New Roman" w:cs="Times New Roman"/>
          <w:sz w:val="28"/>
          <w:szCs w:val="28"/>
        </w:rPr>
      </w:pPr>
    </w:p>
    <w:p w:rsidR="002A1E81" w:rsidRDefault="002A1E81"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INDIRETTI:</w:t>
      </w:r>
    </w:p>
    <w:p w:rsidR="002A1E81" w:rsidRDefault="002A1E81" w:rsidP="003D3531">
      <w:pPr>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I genitori dei bambini autistici ;</w:t>
      </w:r>
    </w:p>
    <w:p w:rsidR="002A1E81" w:rsidRDefault="002A1E81" w:rsidP="003D3531">
      <w:pPr>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Musico terapeuta;</w:t>
      </w:r>
    </w:p>
    <w:p w:rsidR="002A1E81" w:rsidRDefault="002A1E81" w:rsidP="003D3531">
      <w:pPr>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Insegnanti di sostegno;</w:t>
      </w:r>
    </w:p>
    <w:p w:rsidR="007226BB" w:rsidRDefault="007226BB" w:rsidP="003D3531">
      <w:pPr>
        <w:spacing w:line="360" w:lineRule="auto"/>
        <w:jc w:val="both"/>
        <w:rPr>
          <w:rFonts w:ascii="Times New Roman" w:hAnsi="Times New Roman" w:cs="Times New Roman"/>
          <w:sz w:val="28"/>
          <w:szCs w:val="28"/>
        </w:rPr>
      </w:pPr>
    </w:p>
    <w:p w:rsidR="00B53786" w:rsidRDefault="00B53786"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PREREQUISITI</w:t>
      </w:r>
    </w:p>
    <w:p w:rsidR="00B53786" w:rsidRDefault="00B53786" w:rsidP="003D3531">
      <w:pPr>
        <w:numPr>
          <w:ilvl w:val="0"/>
          <w:numId w:val="7"/>
        </w:numPr>
        <w:spacing w:line="360" w:lineRule="auto"/>
        <w:jc w:val="both"/>
        <w:rPr>
          <w:rFonts w:ascii="Times New Roman" w:hAnsi="Times New Roman" w:cs="Times New Roman"/>
          <w:sz w:val="28"/>
          <w:szCs w:val="28"/>
        </w:rPr>
      </w:pPr>
      <w:r w:rsidRPr="00B53786">
        <w:rPr>
          <w:rFonts w:ascii="Times New Roman" w:hAnsi="Times New Roman" w:cs="Times New Roman"/>
          <w:sz w:val="28"/>
          <w:szCs w:val="28"/>
        </w:rPr>
        <w:t xml:space="preserve">Nell’autismo la musicoterapia, può divenire un’efficace strumento di comunicazione aumentativa, riuscendo ad evocare </w:t>
      </w:r>
      <w:r w:rsidR="00DB283E">
        <w:rPr>
          <w:rFonts w:ascii="Times New Roman" w:hAnsi="Times New Roman" w:cs="Times New Roman"/>
          <w:sz w:val="28"/>
          <w:szCs w:val="28"/>
        </w:rPr>
        <w:t>la relazione tra mente e corpo, tra oggetti interni ed esterni ,tra piacere e dolore, che non sono comunicabili attraverso il canale verbale</w:t>
      </w:r>
      <w:r w:rsidR="000E43F5">
        <w:rPr>
          <w:rFonts w:ascii="Times New Roman" w:hAnsi="Times New Roman" w:cs="Times New Roman"/>
          <w:sz w:val="28"/>
          <w:szCs w:val="28"/>
        </w:rPr>
        <w:t>;</w:t>
      </w:r>
    </w:p>
    <w:p w:rsidR="00DB283E" w:rsidRDefault="00DB283E" w:rsidP="003D3531">
      <w:pPr>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La musicoterapia, svolge un ruolo di mediazione tra il bambino /ragazzo autistico ed il mondo esterno,rassicurandolo ed aiutandolo finalmente a comunicare,anche se non</w:t>
      </w:r>
      <w:r w:rsidR="000E43F5">
        <w:rPr>
          <w:rFonts w:ascii="Times New Roman" w:hAnsi="Times New Roman" w:cs="Times New Roman"/>
          <w:sz w:val="28"/>
          <w:szCs w:val="28"/>
        </w:rPr>
        <w:t xml:space="preserve"> attraverso le parole;</w:t>
      </w:r>
    </w:p>
    <w:p w:rsidR="000E43F5" w:rsidRDefault="000E43F5" w:rsidP="003D3531">
      <w:pPr>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I ragazzi, prima che iniziasse il corso dovevano documentarsi sull’autismo, su apposito materiale informativo fornito dal musico terapeuta.</w:t>
      </w:r>
    </w:p>
    <w:p w:rsidR="000E43F5" w:rsidRDefault="000E43F5" w:rsidP="003D3531">
      <w:pPr>
        <w:spacing w:line="360" w:lineRule="auto"/>
        <w:jc w:val="both"/>
        <w:rPr>
          <w:rFonts w:ascii="Times New Roman" w:hAnsi="Times New Roman" w:cs="Times New Roman"/>
          <w:sz w:val="28"/>
          <w:szCs w:val="28"/>
        </w:rPr>
      </w:pPr>
    </w:p>
    <w:p w:rsidR="000E43F5" w:rsidRDefault="000E43F5" w:rsidP="003D3531">
      <w:pPr>
        <w:numPr>
          <w:ilvl w:val="1"/>
          <w:numId w:val="2"/>
        </w:numPr>
        <w:spacing w:line="360" w:lineRule="auto"/>
        <w:jc w:val="both"/>
        <w:rPr>
          <w:rFonts w:ascii="Times New Roman" w:hAnsi="Times New Roman" w:cs="Times New Roman"/>
          <w:b/>
          <w:i/>
          <w:sz w:val="28"/>
          <w:szCs w:val="28"/>
        </w:rPr>
      </w:pPr>
      <w:r w:rsidRPr="003D3531">
        <w:rPr>
          <w:rFonts w:ascii="Times New Roman" w:hAnsi="Times New Roman" w:cs="Times New Roman"/>
          <w:b/>
          <w:sz w:val="28"/>
          <w:szCs w:val="28"/>
        </w:rPr>
        <w:t>AMBITI DISCIPLINARI TOCCATI DAL PROGETTO</w:t>
      </w:r>
      <w:r w:rsidRPr="000E43F5">
        <w:rPr>
          <w:rFonts w:ascii="Times New Roman" w:hAnsi="Times New Roman" w:cs="Times New Roman"/>
          <w:b/>
          <w:i/>
          <w:sz w:val="28"/>
          <w:szCs w:val="28"/>
        </w:rPr>
        <w:t>:</w:t>
      </w:r>
    </w:p>
    <w:p w:rsidR="00C566EA" w:rsidRDefault="00C566EA" w:rsidP="003D3531">
      <w:pPr>
        <w:spacing w:line="360" w:lineRule="auto"/>
        <w:ind w:left="1785"/>
        <w:jc w:val="both"/>
        <w:rPr>
          <w:rFonts w:ascii="Times New Roman" w:hAnsi="Times New Roman" w:cs="Times New Roman"/>
          <w:b/>
          <w:i/>
          <w:sz w:val="28"/>
          <w:szCs w:val="28"/>
        </w:rPr>
      </w:pPr>
    </w:p>
    <w:p w:rsidR="004F3E8F" w:rsidRPr="004F3E8F" w:rsidRDefault="00C566EA" w:rsidP="003D3531">
      <w:pPr>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u w:val="single"/>
        </w:rPr>
        <w:t>ATTIVITA’ MUSICALI</w:t>
      </w:r>
    </w:p>
    <w:p w:rsidR="00C566EA" w:rsidRDefault="00C566EA" w:rsidP="003D3531">
      <w:pPr>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Sperimentazione strumentale</w:t>
      </w:r>
    </w:p>
    <w:p w:rsidR="00C566EA" w:rsidRDefault="00C566EA" w:rsidP="003D3531">
      <w:pPr>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Attività per lo sviluppo ritmico</w:t>
      </w:r>
    </w:p>
    <w:p w:rsidR="00C566EA" w:rsidRDefault="00C566EA" w:rsidP="003D3531">
      <w:pPr>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Stimolazione musicali, possono suscitare miglioramenti nella sfera affettiva,motivazionale e comunicativa </w:t>
      </w:r>
    </w:p>
    <w:p w:rsidR="00C566EA" w:rsidRDefault="00C566EA" w:rsidP="003D3531">
      <w:pPr>
        <w:spacing w:line="360" w:lineRule="auto"/>
        <w:jc w:val="both"/>
        <w:rPr>
          <w:rFonts w:ascii="Times New Roman" w:hAnsi="Times New Roman" w:cs="Times New Roman"/>
          <w:sz w:val="28"/>
          <w:szCs w:val="28"/>
        </w:rPr>
      </w:pPr>
    </w:p>
    <w:p w:rsidR="00C566EA" w:rsidRPr="004F3E8F" w:rsidRDefault="00C566EA" w:rsidP="003D3531">
      <w:pPr>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u w:val="single"/>
        </w:rPr>
        <w:t xml:space="preserve">ATTIVITA’ MOTORIE </w:t>
      </w:r>
    </w:p>
    <w:p w:rsidR="004F3E8F" w:rsidRDefault="004F3E8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Quello del “ movimento” sia fisico che psichico,è un elemento intrinseco  della musica, e la musica riesce a stimolare tutte le aree del corpo e della mente agendo su:</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Coordinazione motoria (  presa di coscienza del proprio corpo</w:t>
      </w:r>
      <w:r w:rsidR="00A36320">
        <w:rPr>
          <w:rFonts w:ascii="Times New Roman" w:hAnsi="Times New Roman" w:cs="Times New Roman"/>
          <w:sz w:val="28"/>
          <w:szCs w:val="28"/>
        </w:rPr>
        <w:t xml:space="preserve"> attraverso conoscenze pratiche di fisiologia,</w:t>
      </w:r>
      <w:r>
        <w:rPr>
          <w:rFonts w:ascii="Times New Roman" w:hAnsi="Times New Roman" w:cs="Times New Roman"/>
          <w:sz w:val="28"/>
          <w:szCs w:val="28"/>
        </w:rPr>
        <w:t xml:space="preserve"> e organizzazione del movimento)</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Attenzione </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Memoria </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Capacità di ascolto di sé e degli altri e delle loro emozioni  </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Sviluppo dell’immaginazione</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Sviluppo della creatività</w:t>
      </w:r>
    </w:p>
    <w:p w:rsidR="004F3E8F"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Apprendimento sociale </w:t>
      </w:r>
    </w:p>
    <w:p w:rsidR="0087009E" w:rsidRDefault="004F3E8F" w:rsidP="003D3531">
      <w:pPr>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Integrazione all’interno del gruppo </w:t>
      </w:r>
    </w:p>
    <w:p w:rsidR="004F3E8F" w:rsidRDefault="004F3E8F" w:rsidP="003D3531">
      <w:pPr>
        <w:spacing w:line="360" w:lineRule="auto"/>
        <w:jc w:val="both"/>
        <w:rPr>
          <w:rFonts w:ascii="Times New Roman" w:eastAsia="Times New Roman" w:hAnsi="Times New Roman" w:cs="Times New Roman"/>
          <w:b/>
          <w:sz w:val="28"/>
          <w:szCs w:val="28"/>
        </w:rPr>
      </w:pPr>
    </w:p>
    <w:p w:rsidR="0087009E" w:rsidRDefault="0087009E" w:rsidP="003D3531">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Benefici attesi in ciascuna disciplina </w:t>
      </w:r>
    </w:p>
    <w:p w:rsidR="0087009E" w:rsidRDefault="0087009E"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Per </w:t>
      </w:r>
      <w:r w:rsidR="00C35D7A">
        <w:rPr>
          <w:rFonts w:ascii="Times New Roman" w:hAnsi="Times New Roman" w:cs="Times New Roman"/>
          <w:sz w:val="28"/>
          <w:szCs w:val="28"/>
        </w:rPr>
        <w:t>i ragazzi,portatori di handicap</w:t>
      </w:r>
      <w:r>
        <w:rPr>
          <w:rFonts w:ascii="Times New Roman" w:hAnsi="Times New Roman" w:cs="Times New Roman"/>
          <w:sz w:val="28"/>
          <w:szCs w:val="28"/>
        </w:rPr>
        <w:t xml:space="preserve"> è di estrema importanza,ogni attività che favorisca la comunicazione e la relazione </w:t>
      </w:r>
      <w:r w:rsidR="00506AF3">
        <w:rPr>
          <w:rFonts w:ascii="Times New Roman" w:hAnsi="Times New Roman" w:cs="Times New Roman"/>
          <w:sz w:val="28"/>
          <w:szCs w:val="28"/>
        </w:rPr>
        <w:t>interpersonale, anche attraverso l’apprendimento di un linguaggio non verbale e quindi anche attraverso la musica.</w:t>
      </w:r>
    </w:p>
    <w:p w:rsidR="00506AF3" w:rsidRDefault="00506AF3"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Il progetto curerà l’aumento dei tempi di attenzione e favorirà la creatività individuale, compromessa nei soggetti con autismo.</w:t>
      </w:r>
    </w:p>
    <w:p w:rsidR="008D3770" w:rsidRDefault="00092AD5" w:rsidP="003D3531">
      <w:pPr>
        <w:spacing w:line="360" w:lineRule="auto"/>
        <w:jc w:val="center"/>
        <w:rPr>
          <w:rFonts w:ascii="Times New Roman" w:hAnsi="Times New Roman" w:cs="Times New Roman"/>
          <w:sz w:val="28"/>
          <w:szCs w:val="28"/>
        </w:rPr>
      </w:pPr>
      <w:r>
        <w:rPr>
          <w:noProof/>
        </w:rPr>
        <w:drawing>
          <wp:inline distT="0" distB="0" distL="0" distR="0">
            <wp:extent cx="3505200" cy="2632795"/>
            <wp:effectExtent l="228600" t="190500" r="228600" b="167555"/>
            <wp:docPr id="16" name="Immagine 16" descr="http://3.bp.blogspot.com/-J6xf3n9RFtU/TdTnySVkKBI/AAAAAAAAANY/NKEG1x60jPs/s1600/piccolo+principe+e+la+ro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3.bp.blogspot.com/-J6xf3n9RFtU/TdTnySVkKBI/AAAAAAAAANY/NKEG1x60jPs/s1600/piccolo+principe+e+la+rosa.jpg"/>
                    <pic:cNvPicPr>
                      <a:picLocks noChangeAspect="1" noChangeArrowheads="1"/>
                    </pic:cNvPicPr>
                  </pic:nvPicPr>
                  <pic:blipFill>
                    <a:blip r:embed="rId11" cstate="print"/>
                    <a:srcRect/>
                    <a:stretch>
                      <a:fillRect/>
                    </a:stretch>
                  </pic:blipFill>
                  <pic:spPr bwMode="auto">
                    <a:xfrm>
                      <a:off x="0" y="0"/>
                      <a:ext cx="3505200" cy="2632795"/>
                    </a:xfrm>
                    <a:prstGeom prst="rect">
                      <a:avLst/>
                    </a:prstGeom>
                    <a:noFill/>
                    <a:ln w="9525">
                      <a:noFill/>
                      <a:miter lim="800000"/>
                      <a:headEnd/>
                      <a:tailEnd/>
                    </a:ln>
                    <a:effectLst>
                      <a:glow rad="228600">
                        <a:schemeClr val="accent4">
                          <a:satMod val="175000"/>
                          <a:alpha val="40000"/>
                        </a:schemeClr>
                      </a:glow>
                    </a:effectLst>
                  </pic:spPr>
                </pic:pic>
              </a:graphicData>
            </a:graphic>
          </wp:inline>
        </w:drawing>
      </w:r>
    </w:p>
    <w:p w:rsidR="008D3770" w:rsidRPr="003D3531" w:rsidRDefault="008D3770" w:rsidP="003D3531">
      <w:pPr>
        <w:numPr>
          <w:ilvl w:val="0"/>
          <w:numId w:val="1"/>
        </w:numPr>
        <w:spacing w:line="360" w:lineRule="auto"/>
        <w:jc w:val="both"/>
        <w:rPr>
          <w:rFonts w:ascii="Times New Roman" w:hAnsi="Times New Roman" w:cs="Times New Roman"/>
          <w:b/>
          <w:sz w:val="28"/>
          <w:szCs w:val="28"/>
          <w:u w:val="single"/>
        </w:rPr>
      </w:pPr>
      <w:r w:rsidRPr="003D3531">
        <w:rPr>
          <w:rFonts w:ascii="Times New Roman" w:hAnsi="Times New Roman" w:cs="Times New Roman"/>
          <w:b/>
          <w:sz w:val="28"/>
          <w:szCs w:val="28"/>
          <w:u w:val="single"/>
        </w:rPr>
        <w:t>ANALISI DEI BISOGNI FORMATIVI</w:t>
      </w:r>
    </w:p>
    <w:p w:rsidR="00C566EA" w:rsidRDefault="003F286E"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8D3770">
        <w:rPr>
          <w:rFonts w:ascii="Times New Roman" w:hAnsi="Times New Roman" w:cs="Times New Roman"/>
          <w:b/>
          <w:sz w:val="28"/>
          <w:szCs w:val="28"/>
        </w:rPr>
        <w:t xml:space="preserve">problemi da cui è scaturita l’esigenza formativa </w:t>
      </w:r>
    </w:p>
    <w:p w:rsidR="008D3770" w:rsidRDefault="008D3770"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Tale progetto nasce dall’esigenza da parte</w:t>
      </w:r>
      <w:r w:rsidR="004A34B7">
        <w:rPr>
          <w:rFonts w:ascii="Times New Roman" w:hAnsi="Times New Roman" w:cs="Times New Roman"/>
          <w:sz w:val="28"/>
          <w:szCs w:val="28"/>
        </w:rPr>
        <w:t xml:space="preserve"> degli insegnanti di sostegno, dei genitori </w:t>
      </w:r>
      <w:r>
        <w:rPr>
          <w:rFonts w:ascii="Times New Roman" w:hAnsi="Times New Roman" w:cs="Times New Roman"/>
          <w:sz w:val="28"/>
          <w:szCs w:val="28"/>
        </w:rPr>
        <w:t>degli alunni disabili di ar</w:t>
      </w:r>
      <w:r w:rsidR="00E276F8">
        <w:rPr>
          <w:rFonts w:ascii="Times New Roman" w:hAnsi="Times New Roman" w:cs="Times New Roman"/>
          <w:sz w:val="28"/>
          <w:szCs w:val="28"/>
        </w:rPr>
        <w:t>ricchire l’offerta formativa presente per creare un percorso integrato che rendesse possibile ai ragazzi disabili di vivere un’esperienza con la musica, con l’obiettivo di un accrescimento della sfera relazionale e motoria.</w:t>
      </w:r>
    </w:p>
    <w:p w:rsidR="00E276F8" w:rsidRDefault="00E276F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Nell’introdurre la musicoterapia nella scuola si fa una scelta di campo, che investe l’intera utenza scolastica e no</w:t>
      </w:r>
      <w:r w:rsidR="00B067E7">
        <w:rPr>
          <w:rFonts w:ascii="Times New Roman" w:hAnsi="Times New Roman" w:cs="Times New Roman"/>
          <w:sz w:val="28"/>
          <w:szCs w:val="28"/>
        </w:rPr>
        <w:t>n solo gli alunni con handicap</w:t>
      </w:r>
      <w:r>
        <w:rPr>
          <w:rFonts w:ascii="Times New Roman" w:hAnsi="Times New Roman" w:cs="Times New Roman"/>
          <w:sz w:val="28"/>
          <w:szCs w:val="28"/>
        </w:rPr>
        <w:t xml:space="preserve">, quindi vi è la necessità </w:t>
      </w:r>
      <w:r>
        <w:rPr>
          <w:rFonts w:ascii="Times New Roman" w:hAnsi="Times New Roman" w:cs="Times New Roman"/>
          <w:sz w:val="28"/>
          <w:szCs w:val="28"/>
        </w:rPr>
        <w:lastRenderedPageBreak/>
        <w:t>di pensare a un progetto educativo scolastico rivolto non solo al recupero e alla  riabilitaz</w:t>
      </w:r>
      <w:r w:rsidR="00072D48">
        <w:rPr>
          <w:rFonts w:ascii="Times New Roman" w:hAnsi="Times New Roman" w:cs="Times New Roman"/>
          <w:sz w:val="28"/>
          <w:szCs w:val="28"/>
        </w:rPr>
        <w:t>ione degli stessi, ma anche di formazione per il resto dei partecipanti.</w:t>
      </w:r>
    </w:p>
    <w:p w:rsidR="00E276F8" w:rsidRDefault="00094B22"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Tra i tanti progetti presentati dal Consiglio Scolastico è quello di favorire l’integrazione e promuovere la crescita di ogni ragazzo in ambito sociale ed educativo. </w:t>
      </w:r>
    </w:p>
    <w:p w:rsidR="00E276F8" w:rsidRDefault="00E276F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Per raggiungere una piena conoscenza delle esigenze dei ragazzi come prima cosa sono stati organizzati degli incontri con i ragazzi normodotati per documentarli della patologia dei ragazzi disabili</w:t>
      </w:r>
      <w:r w:rsidR="00D9595E">
        <w:rPr>
          <w:rFonts w:ascii="Times New Roman" w:hAnsi="Times New Roman" w:cs="Times New Roman"/>
          <w:sz w:val="28"/>
          <w:szCs w:val="28"/>
        </w:rPr>
        <w:t>, per favorire un migliore comunicazione con essi</w:t>
      </w:r>
      <w:r>
        <w:rPr>
          <w:rFonts w:ascii="Times New Roman" w:hAnsi="Times New Roman" w:cs="Times New Roman"/>
          <w:sz w:val="28"/>
          <w:szCs w:val="28"/>
        </w:rPr>
        <w:t>. I colloqui erano tenuti dagli insegnanti di</w:t>
      </w:r>
      <w:r w:rsidR="00D9595E">
        <w:rPr>
          <w:rFonts w:ascii="Times New Roman" w:hAnsi="Times New Roman" w:cs="Times New Roman"/>
          <w:sz w:val="28"/>
          <w:szCs w:val="28"/>
        </w:rPr>
        <w:t xml:space="preserve"> sostegno e da musico terapeuta.</w:t>
      </w:r>
    </w:p>
    <w:p w:rsidR="00A80FAB" w:rsidRPr="00AA0238" w:rsidRDefault="00E276F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Attraverso questi colloqui i ragazzi, conoscevano la patologia e come dovevano relazionarsi</w:t>
      </w:r>
      <w:r w:rsidR="004837B7">
        <w:rPr>
          <w:rFonts w:ascii="Times New Roman" w:hAnsi="Times New Roman" w:cs="Times New Roman"/>
          <w:sz w:val="28"/>
          <w:szCs w:val="28"/>
        </w:rPr>
        <w:t>.</w:t>
      </w:r>
    </w:p>
    <w:p w:rsidR="00A80FAB" w:rsidRPr="003D3531" w:rsidRDefault="00A80FAB" w:rsidP="003D3531">
      <w:pPr>
        <w:spacing w:line="360" w:lineRule="auto"/>
        <w:jc w:val="both"/>
        <w:rPr>
          <w:rFonts w:ascii="Times New Roman" w:hAnsi="Times New Roman" w:cs="Times New Roman"/>
          <w:b/>
          <w:sz w:val="28"/>
          <w:szCs w:val="28"/>
        </w:rPr>
      </w:pPr>
    </w:p>
    <w:p w:rsidR="00A80FAB" w:rsidRPr="003D3531" w:rsidRDefault="003F286E" w:rsidP="003D3531">
      <w:pPr>
        <w:spacing w:line="360" w:lineRule="auto"/>
        <w:jc w:val="both"/>
        <w:rPr>
          <w:rFonts w:ascii="Times New Roman" w:hAnsi="Times New Roman" w:cs="Times New Roman"/>
          <w:b/>
          <w:sz w:val="28"/>
          <w:szCs w:val="28"/>
        </w:rPr>
      </w:pPr>
      <w:r w:rsidRPr="003D3531">
        <w:rPr>
          <w:rFonts w:ascii="Times New Roman" w:hAnsi="Times New Roman" w:cs="Times New Roman"/>
          <w:b/>
          <w:sz w:val="28"/>
          <w:szCs w:val="28"/>
        </w:rPr>
        <w:t xml:space="preserve"> </w:t>
      </w:r>
      <w:r w:rsidR="00A80FAB" w:rsidRPr="003D3531">
        <w:rPr>
          <w:rFonts w:ascii="Times New Roman" w:hAnsi="Times New Roman" w:cs="Times New Roman"/>
          <w:b/>
          <w:sz w:val="28"/>
          <w:szCs w:val="28"/>
        </w:rPr>
        <w:t>Tecniche e strumenti utilizzati per tali analisi</w:t>
      </w:r>
    </w:p>
    <w:p w:rsidR="003F286E" w:rsidRDefault="001B0E69" w:rsidP="003D3531">
      <w:pPr>
        <w:numPr>
          <w:ilvl w:val="0"/>
          <w:numId w:val="17"/>
        </w:numPr>
        <w:spacing w:line="360" w:lineRule="auto"/>
        <w:rPr>
          <w:rFonts w:ascii="Times New Roman" w:hAnsi="Times New Roman" w:cs="Times New Roman"/>
          <w:sz w:val="28"/>
          <w:szCs w:val="28"/>
        </w:rPr>
      </w:pPr>
      <w:r>
        <w:rPr>
          <w:rFonts w:ascii="Times New Roman" w:hAnsi="Times New Roman" w:cs="Times New Roman"/>
          <w:sz w:val="28"/>
          <w:szCs w:val="28"/>
        </w:rPr>
        <w:t>Il colloquio con gli insegnanti di sostegno e con l’insegnante di pedagogia e il musico terapista e i genitori dei 2 ragazzi disabili per capire bene dove e in che modo intervenire;</w:t>
      </w:r>
    </w:p>
    <w:p w:rsidR="001B0E69" w:rsidRDefault="001B0E69" w:rsidP="003D3531">
      <w:pPr>
        <w:numPr>
          <w:ilvl w:val="0"/>
          <w:numId w:val="17"/>
        </w:numPr>
        <w:spacing w:line="360" w:lineRule="auto"/>
        <w:rPr>
          <w:rFonts w:ascii="Times New Roman" w:hAnsi="Times New Roman" w:cs="Times New Roman"/>
          <w:sz w:val="28"/>
          <w:szCs w:val="28"/>
        </w:rPr>
      </w:pPr>
      <w:r>
        <w:rPr>
          <w:rFonts w:ascii="Times New Roman" w:hAnsi="Times New Roman" w:cs="Times New Roman"/>
          <w:sz w:val="28"/>
          <w:szCs w:val="28"/>
        </w:rPr>
        <w:t>Il monitoraggio dei ragazzi, durante le attività svolte nel corso attraverso l’analisi del “diario di bordo” compilato per ogni attività:</w:t>
      </w:r>
    </w:p>
    <w:p w:rsidR="00A80FAB" w:rsidRPr="003D3531" w:rsidRDefault="00A80FAB" w:rsidP="003D3531">
      <w:pPr>
        <w:spacing w:line="360" w:lineRule="auto"/>
        <w:jc w:val="both"/>
        <w:rPr>
          <w:rFonts w:ascii="Times New Roman" w:hAnsi="Times New Roman" w:cs="Times New Roman"/>
          <w:b/>
          <w:sz w:val="28"/>
          <w:szCs w:val="28"/>
        </w:rPr>
      </w:pPr>
    </w:p>
    <w:p w:rsidR="00A80FAB" w:rsidRPr="003D3531" w:rsidRDefault="003F286E" w:rsidP="003D3531">
      <w:pPr>
        <w:spacing w:line="360" w:lineRule="auto"/>
        <w:jc w:val="both"/>
        <w:rPr>
          <w:rFonts w:ascii="Times New Roman" w:hAnsi="Times New Roman" w:cs="Times New Roman"/>
          <w:b/>
          <w:sz w:val="28"/>
          <w:szCs w:val="28"/>
        </w:rPr>
      </w:pPr>
      <w:r w:rsidRPr="003D3531">
        <w:rPr>
          <w:rFonts w:ascii="Times New Roman" w:hAnsi="Times New Roman" w:cs="Times New Roman"/>
          <w:b/>
          <w:sz w:val="28"/>
          <w:szCs w:val="28"/>
        </w:rPr>
        <w:t xml:space="preserve"> </w:t>
      </w:r>
      <w:r w:rsidR="00A80FAB" w:rsidRPr="003D3531">
        <w:rPr>
          <w:rFonts w:ascii="Times New Roman" w:hAnsi="Times New Roman" w:cs="Times New Roman"/>
          <w:b/>
          <w:sz w:val="28"/>
          <w:szCs w:val="28"/>
        </w:rPr>
        <w:t>Ipotesi di guida</w:t>
      </w:r>
    </w:p>
    <w:p w:rsidR="003F268E" w:rsidRDefault="003F268E"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1)  nel gruppo dei pari traspare difficoltà nel relazionarsi con i ragazzi autistici appartenenti alla stessa classe;</w:t>
      </w:r>
    </w:p>
    <w:p w:rsidR="002F0F24" w:rsidRDefault="003F268E"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 l’insegnante di psicologia e di pedagogia,conoscendo i ragazzi, dopo 4 anni d’insegnamento ha riscontrato nei ragazzi degli stati d’ansia elevati e problematiche legate al periodo adolescenziale ( conflitto con i genitori, e con il gruppo dei</w:t>
      </w:r>
      <w:r w:rsidR="00DB5090">
        <w:rPr>
          <w:rFonts w:ascii="Times New Roman" w:hAnsi="Times New Roman" w:cs="Times New Roman"/>
          <w:sz w:val="28"/>
          <w:szCs w:val="28"/>
        </w:rPr>
        <w:t xml:space="preserve"> </w:t>
      </w:r>
      <w:r>
        <w:rPr>
          <w:rFonts w:ascii="Times New Roman" w:hAnsi="Times New Roman" w:cs="Times New Roman"/>
          <w:sz w:val="28"/>
          <w:szCs w:val="28"/>
        </w:rPr>
        <w:t>pari)</w:t>
      </w:r>
    </w:p>
    <w:p w:rsidR="0010472E" w:rsidRDefault="0010472E" w:rsidP="003D3531">
      <w:pPr>
        <w:spacing w:line="360" w:lineRule="auto"/>
        <w:jc w:val="both"/>
        <w:rPr>
          <w:rFonts w:ascii="Times New Roman" w:hAnsi="Times New Roman" w:cs="Times New Roman"/>
          <w:sz w:val="28"/>
          <w:szCs w:val="28"/>
        </w:rPr>
      </w:pPr>
    </w:p>
    <w:p w:rsidR="008203F4" w:rsidRPr="00D14E5D" w:rsidRDefault="00DB5090" w:rsidP="003D3531">
      <w:pPr>
        <w:numPr>
          <w:ilvl w:val="0"/>
          <w:numId w:val="20"/>
        </w:numPr>
        <w:spacing w:line="360" w:lineRule="auto"/>
        <w:jc w:val="both"/>
        <w:rPr>
          <w:rFonts w:ascii="Times New Roman" w:hAnsi="Times New Roman" w:cs="Times New Roman"/>
          <w:i/>
          <w:sz w:val="24"/>
          <w:szCs w:val="24"/>
        </w:rPr>
      </w:pPr>
      <w:r w:rsidRPr="008203F4">
        <w:rPr>
          <w:rFonts w:ascii="Times New Roman" w:hAnsi="Times New Roman" w:cs="Times New Roman"/>
          <w:i/>
          <w:sz w:val="24"/>
          <w:szCs w:val="24"/>
        </w:rPr>
        <w:t>nel gruppo dei pari traspare difficoltà nel relazionarsi con i ragazzi autistici appartenenti alla stessa classe.</w:t>
      </w:r>
    </w:p>
    <w:tbl>
      <w:tblPr>
        <w:tblW w:w="0" w:type="auto"/>
        <w:tblCellMar>
          <w:left w:w="10" w:type="dxa"/>
          <w:right w:w="10" w:type="dxa"/>
        </w:tblCellMar>
        <w:tblLook w:val="04A0" w:firstRow="1" w:lastRow="0" w:firstColumn="1" w:lastColumn="0" w:noHBand="0" w:noVBand="1"/>
      </w:tblPr>
      <w:tblGrid>
        <w:gridCol w:w="3199"/>
        <w:gridCol w:w="3238"/>
        <w:gridCol w:w="3221"/>
      </w:tblGrid>
      <w:tr w:rsidR="008203F4" w:rsidTr="008203F4">
        <w:tblPrEx>
          <w:tblCellMar>
            <w:top w:w="0" w:type="dxa"/>
            <w:bottom w:w="0" w:type="dxa"/>
          </w:tblCellMar>
        </w:tblPrEx>
        <w:tc>
          <w:tcPr>
            <w:tcW w:w="3259" w:type="dxa"/>
          </w:tcPr>
          <w:p w:rsidR="008203F4" w:rsidRPr="008203F4" w:rsidRDefault="008203F4" w:rsidP="003D3531">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FATTORI </w:t>
            </w:r>
          </w:p>
        </w:tc>
        <w:tc>
          <w:tcPr>
            <w:tcW w:w="3259" w:type="dxa"/>
          </w:tcPr>
          <w:p w:rsidR="008203F4" w:rsidRPr="008203F4" w:rsidRDefault="008203F4" w:rsidP="003D3531">
            <w:pPr>
              <w:spacing w:line="360" w:lineRule="auto"/>
              <w:jc w:val="center"/>
              <w:rPr>
                <w:rFonts w:ascii="Times New Roman" w:hAnsi="Times New Roman" w:cs="Times New Roman"/>
                <w:b/>
                <w:sz w:val="28"/>
                <w:szCs w:val="28"/>
              </w:rPr>
            </w:pPr>
            <w:r w:rsidRPr="008203F4">
              <w:rPr>
                <w:rFonts w:ascii="Times New Roman" w:hAnsi="Times New Roman" w:cs="Times New Roman"/>
                <w:b/>
                <w:sz w:val="28"/>
                <w:szCs w:val="28"/>
              </w:rPr>
              <w:t>INDICATORI</w:t>
            </w:r>
          </w:p>
        </w:tc>
        <w:tc>
          <w:tcPr>
            <w:tcW w:w="3260" w:type="dxa"/>
          </w:tcPr>
          <w:p w:rsidR="008203F4" w:rsidRPr="008203F4" w:rsidRDefault="008203F4" w:rsidP="003D3531">
            <w:pPr>
              <w:spacing w:line="360" w:lineRule="auto"/>
              <w:jc w:val="center"/>
              <w:rPr>
                <w:rFonts w:ascii="Times New Roman" w:hAnsi="Times New Roman" w:cs="Times New Roman"/>
                <w:b/>
                <w:sz w:val="28"/>
                <w:szCs w:val="28"/>
              </w:rPr>
            </w:pPr>
            <w:r w:rsidRPr="008203F4">
              <w:rPr>
                <w:rFonts w:ascii="Times New Roman" w:hAnsi="Times New Roman" w:cs="Times New Roman"/>
                <w:b/>
                <w:sz w:val="28"/>
                <w:szCs w:val="28"/>
              </w:rPr>
              <w:t>DOMANDE</w:t>
            </w:r>
          </w:p>
        </w:tc>
      </w:tr>
      <w:tr w:rsidR="008203F4" w:rsidTr="008203F4">
        <w:tblPrEx>
          <w:tblCellMar>
            <w:top w:w="0" w:type="dxa"/>
            <w:bottom w:w="0" w:type="dxa"/>
          </w:tblCellMar>
        </w:tblPrEx>
        <w:tc>
          <w:tcPr>
            <w:tcW w:w="3259" w:type="dxa"/>
          </w:tcPr>
          <w:p w:rsidR="008203F4" w:rsidRPr="008203F4" w:rsidRDefault="008203F4" w:rsidP="003D3531">
            <w:pPr>
              <w:spacing w:line="360" w:lineRule="auto"/>
              <w:jc w:val="both"/>
              <w:rPr>
                <w:rFonts w:ascii="Times New Roman" w:hAnsi="Times New Roman" w:cs="Times New Roman"/>
                <w:i/>
                <w:sz w:val="24"/>
                <w:szCs w:val="24"/>
              </w:rPr>
            </w:pPr>
            <w:r w:rsidRPr="008203F4">
              <w:rPr>
                <w:rFonts w:ascii="Times New Roman" w:hAnsi="Times New Roman" w:cs="Times New Roman"/>
                <w:i/>
                <w:sz w:val="24"/>
                <w:szCs w:val="24"/>
              </w:rPr>
              <w:t>Indipendente</w:t>
            </w:r>
          </w:p>
          <w:p w:rsidR="008203F4" w:rsidRDefault="008203F4"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Difficoltà di relazionarsi con i ragazzi disabili</w:t>
            </w:r>
            <w:r w:rsidR="00F7729E">
              <w:rPr>
                <w:rFonts w:ascii="Times New Roman" w:hAnsi="Times New Roman" w:cs="Times New Roman"/>
                <w:sz w:val="24"/>
                <w:szCs w:val="24"/>
              </w:rPr>
              <w:t>.</w:t>
            </w:r>
          </w:p>
        </w:tc>
        <w:tc>
          <w:tcPr>
            <w:tcW w:w="3259" w:type="dxa"/>
          </w:tcPr>
          <w:p w:rsidR="008203F4" w:rsidRPr="008203F4" w:rsidRDefault="008203F4" w:rsidP="003D3531">
            <w:pPr>
              <w:numPr>
                <w:ilvl w:val="0"/>
                <w:numId w:val="21"/>
              </w:numPr>
              <w:spacing w:line="360" w:lineRule="auto"/>
              <w:jc w:val="both"/>
              <w:rPr>
                <w:rFonts w:ascii="Times New Roman" w:hAnsi="Times New Roman" w:cs="Times New Roman"/>
                <w:sz w:val="24"/>
                <w:szCs w:val="24"/>
              </w:rPr>
            </w:pPr>
            <w:r w:rsidRPr="008203F4">
              <w:rPr>
                <w:rFonts w:ascii="Times New Roman" w:hAnsi="Times New Roman" w:cs="Times New Roman"/>
                <w:sz w:val="24"/>
                <w:szCs w:val="24"/>
              </w:rPr>
              <w:t>Conoscenza della patologia dei ragazzi disabili</w:t>
            </w:r>
          </w:p>
        </w:tc>
        <w:tc>
          <w:tcPr>
            <w:tcW w:w="3260" w:type="dxa"/>
          </w:tcPr>
          <w:p w:rsidR="008203F4" w:rsidRPr="008203F4" w:rsidRDefault="008203F4" w:rsidP="003D3531">
            <w:pPr>
              <w:numPr>
                <w:ilvl w:val="0"/>
                <w:numId w:val="21"/>
              </w:numPr>
              <w:spacing w:line="360" w:lineRule="auto"/>
              <w:jc w:val="both"/>
              <w:rPr>
                <w:rFonts w:ascii="Times New Roman" w:hAnsi="Times New Roman" w:cs="Times New Roman"/>
                <w:sz w:val="24"/>
                <w:szCs w:val="24"/>
              </w:rPr>
            </w:pPr>
            <w:r>
              <w:rPr>
                <w:rFonts w:ascii="Times New Roman" w:hAnsi="Times New Roman" w:cs="Times New Roman"/>
                <w:sz w:val="24"/>
                <w:szCs w:val="24"/>
              </w:rPr>
              <w:t>C</w:t>
            </w:r>
            <w:r w:rsidRPr="008203F4">
              <w:rPr>
                <w:rFonts w:ascii="Times New Roman" w:hAnsi="Times New Roman" w:cs="Times New Roman"/>
                <w:sz w:val="24"/>
                <w:szCs w:val="24"/>
              </w:rPr>
              <w:t>onosci</w:t>
            </w:r>
            <w:r>
              <w:rPr>
                <w:rFonts w:ascii="Times New Roman" w:hAnsi="Times New Roman" w:cs="Times New Roman"/>
                <w:sz w:val="24"/>
                <w:szCs w:val="24"/>
              </w:rPr>
              <w:t xml:space="preserve"> la patologia dei tuoi compagni di classe?</w:t>
            </w:r>
          </w:p>
        </w:tc>
      </w:tr>
      <w:tr w:rsidR="008203F4" w:rsidTr="008203F4">
        <w:tblPrEx>
          <w:tblCellMar>
            <w:top w:w="0" w:type="dxa"/>
            <w:bottom w:w="0" w:type="dxa"/>
          </w:tblCellMar>
        </w:tblPrEx>
        <w:tc>
          <w:tcPr>
            <w:tcW w:w="3259" w:type="dxa"/>
          </w:tcPr>
          <w:p w:rsidR="008203F4" w:rsidRDefault="00F7729E" w:rsidP="003D3531">
            <w:pPr>
              <w:spacing w:line="360" w:lineRule="auto"/>
              <w:jc w:val="both"/>
              <w:rPr>
                <w:rFonts w:ascii="Times New Roman" w:hAnsi="Times New Roman" w:cs="Times New Roman"/>
                <w:i/>
                <w:sz w:val="24"/>
                <w:szCs w:val="24"/>
              </w:rPr>
            </w:pPr>
            <w:r>
              <w:rPr>
                <w:rFonts w:ascii="Times New Roman" w:hAnsi="Times New Roman" w:cs="Times New Roman"/>
                <w:i/>
                <w:sz w:val="24"/>
                <w:szCs w:val="24"/>
              </w:rPr>
              <w:t xml:space="preserve">Dipendente </w:t>
            </w:r>
          </w:p>
          <w:p w:rsidR="00F7729E" w:rsidRPr="00F7729E" w:rsidRDefault="00F7729E"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Consapevolezza di rapportarsi con la diversità.</w:t>
            </w:r>
          </w:p>
        </w:tc>
        <w:tc>
          <w:tcPr>
            <w:tcW w:w="3259" w:type="dxa"/>
          </w:tcPr>
          <w:p w:rsidR="008203F4" w:rsidRDefault="00F7729E" w:rsidP="003D3531">
            <w:pPr>
              <w:numPr>
                <w:ilvl w:val="0"/>
                <w:numId w:val="23"/>
              </w:numPr>
              <w:spacing w:line="360" w:lineRule="auto"/>
              <w:jc w:val="both"/>
              <w:rPr>
                <w:rFonts w:ascii="Times New Roman" w:hAnsi="Times New Roman" w:cs="Times New Roman"/>
                <w:sz w:val="24"/>
                <w:szCs w:val="24"/>
              </w:rPr>
            </w:pPr>
            <w:r w:rsidRPr="00F7729E">
              <w:rPr>
                <w:rFonts w:ascii="Times New Roman" w:hAnsi="Times New Roman" w:cs="Times New Roman"/>
                <w:sz w:val="24"/>
                <w:szCs w:val="24"/>
              </w:rPr>
              <w:t>Differenza dei canali comunicativi</w:t>
            </w:r>
          </w:p>
          <w:p w:rsidR="00F7729E" w:rsidRPr="00F7729E" w:rsidRDefault="00F7729E" w:rsidP="003D3531">
            <w:pPr>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Comportamento in classe non adeguato con il compagno disabile</w:t>
            </w:r>
          </w:p>
          <w:p w:rsidR="00F7729E" w:rsidRPr="00F7729E" w:rsidRDefault="00F7729E" w:rsidP="003D3531">
            <w:pPr>
              <w:spacing w:line="360" w:lineRule="auto"/>
              <w:jc w:val="both"/>
              <w:rPr>
                <w:rFonts w:ascii="Times New Roman" w:hAnsi="Times New Roman" w:cs="Times New Roman"/>
                <w:sz w:val="24"/>
                <w:szCs w:val="24"/>
              </w:rPr>
            </w:pPr>
          </w:p>
        </w:tc>
        <w:tc>
          <w:tcPr>
            <w:tcW w:w="3260" w:type="dxa"/>
          </w:tcPr>
          <w:p w:rsidR="008203F4" w:rsidRDefault="00F7729E" w:rsidP="003D3531">
            <w:pPr>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Il ragazzo normodotato riesce a riconoscere quali sono i canali adoperati dal compagno?</w:t>
            </w:r>
          </w:p>
          <w:p w:rsidR="00F7729E" w:rsidRDefault="00F7729E" w:rsidP="003D3531">
            <w:pPr>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Adoperano un comportamento adeguato al contesto preso in analisi?</w:t>
            </w:r>
          </w:p>
          <w:p w:rsidR="00F7729E" w:rsidRDefault="00F7729E" w:rsidP="003D3531">
            <w:pPr>
              <w:numPr>
                <w:ilvl w:val="0"/>
                <w:numId w:val="23"/>
              </w:numPr>
              <w:spacing w:line="360" w:lineRule="auto"/>
              <w:jc w:val="both"/>
              <w:rPr>
                <w:rFonts w:ascii="Times New Roman" w:hAnsi="Times New Roman" w:cs="Times New Roman"/>
                <w:sz w:val="24"/>
                <w:szCs w:val="24"/>
              </w:rPr>
            </w:pPr>
            <w:r>
              <w:rPr>
                <w:rFonts w:ascii="Times New Roman" w:hAnsi="Times New Roman" w:cs="Times New Roman"/>
                <w:sz w:val="24"/>
                <w:szCs w:val="24"/>
              </w:rPr>
              <w:t>In seguito a quanto appreso partecipano attivamente alla crescita formativa del compagno?</w:t>
            </w:r>
          </w:p>
          <w:p w:rsidR="00F7729E" w:rsidRDefault="00F7729E" w:rsidP="003D3531">
            <w:pPr>
              <w:spacing w:line="360" w:lineRule="auto"/>
              <w:jc w:val="both"/>
              <w:rPr>
                <w:rFonts w:ascii="Times New Roman" w:hAnsi="Times New Roman" w:cs="Times New Roman"/>
                <w:sz w:val="24"/>
                <w:szCs w:val="24"/>
              </w:rPr>
            </w:pPr>
          </w:p>
          <w:p w:rsidR="00F7729E" w:rsidRPr="00F7729E" w:rsidRDefault="00F7729E" w:rsidP="003D3531">
            <w:pPr>
              <w:spacing w:line="360" w:lineRule="auto"/>
              <w:ind w:left="360"/>
              <w:jc w:val="both"/>
              <w:rPr>
                <w:rFonts w:ascii="Times New Roman" w:hAnsi="Times New Roman" w:cs="Times New Roman"/>
                <w:sz w:val="24"/>
                <w:szCs w:val="24"/>
              </w:rPr>
            </w:pPr>
          </w:p>
        </w:tc>
      </w:tr>
    </w:tbl>
    <w:p w:rsidR="008203F4" w:rsidRPr="008203F4" w:rsidRDefault="008203F4" w:rsidP="003D3531">
      <w:pPr>
        <w:spacing w:line="360" w:lineRule="auto"/>
        <w:jc w:val="both"/>
        <w:rPr>
          <w:rFonts w:ascii="Times New Roman" w:hAnsi="Times New Roman" w:cs="Times New Roman"/>
          <w:sz w:val="24"/>
          <w:szCs w:val="24"/>
        </w:rPr>
      </w:pPr>
    </w:p>
    <w:p w:rsidR="00A24C1C" w:rsidRDefault="00A24C1C" w:rsidP="003D3531">
      <w:pPr>
        <w:spacing w:line="360" w:lineRule="auto"/>
        <w:jc w:val="both"/>
        <w:rPr>
          <w:rFonts w:ascii="Times New Roman" w:hAnsi="Times New Roman" w:cs="Times New Roman"/>
          <w:i/>
          <w:sz w:val="24"/>
          <w:szCs w:val="24"/>
        </w:rPr>
      </w:pPr>
      <w:bookmarkStart w:id="0" w:name="_GoBack"/>
      <w:bookmarkEnd w:id="0"/>
    </w:p>
    <w:p w:rsidR="00A24C1C" w:rsidRDefault="00A24C1C" w:rsidP="003D3531">
      <w:pPr>
        <w:spacing w:line="360" w:lineRule="auto"/>
        <w:jc w:val="both"/>
        <w:rPr>
          <w:rFonts w:ascii="Times New Roman" w:hAnsi="Times New Roman" w:cs="Times New Roman"/>
          <w:i/>
          <w:sz w:val="24"/>
          <w:szCs w:val="24"/>
        </w:rPr>
      </w:pPr>
    </w:p>
    <w:p w:rsidR="00D14E5D" w:rsidRPr="00D14E5D" w:rsidRDefault="00D14E5D" w:rsidP="003D3531">
      <w:pPr>
        <w:numPr>
          <w:ilvl w:val="0"/>
          <w:numId w:val="20"/>
        </w:numPr>
        <w:spacing w:line="360" w:lineRule="auto"/>
        <w:jc w:val="both"/>
        <w:rPr>
          <w:rFonts w:ascii="Times New Roman" w:hAnsi="Times New Roman" w:cs="Times New Roman"/>
          <w:i/>
          <w:sz w:val="24"/>
          <w:szCs w:val="24"/>
        </w:rPr>
      </w:pPr>
      <w:r w:rsidRPr="00D14E5D">
        <w:rPr>
          <w:rFonts w:ascii="Times New Roman" w:hAnsi="Times New Roman" w:cs="Times New Roman"/>
          <w:i/>
          <w:sz w:val="24"/>
          <w:szCs w:val="24"/>
        </w:rPr>
        <w:t>l’insegnante di psicologia e di pedagogia,conoscendo i ragazzi, dopo 4 anni d’insegnamento ha riscontrato nei ragazzi degli stati d’ansia elevati e problematiche legate al periodo adolescenziale ( conflitto con i genitori, e con il gruppo dei pari).</w:t>
      </w:r>
    </w:p>
    <w:p w:rsidR="00D14E5D" w:rsidRDefault="00D14E5D" w:rsidP="003D3531">
      <w:pPr>
        <w:spacing w:line="360" w:lineRule="auto"/>
        <w:jc w:val="both"/>
        <w:rPr>
          <w:rFonts w:ascii="Times New Roman" w:hAnsi="Times New Roman" w:cs="Times New Roman"/>
          <w:sz w:val="28"/>
          <w:szCs w:val="28"/>
        </w:rPr>
      </w:pPr>
    </w:p>
    <w:tbl>
      <w:tblPr>
        <w:tblW w:w="0" w:type="auto"/>
        <w:tblInd w:w="720" w:type="dxa"/>
        <w:tblCellMar>
          <w:left w:w="10" w:type="dxa"/>
          <w:right w:w="10" w:type="dxa"/>
        </w:tblCellMar>
        <w:tblLook w:val="04A0" w:firstRow="1" w:lastRow="0" w:firstColumn="1" w:lastColumn="0" w:noHBand="0" w:noVBand="1"/>
      </w:tblPr>
      <w:tblGrid>
        <w:gridCol w:w="2892"/>
        <w:gridCol w:w="3070"/>
        <w:gridCol w:w="2976"/>
      </w:tblGrid>
      <w:tr w:rsidR="002C2AA6" w:rsidTr="00A24C1C">
        <w:tblPrEx>
          <w:tblCellMar>
            <w:top w:w="0" w:type="dxa"/>
            <w:bottom w:w="0" w:type="dxa"/>
          </w:tblCellMar>
        </w:tblPrEx>
        <w:tc>
          <w:tcPr>
            <w:tcW w:w="3259" w:type="dxa"/>
          </w:tcPr>
          <w:p w:rsidR="00A24C1C" w:rsidRPr="00A24C1C" w:rsidRDefault="00A24C1C" w:rsidP="003D3531">
            <w:pPr>
              <w:spacing w:line="360" w:lineRule="auto"/>
              <w:jc w:val="center"/>
              <w:rPr>
                <w:rFonts w:ascii="Times New Roman" w:hAnsi="Times New Roman" w:cs="Times New Roman"/>
                <w:b/>
                <w:sz w:val="28"/>
                <w:szCs w:val="28"/>
              </w:rPr>
            </w:pPr>
            <w:r>
              <w:rPr>
                <w:rFonts w:ascii="Times New Roman" w:hAnsi="Times New Roman" w:cs="Times New Roman"/>
                <w:b/>
                <w:sz w:val="28"/>
                <w:szCs w:val="28"/>
              </w:rPr>
              <w:t>FATTORE</w:t>
            </w:r>
          </w:p>
        </w:tc>
        <w:tc>
          <w:tcPr>
            <w:tcW w:w="3259" w:type="dxa"/>
          </w:tcPr>
          <w:p w:rsidR="00A24C1C" w:rsidRPr="00A24C1C" w:rsidRDefault="00A24C1C" w:rsidP="003D3531">
            <w:pPr>
              <w:spacing w:line="360" w:lineRule="auto"/>
              <w:jc w:val="center"/>
              <w:rPr>
                <w:rFonts w:ascii="Times New Roman" w:hAnsi="Times New Roman" w:cs="Times New Roman"/>
                <w:b/>
                <w:sz w:val="28"/>
                <w:szCs w:val="28"/>
              </w:rPr>
            </w:pPr>
            <w:r w:rsidRPr="00A24C1C">
              <w:rPr>
                <w:rFonts w:ascii="Times New Roman" w:hAnsi="Times New Roman" w:cs="Times New Roman"/>
                <w:b/>
                <w:sz w:val="28"/>
                <w:szCs w:val="28"/>
              </w:rPr>
              <w:t>INDICATORI</w:t>
            </w:r>
          </w:p>
        </w:tc>
        <w:tc>
          <w:tcPr>
            <w:tcW w:w="3260" w:type="dxa"/>
          </w:tcPr>
          <w:p w:rsidR="00A24C1C" w:rsidRPr="00A24C1C" w:rsidRDefault="00A24C1C" w:rsidP="003D3531">
            <w:pPr>
              <w:spacing w:line="360" w:lineRule="auto"/>
              <w:jc w:val="center"/>
              <w:rPr>
                <w:rFonts w:ascii="Times New Roman" w:hAnsi="Times New Roman" w:cs="Times New Roman"/>
                <w:b/>
                <w:sz w:val="28"/>
                <w:szCs w:val="28"/>
              </w:rPr>
            </w:pPr>
            <w:r w:rsidRPr="00A24C1C">
              <w:rPr>
                <w:rFonts w:ascii="Times New Roman" w:hAnsi="Times New Roman" w:cs="Times New Roman"/>
                <w:b/>
                <w:sz w:val="28"/>
                <w:szCs w:val="28"/>
              </w:rPr>
              <w:t>DOMANDE</w:t>
            </w:r>
          </w:p>
        </w:tc>
      </w:tr>
      <w:tr w:rsidR="002C2AA6" w:rsidTr="00A24C1C">
        <w:tblPrEx>
          <w:tblCellMar>
            <w:top w:w="0" w:type="dxa"/>
            <w:bottom w:w="0" w:type="dxa"/>
          </w:tblCellMar>
        </w:tblPrEx>
        <w:tc>
          <w:tcPr>
            <w:tcW w:w="3259" w:type="dxa"/>
          </w:tcPr>
          <w:p w:rsidR="002C2AA6" w:rsidRDefault="002C2AA6" w:rsidP="003D3531">
            <w:pPr>
              <w:spacing w:line="360" w:lineRule="auto"/>
              <w:jc w:val="both"/>
              <w:rPr>
                <w:rFonts w:ascii="Times New Roman" w:hAnsi="Times New Roman" w:cs="Times New Roman"/>
                <w:i/>
                <w:sz w:val="24"/>
                <w:szCs w:val="24"/>
              </w:rPr>
            </w:pPr>
            <w:r>
              <w:rPr>
                <w:rFonts w:ascii="Times New Roman" w:hAnsi="Times New Roman" w:cs="Times New Roman"/>
                <w:i/>
                <w:sz w:val="24"/>
                <w:szCs w:val="24"/>
              </w:rPr>
              <w:t xml:space="preserve">Indipendenti </w:t>
            </w:r>
          </w:p>
          <w:p w:rsidR="002C2AA6" w:rsidRPr="002C2AA6" w:rsidRDefault="002C2AA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Difficoltà del ragazzo di esternare le proprie difficoltà, paure, ansie dovute alla fase adolescenziale, ma anche dovute alle problematiche scolastiche ( relative al carico didattico)</w:t>
            </w:r>
          </w:p>
        </w:tc>
        <w:tc>
          <w:tcPr>
            <w:tcW w:w="3259" w:type="dxa"/>
          </w:tcPr>
          <w:p w:rsidR="00A24C1C" w:rsidRDefault="002C2AA6" w:rsidP="003D3531">
            <w:pPr>
              <w:numPr>
                <w:ilvl w:val="0"/>
                <w:numId w:val="2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conoscenza dei propri limiti e delle difficoltà dovute al periodo adolescenziale </w:t>
            </w:r>
          </w:p>
        </w:tc>
        <w:tc>
          <w:tcPr>
            <w:tcW w:w="3260" w:type="dxa"/>
          </w:tcPr>
          <w:p w:rsidR="00A24C1C" w:rsidRDefault="00E8020F" w:rsidP="003D3531">
            <w:pPr>
              <w:numPr>
                <w:ilvl w:val="0"/>
                <w:numId w:val="25"/>
              </w:numPr>
              <w:spacing w:line="360" w:lineRule="auto"/>
              <w:jc w:val="both"/>
              <w:rPr>
                <w:rFonts w:ascii="Times New Roman" w:hAnsi="Times New Roman" w:cs="Times New Roman"/>
                <w:sz w:val="28"/>
                <w:szCs w:val="28"/>
              </w:rPr>
            </w:pPr>
            <w:r>
              <w:rPr>
                <w:rFonts w:ascii="Times New Roman" w:hAnsi="Times New Roman" w:cs="Times New Roman"/>
                <w:sz w:val="28"/>
                <w:szCs w:val="28"/>
              </w:rPr>
              <w:t>sei in grado di fronteggiare lo stress e le paure in maniera idonea?</w:t>
            </w:r>
          </w:p>
        </w:tc>
      </w:tr>
      <w:tr w:rsidR="002C2AA6" w:rsidTr="00A24C1C">
        <w:tblPrEx>
          <w:tblCellMar>
            <w:top w:w="0" w:type="dxa"/>
            <w:bottom w:w="0" w:type="dxa"/>
          </w:tblCellMar>
        </w:tblPrEx>
        <w:tc>
          <w:tcPr>
            <w:tcW w:w="3259" w:type="dxa"/>
          </w:tcPr>
          <w:p w:rsidR="00A24C1C" w:rsidRDefault="00E8020F" w:rsidP="003D3531">
            <w:pPr>
              <w:spacing w:line="360" w:lineRule="auto"/>
              <w:jc w:val="both"/>
              <w:rPr>
                <w:rFonts w:ascii="Times New Roman" w:hAnsi="Times New Roman" w:cs="Times New Roman"/>
                <w:i/>
                <w:sz w:val="24"/>
                <w:szCs w:val="24"/>
              </w:rPr>
            </w:pPr>
            <w:r>
              <w:rPr>
                <w:rFonts w:ascii="Times New Roman" w:hAnsi="Times New Roman" w:cs="Times New Roman"/>
                <w:i/>
                <w:sz w:val="24"/>
                <w:szCs w:val="24"/>
              </w:rPr>
              <w:t>Dipendenti</w:t>
            </w:r>
          </w:p>
          <w:p w:rsidR="00E8020F" w:rsidRPr="00E8020F" w:rsidRDefault="00E8020F"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Consapevolezza di riscontrare difficoltà nella risoluzione dei problemi, sia all’interno del contesto scolastico si extra-scolastiche </w:t>
            </w:r>
          </w:p>
        </w:tc>
        <w:tc>
          <w:tcPr>
            <w:tcW w:w="3259" w:type="dxa"/>
          </w:tcPr>
          <w:p w:rsidR="00A24C1C" w:rsidRDefault="00E8020F" w:rsidP="003D3531">
            <w:pPr>
              <w:numPr>
                <w:ilvl w:val="0"/>
                <w:numId w:val="26"/>
              </w:numPr>
              <w:spacing w:line="360" w:lineRule="auto"/>
              <w:jc w:val="both"/>
              <w:rPr>
                <w:rFonts w:ascii="Times New Roman" w:hAnsi="Times New Roman" w:cs="Times New Roman"/>
                <w:sz w:val="28"/>
                <w:szCs w:val="28"/>
              </w:rPr>
            </w:pPr>
            <w:r>
              <w:rPr>
                <w:rFonts w:ascii="Times New Roman" w:hAnsi="Times New Roman" w:cs="Times New Roman"/>
                <w:sz w:val="28"/>
                <w:szCs w:val="28"/>
              </w:rPr>
              <w:t>analisi dei problemi legati al contesto scolastico e al mondo sociale</w:t>
            </w:r>
          </w:p>
        </w:tc>
        <w:tc>
          <w:tcPr>
            <w:tcW w:w="3260" w:type="dxa"/>
          </w:tcPr>
          <w:p w:rsidR="00A24C1C" w:rsidRDefault="00E8020F" w:rsidP="003D3531">
            <w:pPr>
              <w:numPr>
                <w:ilvl w:val="0"/>
                <w:numId w:val="26"/>
              </w:numPr>
              <w:spacing w:line="360" w:lineRule="auto"/>
              <w:jc w:val="both"/>
              <w:rPr>
                <w:rFonts w:ascii="Times New Roman" w:hAnsi="Times New Roman" w:cs="Times New Roman"/>
                <w:sz w:val="28"/>
                <w:szCs w:val="28"/>
              </w:rPr>
            </w:pPr>
            <w:r>
              <w:rPr>
                <w:rFonts w:ascii="Times New Roman" w:hAnsi="Times New Roman" w:cs="Times New Roman"/>
                <w:sz w:val="28"/>
                <w:szCs w:val="28"/>
              </w:rPr>
              <w:t>conosci e sai come risolvere i tuoi problemi in ambito scolastico e extra- scolastico.</w:t>
            </w:r>
          </w:p>
        </w:tc>
      </w:tr>
    </w:tbl>
    <w:p w:rsidR="00D14E5D" w:rsidRPr="00D14E5D" w:rsidRDefault="00D14E5D" w:rsidP="003D3531">
      <w:pPr>
        <w:spacing w:line="360" w:lineRule="auto"/>
        <w:jc w:val="both"/>
        <w:rPr>
          <w:rFonts w:ascii="Times New Roman" w:hAnsi="Times New Roman" w:cs="Times New Roman"/>
          <w:sz w:val="28"/>
          <w:szCs w:val="28"/>
        </w:rPr>
      </w:pPr>
    </w:p>
    <w:p w:rsidR="00D14E5D" w:rsidRDefault="00D14E5D" w:rsidP="003D3531">
      <w:pPr>
        <w:spacing w:line="360" w:lineRule="auto"/>
        <w:jc w:val="both"/>
        <w:rPr>
          <w:rFonts w:ascii="Times New Roman" w:hAnsi="Times New Roman" w:cs="Times New Roman"/>
          <w:sz w:val="28"/>
          <w:szCs w:val="28"/>
        </w:rPr>
      </w:pPr>
    </w:p>
    <w:p w:rsidR="008203F4" w:rsidRPr="00D14E5D" w:rsidRDefault="008203F4" w:rsidP="003D3531">
      <w:pPr>
        <w:spacing w:line="360" w:lineRule="auto"/>
        <w:jc w:val="both"/>
        <w:rPr>
          <w:rFonts w:ascii="Times New Roman" w:hAnsi="Times New Roman" w:cs="Times New Roman"/>
          <w:b/>
          <w:i/>
          <w:sz w:val="24"/>
          <w:szCs w:val="24"/>
        </w:rPr>
      </w:pPr>
    </w:p>
    <w:p w:rsidR="008203F4" w:rsidRDefault="008203F4" w:rsidP="003D3531">
      <w:pPr>
        <w:spacing w:line="360" w:lineRule="auto"/>
        <w:jc w:val="both"/>
        <w:rPr>
          <w:rFonts w:ascii="Times New Roman" w:hAnsi="Times New Roman" w:cs="Times New Roman"/>
          <w:i/>
          <w:sz w:val="24"/>
          <w:szCs w:val="24"/>
        </w:rPr>
      </w:pPr>
    </w:p>
    <w:p w:rsidR="008203F4" w:rsidRDefault="008203F4" w:rsidP="003D3531">
      <w:pPr>
        <w:spacing w:line="360" w:lineRule="auto"/>
        <w:jc w:val="both"/>
        <w:rPr>
          <w:rFonts w:ascii="Times New Roman" w:hAnsi="Times New Roman" w:cs="Times New Roman"/>
          <w:i/>
          <w:sz w:val="24"/>
          <w:szCs w:val="24"/>
        </w:rPr>
      </w:pPr>
    </w:p>
    <w:p w:rsidR="008203F4" w:rsidRDefault="008203F4" w:rsidP="003D3531">
      <w:pPr>
        <w:spacing w:line="360" w:lineRule="auto"/>
        <w:jc w:val="both"/>
        <w:rPr>
          <w:rFonts w:ascii="Times New Roman" w:hAnsi="Times New Roman" w:cs="Times New Roman"/>
          <w:i/>
          <w:sz w:val="24"/>
          <w:szCs w:val="24"/>
        </w:rPr>
      </w:pPr>
    </w:p>
    <w:p w:rsidR="00A80FAB" w:rsidRPr="003D3531" w:rsidRDefault="00A80FAB" w:rsidP="003D3531">
      <w:pPr>
        <w:spacing w:line="360" w:lineRule="auto"/>
        <w:jc w:val="both"/>
        <w:rPr>
          <w:rFonts w:ascii="Times New Roman" w:hAnsi="Times New Roman" w:cs="Times New Roman"/>
          <w:b/>
          <w:sz w:val="28"/>
          <w:szCs w:val="28"/>
        </w:rPr>
      </w:pPr>
    </w:p>
    <w:p w:rsidR="00A80FAB" w:rsidRDefault="00A80FAB" w:rsidP="003D3531">
      <w:pPr>
        <w:spacing w:line="360" w:lineRule="auto"/>
        <w:jc w:val="both"/>
        <w:rPr>
          <w:rFonts w:ascii="Times New Roman" w:hAnsi="Times New Roman" w:cs="Times New Roman"/>
          <w:b/>
          <w:i/>
          <w:sz w:val="28"/>
          <w:szCs w:val="28"/>
        </w:rPr>
      </w:pPr>
    </w:p>
    <w:p w:rsidR="00092AD5" w:rsidRPr="00AA0238" w:rsidRDefault="00092AD5" w:rsidP="00AA0238">
      <w:pPr>
        <w:spacing w:line="360" w:lineRule="auto"/>
        <w:jc w:val="both"/>
        <w:rPr>
          <w:rFonts w:ascii="Times New Roman" w:hAnsi="Times New Roman" w:cs="Times New Roman"/>
          <w:b/>
          <w:i/>
          <w:sz w:val="28"/>
          <w:szCs w:val="28"/>
        </w:rPr>
      </w:pPr>
    </w:p>
    <w:p w:rsidR="00092AD5" w:rsidRPr="00092AD5" w:rsidRDefault="00092AD5" w:rsidP="003D3531">
      <w:pPr>
        <w:spacing w:line="360" w:lineRule="auto"/>
        <w:ind w:left="810"/>
        <w:jc w:val="both"/>
        <w:rPr>
          <w:rFonts w:ascii="Times New Roman" w:hAnsi="Times New Roman" w:cs="Times New Roman"/>
          <w:b/>
          <w:i/>
          <w:sz w:val="28"/>
          <w:szCs w:val="28"/>
        </w:rPr>
      </w:pPr>
      <w:r>
        <w:rPr>
          <w:noProof/>
        </w:rPr>
        <w:drawing>
          <wp:inline distT="0" distB="0" distL="0" distR="0">
            <wp:extent cx="3381375" cy="2676525"/>
            <wp:effectExtent l="228600" t="190500" r="238125" b="180975"/>
            <wp:docPr id="19" name="Immagine 19" descr="http://digilander.libero.it/Gretablu/il_piccolo_princip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igilander.libero.it/Gretablu/il_piccolo_principe/17.jpg"/>
                    <pic:cNvPicPr>
                      <a:picLocks noChangeAspect="1" noChangeArrowheads="1"/>
                    </pic:cNvPicPr>
                  </pic:nvPicPr>
                  <pic:blipFill>
                    <a:blip r:embed="rId12" cstate="print"/>
                    <a:srcRect/>
                    <a:stretch>
                      <a:fillRect/>
                    </a:stretch>
                  </pic:blipFill>
                  <pic:spPr bwMode="auto">
                    <a:xfrm>
                      <a:off x="0" y="0"/>
                      <a:ext cx="3381375" cy="2676525"/>
                    </a:xfrm>
                    <a:prstGeom prst="rect">
                      <a:avLst/>
                    </a:prstGeom>
                    <a:noFill/>
                    <a:ln w="9525">
                      <a:noFill/>
                      <a:miter lim="800000"/>
                      <a:headEnd/>
                      <a:tailEnd/>
                    </a:ln>
                    <a:effectLst>
                      <a:glow rad="228600">
                        <a:schemeClr val="accent1">
                          <a:satMod val="175000"/>
                          <a:alpha val="40000"/>
                        </a:schemeClr>
                      </a:glow>
                    </a:effectLst>
                  </pic:spPr>
                </pic:pic>
              </a:graphicData>
            </a:graphic>
          </wp:inline>
        </w:drawing>
      </w:r>
    </w:p>
    <w:p w:rsidR="007226BB" w:rsidRPr="003D3531" w:rsidRDefault="00A80FAB" w:rsidP="003D3531">
      <w:pPr>
        <w:numPr>
          <w:ilvl w:val="0"/>
          <w:numId w:val="1"/>
        </w:numPr>
        <w:spacing w:line="360" w:lineRule="auto"/>
        <w:jc w:val="both"/>
        <w:rPr>
          <w:rFonts w:ascii="Times New Roman" w:hAnsi="Times New Roman" w:cs="Times New Roman"/>
          <w:b/>
          <w:sz w:val="28"/>
          <w:szCs w:val="28"/>
          <w:u w:val="single"/>
        </w:rPr>
      </w:pPr>
      <w:r w:rsidRPr="003D3531">
        <w:rPr>
          <w:rFonts w:ascii="Times New Roman" w:hAnsi="Times New Roman" w:cs="Times New Roman"/>
          <w:b/>
          <w:sz w:val="28"/>
          <w:szCs w:val="28"/>
          <w:u w:val="single"/>
        </w:rPr>
        <w:t>CONTESTI DI APPLICAZIONE DEL PROGETTO E AZIONI DI CONVOLGIMENTO</w:t>
      </w:r>
    </w:p>
    <w:p w:rsidR="00A80FAB" w:rsidRPr="003D3531" w:rsidRDefault="00A80FAB" w:rsidP="003D3531">
      <w:pPr>
        <w:spacing w:line="360" w:lineRule="auto"/>
        <w:jc w:val="both"/>
        <w:rPr>
          <w:rFonts w:ascii="Times New Roman" w:hAnsi="Times New Roman" w:cs="Times New Roman"/>
          <w:b/>
          <w:sz w:val="28"/>
          <w:szCs w:val="28"/>
        </w:rPr>
      </w:pPr>
    </w:p>
    <w:p w:rsidR="00A80FAB" w:rsidRDefault="00A80FAB" w:rsidP="003D3531">
      <w:pPr>
        <w:spacing w:line="360" w:lineRule="auto"/>
        <w:jc w:val="both"/>
        <w:rPr>
          <w:rFonts w:ascii="Times New Roman" w:hAnsi="Times New Roman" w:cs="Times New Roman"/>
          <w:b/>
          <w:i/>
          <w:sz w:val="28"/>
          <w:szCs w:val="28"/>
        </w:rPr>
      </w:pPr>
      <w:r w:rsidRPr="003D3531">
        <w:rPr>
          <w:rFonts w:ascii="Times New Roman" w:hAnsi="Times New Roman" w:cs="Times New Roman"/>
          <w:b/>
          <w:sz w:val="28"/>
          <w:szCs w:val="28"/>
        </w:rPr>
        <w:t xml:space="preserve"> </w:t>
      </w:r>
      <w:r w:rsidR="00AA0238">
        <w:rPr>
          <w:rFonts w:ascii="Times New Roman" w:hAnsi="Times New Roman" w:cs="Times New Roman"/>
          <w:b/>
          <w:sz w:val="28"/>
          <w:szCs w:val="28"/>
        </w:rPr>
        <w:t>E</w:t>
      </w:r>
      <w:r w:rsidRPr="003D3531">
        <w:rPr>
          <w:rFonts w:ascii="Times New Roman" w:hAnsi="Times New Roman" w:cs="Times New Roman"/>
          <w:b/>
          <w:sz w:val="28"/>
          <w:szCs w:val="28"/>
        </w:rPr>
        <w:t>nte/istituzione in cui tale problema si è originato e in cui il progetto dovrà essere applicato</w:t>
      </w:r>
    </w:p>
    <w:p w:rsidR="00A80FAB" w:rsidRDefault="00A80FAB"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Il progetto ha trovato applicazione presso l’Istituto Liceo Scientifico “E. Majorana” sito</w:t>
      </w:r>
      <w:r w:rsidR="00544E21">
        <w:rPr>
          <w:rFonts w:ascii="Times New Roman" w:hAnsi="Times New Roman" w:cs="Times New Roman"/>
          <w:sz w:val="28"/>
          <w:szCs w:val="28"/>
        </w:rPr>
        <w:t xml:space="preserve"> </w:t>
      </w:r>
      <w:r>
        <w:rPr>
          <w:rFonts w:ascii="Times New Roman" w:hAnsi="Times New Roman" w:cs="Times New Roman"/>
          <w:sz w:val="28"/>
          <w:szCs w:val="28"/>
        </w:rPr>
        <w:t>in via L.Capuana a Scordia (CT).</w:t>
      </w:r>
    </w:p>
    <w:p w:rsidR="00544E21" w:rsidRDefault="00544E21"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Questo progetto è stato elaborato per rispondere alle richieste da parte dell’insegnante di sostegno dell’istituto e da parte dei genitori dei ragazzi con handicap con l’intenzione di migliorare il comportamento dei propri figli, mirato soprattutto alla socializzazione e all’integrazione nel gruppo dei pari .</w:t>
      </w:r>
    </w:p>
    <w:p w:rsidR="00DB5090" w:rsidRPr="00DB5090" w:rsidRDefault="00DB5090" w:rsidP="003D3531">
      <w:pPr>
        <w:spacing w:line="360" w:lineRule="auto"/>
        <w:jc w:val="both"/>
        <w:rPr>
          <w:rFonts w:ascii="Times New Roman" w:hAnsi="Times New Roman" w:cs="Times New Roman"/>
          <w:sz w:val="28"/>
          <w:szCs w:val="28"/>
        </w:rPr>
      </w:pPr>
    </w:p>
    <w:p w:rsidR="00544E21"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T</w:t>
      </w:r>
      <w:r w:rsidR="00544E21" w:rsidRPr="003D3531">
        <w:rPr>
          <w:rFonts w:ascii="Times New Roman" w:hAnsi="Times New Roman" w:cs="Times New Roman"/>
          <w:b/>
          <w:sz w:val="28"/>
          <w:szCs w:val="28"/>
        </w:rPr>
        <w:t>erritorio e servizi territoriali coinvolti</w:t>
      </w:r>
    </w:p>
    <w:p w:rsidR="00544E21" w:rsidRDefault="00544E21" w:rsidP="003D3531">
      <w:pPr>
        <w:spacing w:line="360" w:lineRule="auto"/>
        <w:jc w:val="both"/>
        <w:rPr>
          <w:rFonts w:ascii="Times New Roman" w:hAnsi="Times New Roman" w:cs="Times New Roman"/>
          <w:sz w:val="28"/>
          <w:szCs w:val="28"/>
        </w:rPr>
      </w:pPr>
      <w:r>
        <w:rPr>
          <w:rFonts w:ascii="Times New Roman" w:hAnsi="Times New Roman" w:cs="Times New Roman"/>
          <w:b/>
          <w:i/>
          <w:sz w:val="28"/>
          <w:szCs w:val="28"/>
        </w:rPr>
        <w:t xml:space="preserve"> </w:t>
      </w:r>
      <w:r w:rsidR="00C6179F">
        <w:rPr>
          <w:rFonts w:ascii="Times New Roman" w:hAnsi="Times New Roman" w:cs="Times New Roman"/>
          <w:sz w:val="28"/>
          <w:szCs w:val="28"/>
        </w:rPr>
        <w:t xml:space="preserve"> La scuola mette a disposizione il laboratorio di musica, utilizzato dagli studenti du</w:t>
      </w:r>
      <w:r w:rsidR="00244933">
        <w:rPr>
          <w:rFonts w:ascii="Times New Roman" w:hAnsi="Times New Roman" w:cs="Times New Roman"/>
          <w:sz w:val="28"/>
          <w:szCs w:val="28"/>
        </w:rPr>
        <w:t>rante le ore di lezione.</w:t>
      </w:r>
    </w:p>
    <w:p w:rsidR="00544E21" w:rsidRDefault="00544E21" w:rsidP="003D3531">
      <w:pPr>
        <w:spacing w:line="360" w:lineRule="auto"/>
        <w:jc w:val="both"/>
        <w:rPr>
          <w:rFonts w:ascii="Times New Roman" w:hAnsi="Times New Roman" w:cs="Times New Roman"/>
          <w:sz w:val="28"/>
          <w:szCs w:val="28"/>
        </w:rPr>
      </w:pPr>
    </w:p>
    <w:p w:rsidR="00544E21"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S</w:t>
      </w:r>
      <w:r w:rsidR="00544E21" w:rsidRPr="003D3531">
        <w:rPr>
          <w:rFonts w:ascii="Times New Roman" w:hAnsi="Times New Roman" w:cs="Times New Roman"/>
          <w:b/>
          <w:sz w:val="28"/>
          <w:szCs w:val="28"/>
        </w:rPr>
        <w:t>oggetti coinvolti ( allievi, famiglie, insegnanti, formatori, aspetti,risorse sul territorio)</w:t>
      </w:r>
    </w:p>
    <w:p w:rsidR="00544E21" w:rsidRDefault="00544E21"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 soggetti coinvolti nel progetto sono :</w:t>
      </w:r>
    </w:p>
    <w:p w:rsidR="00544E21" w:rsidRDefault="00544E21" w:rsidP="003D3531">
      <w:pPr>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N°2 soggetti autistici:  sono i destinatari principali,alla fine del progetto si     </w:t>
      </w:r>
    </w:p>
    <w:p w:rsidR="00544E21" w:rsidRDefault="00544E21"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potranno vedere i loro progressi,in ambito </w:t>
      </w:r>
    </w:p>
    <w:p w:rsidR="00544E21" w:rsidRDefault="00544E21"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comportamentale / relazionale;</w:t>
      </w:r>
    </w:p>
    <w:p w:rsidR="00544E21" w:rsidRDefault="00544E21" w:rsidP="003D3531">
      <w:pPr>
        <w:spacing w:line="360" w:lineRule="auto"/>
        <w:jc w:val="both"/>
        <w:rPr>
          <w:rFonts w:ascii="Times New Roman" w:hAnsi="Times New Roman" w:cs="Times New Roman"/>
          <w:sz w:val="28"/>
          <w:szCs w:val="28"/>
        </w:rPr>
      </w:pPr>
    </w:p>
    <w:p w:rsidR="00544E21" w:rsidRDefault="00544E21" w:rsidP="003D3531">
      <w:pPr>
        <w:numPr>
          <w:ilvl w:val="0"/>
          <w:numId w:val="14"/>
        </w:numPr>
        <w:spacing w:line="360" w:lineRule="auto"/>
        <w:rPr>
          <w:rFonts w:ascii="Times New Roman" w:hAnsi="Times New Roman" w:cs="Times New Roman"/>
          <w:sz w:val="28"/>
          <w:szCs w:val="28"/>
        </w:rPr>
      </w:pPr>
      <w:r>
        <w:rPr>
          <w:rFonts w:ascii="Times New Roman" w:hAnsi="Times New Roman" w:cs="Times New Roman"/>
          <w:sz w:val="28"/>
          <w:szCs w:val="28"/>
        </w:rPr>
        <w:t>N°15</w:t>
      </w:r>
      <w:r w:rsidR="00825167">
        <w:rPr>
          <w:rFonts w:ascii="Times New Roman" w:hAnsi="Times New Roman" w:cs="Times New Roman"/>
          <w:sz w:val="28"/>
          <w:szCs w:val="28"/>
        </w:rPr>
        <w:t xml:space="preserve"> soggetti normodotati: Sono anch’essi protagonisti del corso,in quanto </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hanno il compito di affiancare  i ragazzi disabili,</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durante il percorso.</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Ma grazie al progetto, hanno l’opportunità di </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confrontarsi e di far uscire problematiche di tipo </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adolescenziale.</w:t>
      </w:r>
    </w:p>
    <w:p w:rsidR="00825167" w:rsidRDefault="00825167" w:rsidP="003D3531">
      <w:pPr>
        <w:spacing w:line="360" w:lineRule="auto"/>
        <w:rPr>
          <w:rFonts w:ascii="Times New Roman" w:hAnsi="Times New Roman" w:cs="Times New Roman"/>
          <w:sz w:val="28"/>
          <w:szCs w:val="28"/>
        </w:rPr>
      </w:pPr>
    </w:p>
    <w:p w:rsidR="00825167" w:rsidRDefault="00825167" w:rsidP="003D3531">
      <w:pPr>
        <w:numPr>
          <w:ilvl w:val="0"/>
          <w:numId w:val="14"/>
        </w:numPr>
        <w:spacing w:line="360" w:lineRule="auto"/>
        <w:rPr>
          <w:rFonts w:ascii="Times New Roman" w:hAnsi="Times New Roman" w:cs="Times New Roman"/>
          <w:sz w:val="28"/>
          <w:szCs w:val="28"/>
        </w:rPr>
      </w:pPr>
      <w:r>
        <w:rPr>
          <w:rFonts w:ascii="Times New Roman" w:hAnsi="Times New Roman" w:cs="Times New Roman"/>
          <w:sz w:val="28"/>
          <w:szCs w:val="28"/>
        </w:rPr>
        <w:t>IL MUSICOTERAPEUTA : Grazie al quale si è potuto realizzare il progetto</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Mettendo in campo le proprie competenze </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837B7">
        <w:rPr>
          <w:rFonts w:ascii="Times New Roman" w:hAnsi="Times New Roman" w:cs="Times New Roman"/>
          <w:sz w:val="28"/>
          <w:szCs w:val="28"/>
        </w:rPr>
        <w:t xml:space="preserve"> </w:t>
      </w:r>
      <w:r>
        <w:rPr>
          <w:rFonts w:ascii="Times New Roman" w:hAnsi="Times New Roman" w:cs="Times New Roman"/>
          <w:sz w:val="28"/>
          <w:szCs w:val="28"/>
        </w:rPr>
        <w:t>Sapendo amalgamare i ragazzi e creando un clima</w:t>
      </w:r>
    </w:p>
    <w:p w:rsidR="00825167" w:rsidRDefault="00825167"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4837B7">
        <w:rPr>
          <w:rFonts w:ascii="Times New Roman" w:hAnsi="Times New Roman" w:cs="Times New Roman"/>
          <w:sz w:val="28"/>
          <w:szCs w:val="28"/>
        </w:rPr>
        <w:t xml:space="preserve">  </w:t>
      </w:r>
      <w:r>
        <w:rPr>
          <w:rFonts w:ascii="Times New Roman" w:hAnsi="Times New Roman" w:cs="Times New Roman"/>
          <w:sz w:val="28"/>
          <w:szCs w:val="28"/>
        </w:rPr>
        <w:t xml:space="preserve">sereno </w:t>
      </w:r>
      <w:r w:rsidR="009C68A6">
        <w:rPr>
          <w:rFonts w:ascii="Times New Roman" w:hAnsi="Times New Roman" w:cs="Times New Roman"/>
          <w:sz w:val="28"/>
          <w:szCs w:val="28"/>
        </w:rPr>
        <w:t>.</w:t>
      </w:r>
    </w:p>
    <w:p w:rsidR="009C68A6" w:rsidRDefault="009C68A6" w:rsidP="003D3531">
      <w:pPr>
        <w:spacing w:line="360" w:lineRule="auto"/>
        <w:rPr>
          <w:rFonts w:ascii="Times New Roman" w:hAnsi="Times New Roman" w:cs="Times New Roman"/>
          <w:sz w:val="28"/>
          <w:szCs w:val="28"/>
        </w:rPr>
      </w:pPr>
    </w:p>
    <w:p w:rsidR="00244933" w:rsidRDefault="009C68A6" w:rsidP="003D3531">
      <w:pPr>
        <w:numPr>
          <w:ilvl w:val="0"/>
          <w:numId w:val="14"/>
        </w:numPr>
        <w:spacing w:line="360" w:lineRule="auto"/>
        <w:rPr>
          <w:rFonts w:ascii="Times New Roman" w:hAnsi="Times New Roman" w:cs="Times New Roman"/>
          <w:sz w:val="28"/>
          <w:szCs w:val="28"/>
        </w:rPr>
      </w:pPr>
      <w:r>
        <w:rPr>
          <w:rFonts w:ascii="Times New Roman" w:hAnsi="Times New Roman" w:cs="Times New Roman"/>
          <w:sz w:val="28"/>
          <w:szCs w:val="28"/>
        </w:rPr>
        <w:t>I GE</w:t>
      </w:r>
      <w:r w:rsidR="00244933">
        <w:rPr>
          <w:rFonts w:ascii="Times New Roman" w:hAnsi="Times New Roman" w:cs="Times New Roman"/>
          <w:sz w:val="28"/>
          <w:szCs w:val="28"/>
        </w:rPr>
        <w:t xml:space="preserve">NITORI DEI RAGAZZI DISABILI : il ruolo dei genitori è fondamentale </w:t>
      </w:r>
    </w:p>
    <w:p w:rsidR="00244933" w:rsidRDefault="00244933"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Come supporto ai ragazzi,finalizzato </w:t>
      </w:r>
    </w:p>
    <w:p w:rsidR="00244933" w:rsidRDefault="00244933"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All’acquisizione di modalità </w:t>
      </w:r>
    </w:p>
    <w:p w:rsidR="00244933" w:rsidRDefault="00244933"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Congrue per continuare il percorso </w:t>
      </w:r>
    </w:p>
    <w:p w:rsidR="009C68A6" w:rsidRDefault="00244933"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                                                                    A casa. </w:t>
      </w:r>
    </w:p>
    <w:p w:rsidR="009C68A6" w:rsidRDefault="009C68A6" w:rsidP="003D3531">
      <w:pPr>
        <w:spacing w:line="360" w:lineRule="auto"/>
        <w:jc w:val="both"/>
        <w:rPr>
          <w:rFonts w:ascii="Times New Roman" w:hAnsi="Times New Roman" w:cs="Times New Roman"/>
          <w:sz w:val="28"/>
          <w:szCs w:val="28"/>
        </w:rPr>
      </w:pPr>
    </w:p>
    <w:p w:rsidR="00B00550" w:rsidRDefault="00B00550" w:rsidP="003D3531">
      <w:pPr>
        <w:spacing w:line="360" w:lineRule="auto"/>
        <w:jc w:val="both"/>
        <w:rPr>
          <w:rFonts w:ascii="Times New Roman" w:hAnsi="Times New Roman" w:cs="Times New Roman"/>
          <w:sz w:val="28"/>
          <w:szCs w:val="28"/>
        </w:rPr>
      </w:pPr>
    </w:p>
    <w:p w:rsidR="00B00550" w:rsidRDefault="00B00550" w:rsidP="003D3531">
      <w:pPr>
        <w:spacing w:line="360" w:lineRule="auto"/>
        <w:jc w:val="both"/>
        <w:rPr>
          <w:rFonts w:ascii="Times New Roman" w:hAnsi="Times New Roman" w:cs="Times New Roman"/>
          <w:sz w:val="28"/>
          <w:szCs w:val="28"/>
        </w:rPr>
      </w:pPr>
    </w:p>
    <w:p w:rsidR="009C68A6"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A</w:t>
      </w:r>
      <w:r w:rsidR="009C68A6" w:rsidRPr="003D3531">
        <w:rPr>
          <w:rFonts w:ascii="Times New Roman" w:hAnsi="Times New Roman" w:cs="Times New Roman"/>
          <w:b/>
          <w:sz w:val="28"/>
          <w:szCs w:val="28"/>
        </w:rPr>
        <w:t>zioni di condivisione e promozione del coinvolgimento attivo dei soggetti ( strategie di motivazione dei destinatari)</w:t>
      </w:r>
    </w:p>
    <w:p w:rsidR="00244933" w:rsidRDefault="00244933" w:rsidP="003D3531">
      <w:pPr>
        <w:spacing w:line="360" w:lineRule="auto"/>
        <w:jc w:val="both"/>
        <w:rPr>
          <w:rFonts w:ascii="Times New Roman" w:hAnsi="Times New Roman" w:cs="Times New Roman"/>
          <w:b/>
          <w:i/>
          <w:sz w:val="28"/>
          <w:szCs w:val="28"/>
        </w:rPr>
      </w:pPr>
    </w:p>
    <w:p w:rsidR="00244933" w:rsidRDefault="006C228A"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progetto,prevede delle riunioni di </w:t>
      </w:r>
      <w:r w:rsidR="00F75F5C">
        <w:rPr>
          <w:rFonts w:ascii="Times New Roman" w:hAnsi="Times New Roman" w:cs="Times New Roman"/>
          <w:sz w:val="28"/>
          <w:szCs w:val="28"/>
        </w:rPr>
        <w:t xml:space="preserve">equipe tra il musico terapeuta, </w:t>
      </w:r>
      <w:r>
        <w:rPr>
          <w:rFonts w:ascii="Times New Roman" w:hAnsi="Times New Roman" w:cs="Times New Roman"/>
          <w:sz w:val="28"/>
          <w:szCs w:val="28"/>
        </w:rPr>
        <w:t>le insegnanti di sostegno</w:t>
      </w:r>
      <w:r w:rsidR="00F75F5C">
        <w:rPr>
          <w:rFonts w:ascii="Times New Roman" w:hAnsi="Times New Roman" w:cs="Times New Roman"/>
          <w:sz w:val="28"/>
          <w:szCs w:val="28"/>
        </w:rPr>
        <w:t xml:space="preserve"> e l’insegnante di psicologia e pedagogia</w:t>
      </w:r>
      <w:r>
        <w:rPr>
          <w:rFonts w:ascii="Times New Roman" w:hAnsi="Times New Roman" w:cs="Times New Roman"/>
          <w:sz w:val="28"/>
          <w:szCs w:val="28"/>
        </w:rPr>
        <w:t>,</w:t>
      </w:r>
      <w:r w:rsidR="00F75F5C">
        <w:rPr>
          <w:rFonts w:ascii="Times New Roman" w:hAnsi="Times New Roman" w:cs="Times New Roman"/>
          <w:sz w:val="28"/>
          <w:szCs w:val="28"/>
        </w:rPr>
        <w:t xml:space="preserve"> </w:t>
      </w:r>
      <w:r>
        <w:rPr>
          <w:rFonts w:ascii="Times New Roman" w:hAnsi="Times New Roman" w:cs="Times New Roman"/>
          <w:sz w:val="28"/>
          <w:szCs w:val="28"/>
        </w:rPr>
        <w:t>per coordinare e monitorare le varie attività svolte all’interno del progetto.</w:t>
      </w:r>
    </w:p>
    <w:p w:rsidR="006C228A" w:rsidRDefault="006C228A"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Attraverso queste riunioni gli operatori hanno la possibilità di individuare le aree più sensibili dove investire maggiore energia. Insieme cercheranno il giusto metodo d’intervento.</w:t>
      </w:r>
    </w:p>
    <w:p w:rsidR="006C228A" w:rsidRDefault="006C228A"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Non bisogna dimenticare i momenti di confronto con i genitori dei 2 ragazzi, per informarli sull’operato.</w:t>
      </w:r>
    </w:p>
    <w:p w:rsidR="006C228A" w:rsidRDefault="006C228A" w:rsidP="003D3531">
      <w:pPr>
        <w:spacing w:line="360" w:lineRule="auto"/>
        <w:jc w:val="both"/>
        <w:rPr>
          <w:rFonts w:ascii="Times New Roman" w:hAnsi="Times New Roman" w:cs="Times New Roman"/>
          <w:sz w:val="28"/>
          <w:szCs w:val="28"/>
        </w:rPr>
      </w:pPr>
    </w:p>
    <w:p w:rsidR="006C228A" w:rsidRDefault="006C228A" w:rsidP="003D3531">
      <w:pPr>
        <w:spacing w:line="360" w:lineRule="auto"/>
        <w:jc w:val="both"/>
        <w:rPr>
          <w:rFonts w:ascii="Times New Roman" w:hAnsi="Times New Roman" w:cs="Times New Roman"/>
          <w:sz w:val="28"/>
          <w:szCs w:val="28"/>
        </w:rPr>
      </w:pPr>
    </w:p>
    <w:p w:rsidR="006C228A"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P</w:t>
      </w:r>
      <w:r w:rsidR="006C228A" w:rsidRPr="003D3531">
        <w:rPr>
          <w:rFonts w:ascii="Times New Roman" w:hAnsi="Times New Roman" w:cs="Times New Roman"/>
          <w:b/>
          <w:sz w:val="28"/>
          <w:szCs w:val="28"/>
        </w:rPr>
        <w:t>iano di comunicazione per la diffusione del progetto e dei risultati che verranno raggiunti.</w:t>
      </w:r>
    </w:p>
    <w:p w:rsidR="006C228A" w:rsidRDefault="006C228A" w:rsidP="003D3531">
      <w:pPr>
        <w:spacing w:line="360" w:lineRule="auto"/>
        <w:jc w:val="both"/>
        <w:rPr>
          <w:rFonts w:ascii="Times New Roman" w:hAnsi="Times New Roman" w:cs="Times New Roman"/>
          <w:b/>
          <w:i/>
          <w:sz w:val="28"/>
          <w:szCs w:val="28"/>
        </w:rPr>
      </w:pPr>
    </w:p>
    <w:p w:rsidR="006C228A" w:rsidRDefault="001C77AB"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piano di comunicazione e strutturazione  del progetto </w:t>
      </w:r>
      <w:r w:rsidR="007D0C2C">
        <w:rPr>
          <w:rFonts w:ascii="Times New Roman" w:hAnsi="Times New Roman" w:cs="Times New Roman"/>
          <w:sz w:val="28"/>
          <w:szCs w:val="28"/>
        </w:rPr>
        <w:t xml:space="preserve">si articola nelle seguenti fasi: </w:t>
      </w:r>
    </w:p>
    <w:p w:rsidR="007D0C2C" w:rsidRPr="00F75F5C" w:rsidRDefault="007D0C2C"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Una riunione iniziale tra il dirigente scolastico, i professori di sostegno</w:t>
      </w:r>
      <w:r w:rsidR="00F75F5C">
        <w:rPr>
          <w:rFonts w:ascii="Times New Roman" w:hAnsi="Times New Roman" w:cs="Times New Roman"/>
          <w:sz w:val="28"/>
          <w:szCs w:val="28"/>
        </w:rPr>
        <w:t xml:space="preserve">   l’insegnante di psicologia e pedagogia</w:t>
      </w:r>
      <w:r w:rsidR="00BA132F">
        <w:rPr>
          <w:rFonts w:ascii="Times New Roman" w:hAnsi="Times New Roman" w:cs="Times New Roman"/>
          <w:sz w:val="28"/>
          <w:szCs w:val="28"/>
        </w:rPr>
        <w:t>,</w:t>
      </w:r>
      <w:r w:rsidR="00F75F5C">
        <w:rPr>
          <w:rFonts w:ascii="Times New Roman" w:hAnsi="Times New Roman" w:cs="Times New Roman"/>
          <w:sz w:val="28"/>
          <w:szCs w:val="28"/>
        </w:rPr>
        <w:t xml:space="preserve"> </w:t>
      </w:r>
      <w:r w:rsidRPr="00F75F5C">
        <w:rPr>
          <w:rFonts w:ascii="Times New Roman" w:hAnsi="Times New Roman" w:cs="Times New Roman"/>
          <w:sz w:val="28"/>
          <w:szCs w:val="28"/>
        </w:rPr>
        <w:t xml:space="preserve">e il musico terapeuta,durante la quale si presenterà  </w:t>
      </w:r>
      <w:r w:rsidR="00FD5671" w:rsidRPr="00F75F5C">
        <w:rPr>
          <w:rFonts w:ascii="Times New Roman" w:hAnsi="Times New Roman" w:cs="Times New Roman"/>
          <w:sz w:val="28"/>
          <w:szCs w:val="28"/>
        </w:rPr>
        <w:t>i</w:t>
      </w:r>
      <w:r w:rsidR="00BA132F">
        <w:rPr>
          <w:rFonts w:ascii="Times New Roman" w:hAnsi="Times New Roman" w:cs="Times New Roman"/>
          <w:sz w:val="28"/>
          <w:szCs w:val="28"/>
        </w:rPr>
        <w:t>l progetto che verrà sottoposto a ulteriore valutazione</w:t>
      </w:r>
      <w:r w:rsidR="00FD5671" w:rsidRPr="00F75F5C">
        <w:rPr>
          <w:rFonts w:ascii="Times New Roman" w:hAnsi="Times New Roman" w:cs="Times New Roman"/>
          <w:sz w:val="28"/>
          <w:szCs w:val="28"/>
        </w:rPr>
        <w:t>;</w:t>
      </w:r>
    </w:p>
    <w:p w:rsidR="00073A62" w:rsidRDefault="00FD5671"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Un’ulteriore riunione tra equi</w:t>
      </w:r>
      <w:r w:rsidR="00BA132F">
        <w:rPr>
          <w:rFonts w:ascii="Times New Roman" w:hAnsi="Times New Roman" w:cs="Times New Roman"/>
          <w:sz w:val="28"/>
          <w:szCs w:val="28"/>
        </w:rPr>
        <w:t>pe formato da musicoterapia e da</w:t>
      </w:r>
      <w:r>
        <w:rPr>
          <w:rFonts w:ascii="Times New Roman" w:hAnsi="Times New Roman" w:cs="Times New Roman"/>
          <w:sz w:val="28"/>
          <w:szCs w:val="28"/>
        </w:rPr>
        <w:t>gli insegnanti di sostegno con i genitori dei 2 ragazzi disabili. Spiegheranno l’articolazione del progetto</w:t>
      </w:r>
      <w:r w:rsidR="00073A62">
        <w:rPr>
          <w:rFonts w:ascii="Times New Roman" w:hAnsi="Times New Roman" w:cs="Times New Roman"/>
          <w:sz w:val="28"/>
          <w:szCs w:val="28"/>
        </w:rPr>
        <w:t>;</w:t>
      </w:r>
    </w:p>
    <w:p w:rsidR="00240197" w:rsidRPr="00073A62" w:rsidRDefault="00240197"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Durante il primo incontro, il musico terapeuta presenterà ad ogni alunno un piccolo “diario di bordo”, dove l’alunno trascriverà le proprie sensazioni ed emozioni e inoltre le aspettative relative  ad ogni attività svolta.</w:t>
      </w:r>
    </w:p>
    <w:p w:rsidR="00240197" w:rsidRPr="00240197" w:rsidRDefault="00073A62"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Durante tutto il periodo del corso, il musico tera</w:t>
      </w:r>
      <w:r w:rsidR="00240197">
        <w:rPr>
          <w:rFonts w:ascii="Times New Roman" w:hAnsi="Times New Roman" w:cs="Times New Roman"/>
          <w:sz w:val="28"/>
          <w:szCs w:val="28"/>
        </w:rPr>
        <w:t>peuta</w:t>
      </w:r>
      <w:r>
        <w:rPr>
          <w:rFonts w:ascii="Times New Roman" w:hAnsi="Times New Roman" w:cs="Times New Roman"/>
          <w:sz w:val="28"/>
          <w:szCs w:val="28"/>
        </w:rPr>
        <w:t xml:space="preserve"> dovrà compilare in maniera dettagliata un “diario di bordo” dove annotava e descriveva le singole attività svolte, gli  obiettivi preposti, le criticità riscontrate dal gruppo.</w:t>
      </w:r>
    </w:p>
    <w:p w:rsidR="00FD5671" w:rsidRDefault="00FD5671"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t>Al termine di ogni  incontro il musico terapeuta comunicherà ai genitori l’andamento dei ragazzi per poter monitorare al meglio l’andamento;</w:t>
      </w:r>
    </w:p>
    <w:p w:rsidR="00FD5671" w:rsidRDefault="00FD5671" w:rsidP="003D3531">
      <w:pPr>
        <w:numPr>
          <w:ilvl w:val="0"/>
          <w:numId w:val="15"/>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Come conclusione del progetto il musico terapeuta stilerà una relazione dove documenterà gli aspetti positivi e negativi e i relativi risultati raggiunti</w:t>
      </w:r>
      <w:r w:rsidR="00AF359D">
        <w:rPr>
          <w:rFonts w:ascii="Times New Roman" w:hAnsi="Times New Roman" w:cs="Times New Roman"/>
          <w:sz w:val="28"/>
          <w:szCs w:val="28"/>
        </w:rPr>
        <w:t xml:space="preserve"> attraverso l’attenta analisi dei questionari valutati compilati dai ragazzi che hanno frequentato il corso</w:t>
      </w:r>
      <w:r>
        <w:rPr>
          <w:rFonts w:ascii="Times New Roman" w:hAnsi="Times New Roman" w:cs="Times New Roman"/>
          <w:sz w:val="28"/>
          <w:szCs w:val="28"/>
        </w:rPr>
        <w:t>.</w:t>
      </w:r>
    </w:p>
    <w:p w:rsidR="00FD5671" w:rsidRDefault="00FD5671" w:rsidP="003D3531">
      <w:pPr>
        <w:spacing w:line="360" w:lineRule="auto"/>
        <w:jc w:val="both"/>
        <w:rPr>
          <w:rFonts w:ascii="Times New Roman" w:hAnsi="Times New Roman" w:cs="Times New Roman"/>
          <w:sz w:val="28"/>
          <w:szCs w:val="28"/>
        </w:rPr>
      </w:pPr>
    </w:p>
    <w:p w:rsidR="00FD5671"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E</w:t>
      </w:r>
      <w:r w:rsidR="00FD5671" w:rsidRPr="003D3531">
        <w:rPr>
          <w:rFonts w:ascii="Times New Roman" w:hAnsi="Times New Roman" w:cs="Times New Roman"/>
          <w:b/>
          <w:sz w:val="28"/>
          <w:szCs w:val="28"/>
        </w:rPr>
        <w:t xml:space="preserve">ventuali vincoli derivanti dal contesto </w:t>
      </w:r>
      <w:r w:rsidR="00B44A6F" w:rsidRPr="003D3531">
        <w:rPr>
          <w:rFonts w:ascii="Times New Roman" w:hAnsi="Times New Roman" w:cs="Times New Roman"/>
          <w:b/>
          <w:sz w:val="28"/>
          <w:szCs w:val="28"/>
        </w:rPr>
        <w:t>( fattori su cui non si può intervenire, consuetudini, vincoli culturali ecc..)</w:t>
      </w:r>
    </w:p>
    <w:p w:rsidR="00FD5671" w:rsidRDefault="00B44A6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 vincoli sono dovuti al comportamento dei 2 ragazzi, è capitato che a causa del loro atteggiamento non si è potuto procedere a determinate attività.</w:t>
      </w:r>
    </w:p>
    <w:p w:rsidR="00B44A6F" w:rsidRDefault="0022445A" w:rsidP="003D3531">
      <w:pPr>
        <w:spacing w:line="360" w:lineRule="auto"/>
        <w:jc w:val="both"/>
        <w:rPr>
          <w:rFonts w:ascii="Times New Roman" w:hAnsi="Times New Roman" w:cs="Times New Roman"/>
          <w:sz w:val="28"/>
          <w:szCs w:val="28"/>
        </w:rPr>
      </w:pPr>
      <w:r>
        <w:rPr>
          <w:noProof/>
        </w:rPr>
        <w:drawing>
          <wp:inline distT="0" distB="0" distL="0" distR="0">
            <wp:extent cx="3238500" cy="1043636"/>
            <wp:effectExtent l="19050" t="0" r="0" b="0"/>
            <wp:docPr id="22" name="Immagine 22" descr="http://digilander.libero.it/Gretablu/il_piccolo_principe/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digilander.libero.it/Gretablu/il_piccolo_principe/05.jpg"/>
                    <pic:cNvPicPr>
                      <a:picLocks noChangeAspect="1" noChangeArrowheads="1"/>
                    </pic:cNvPicPr>
                  </pic:nvPicPr>
                  <pic:blipFill>
                    <a:blip r:embed="rId13" cstate="print"/>
                    <a:srcRect/>
                    <a:stretch>
                      <a:fillRect/>
                    </a:stretch>
                  </pic:blipFill>
                  <pic:spPr bwMode="auto">
                    <a:xfrm>
                      <a:off x="0" y="0"/>
                      <a:ext cx="3238500" cy="1043636"/>
                    </a:xfrm>
                    <a:prstGeom prst="rect">
                      <a:avLst/>
                    </a:prstGeom>
                    <a:noFill/>
                    <a:ln w="9525">
                      <a:noFill/>
                      <a:miter lim="800000"/>
                      <a:headEnd/>
                      <a:tailEnd/>
                    </a:ln>
                  </pic:spPr>
                </pic:pic>
              </a:graphicData>
            </a:graphic>
          </wp:inline>
        </w:drawing>
      </w:r>
    </w:p>
    <w:p w:rsidR="00B44A6F" w:rsidRPr="003D3531" w:rsidRDefault="00B44A6F" w:rsidP="003D3531">
      <w:pPr>
        <w:spacing w:line="360" w:lineRule="auto"/>
        <w:jc w:val="both"/>
        <w:rPr>
          <w:rFonts w:ascii="Times New Roman" w:hAnsi="Times New Roman" w:cs="Times New Roman"/>
          <w:b/>
          <w:sz w:val="28"/>
          <w:szCs w:val="28"/>
          <w:u w:val="single"/>
        </w:rPr>
      </w:pPr>
      <w:r w:rsidRPr="003D3531">
        <w:rPr>
          <w:rFonts w:ascii="Times New Roman" w:hAnsi="Times New Roman" w:cs="Times New Roman"/>
          <w:b/>
          <w:sz w:val="28"/>
          <w:szCs w:val="28"/>
          <w:u w:val="single"/>
        </w:rPr>
        <w:t>4. OBIETTIVI DEL PROGETTO</w:t>
      </w:r>
    </w:p>
    <w:p w:rsidR="00B44A6F" w:rsidRPr="003D3531" w:rsidRDefault="00B44A6F" w:rsidP="003D3531">
      <w:pPr>
        <w:spacing w:line="360" w:lineRule="auto"/>
        <w:jc w:val="both"/>
        <w:rPr>
          <w:rFonts w:ascii="Times New Roman" w:hAnsi="Times New Roman" w:cs="Times New Roman"/>
          <w:b/>
          <w:sz w:val="28"/>
          <w:szCs w:val="28"/>
        </w:rPr>
      </w:pPr>
      <w:r w:rsidRPr="003D3531">
        <w:rPr>
          <w:rFonts w:ascii="Times New Roman" w:hAnsi="Times New Roman" w:cs="Times New Roman"/>
          <w:b/>
          <w:sz w:val="28"/>
          <w:szCs w:val="28"/>
        </w:rPr>
        <w:t xml:space="preserve"> </w:t>
      </w:r>
      <w:r w:rsidR="00AA0238">
        <w:rPr>
          <w:rFonts w:ascii="Times New Roman" w:hAnsi="Times New Roman" w:cs="Times New Roman"/>
          <w:b/>
          <w:sz w:val="28"/>
          <w:szCs w:val="28"/>
        </w:rPr>
        <w:t>O</w:t>
      </w:r>
      <w:r w:rsidRPr="003D3531">
        <w:rPr>
          <w:rFonts w:ascii="Times New Roman" w:hAnsi="Times New Roman" w:cs="Times New Roman"/>
          <w:b/>
          <w:sz w:val="28"/>
          <w:szCs w:val="28"/>
        </w:rPr>
        <w:t>biettivi di apprendiment</w:t>
      </w:r>
      <w:r w:rsidR="005A0B0D" w:rsidRPr="003D3531">
        <w:rPr>
          <w:rFonts w:ascii="Times New Roman" w:hAnsi="Times New Roman" w:cs="Times New Roman"/>
          <w:b/>
          <w:sz w:val="28"/>
          <w:szCs w:val="28"/>
        </w:rPr>
        <w:t>o in termini di competenze atte</w:t>
      </w:r>
      <w:r w:rsidRPr="003D3531">
        <w:rPr>
          <w:rFonts w:ascii="Times New Roman" w:hAnsi="Times New Roman" w:cs="Times New Roman"/>
          <w:b/>
          <w:sz w:val="28"/>
          <w:szCs w:val="28"/>
        </w:rPr>
        <w:t>s</w:t>
      </w:r>
      <w:r w:rsidR="00C56593" w:rsidRPr="003D3531">
        <w:rPr>
          <w:rFonts w:ascii="Times New Roman" w:hAnsi="Times New Roman" w:cs="Times New Roman"/>
          <w:b/>
          <w:sz w:val="28"/>
          <w:szCs w:val="28"/>
        </w:rPr>
        <w:t>e</w:t>
      </w:r>
    </w:p>
    <w:tbl>
      <w:tblPr>
        <w:tblW w:w="0" w:type="auto"/>
        <w:tblCellMar>
          <w:left w:w="10" w:type="dxa"/>
          <w:right w:w="10" w:type="dxa"/>
        </w:tblCellMar>
        <w:tblLook w:val="04A0" w:firstRow="1" w:lastRow="0" w:firstColumn="1" w:lastColumn="0" w:noHBand="0" w:noVBand="1"/>
      </w:tblPr>
      <w:tblGrid>
        <w:gridCol w:w="4827"/>
        <w:gridCol w:w="4831"/>
      </w:tblGrid>
      <w:tr w:rsidR="00B00550" w:rsidTr="00B00550">
        <w:tblPrEx>
          <w:tblCellMar>
            <w:top w:w="0" w:type="dxa"/>
            <w:bottom w:w="0" w:type="dxa"/>
          </w:tblCellMar>
        </w:tblPrEx>
        <w:tc>
          <w:tcPr>
            <w:tcW w:w="4889" w:type="dxa"/>
          </w:tcPr>
          <w:p w:rsidR="00B00550" w:rsidRPr="00B00550" w:rsidRDefault="00B00550" w:rsidP="003D3531">
            <w:pPr>
              <w:spacing w:line="360" w:lineRule="auto"/>
              <w:jc w:val="center"/>
              <w:rPr>
                <w:rFonts w:ascii="Times New Roman" w:hAnsi="Times New Roman" w:cs="Times New Roman"/>
                <w:b/>
                <w:sz w:val="24"/>
                <w:szCs w:val="24"/>
              </w:rPr>
            </w:pPr>
            <w:r w:rsidRPr="00B00550">
              <w:rPr>
                <w:rFonts w:ascii="Times New Roman" w:hAnsi="Times New Roman" w:cs="Times New Roman"/>
                <w:b/>
                <w:sz w:val="24"/>
                <w:szCs w:val="24"/>
              </w:rPr>
              <w:t>RISORSE</w:t>
            </w:r>
          </w:p>
        </w:tc>
        <w:tc>
          <w:tcPr>
            <w:tcW w:w="4889" w:type="dxa"/>
          </w:tcPr>
          <w:p w:rsidR="00B00550" w:rsidRPr="00B00550" w:rsidRDefault="00B00550" w:rsidP="003D3531">
            <w:pPr>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4"/>
                <w:szCs w:val="24"/>
              </w:rPr>
              <w:t xml:space="preserve">Sviluppo dell’attenzione </w:t>
            </w:r>
          </w:p>
          <w:p w:rsidR="00B00550" w:rsidRPr="00B00550" w:rsidRDefault="00B00550" w:rsidP="003D3531">
            <w:pPr>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4"/>
                <w:szCs w:val="24"/>
              </w:rPr>
              <w:t>Capacità ritmica</w:t>
            </w:r>
          </w:p>
          <w:p w:rsidR="00B00550" w:rsidRPr="00B00550" w:rsidRDefault="00B00550" w:rsidP="003D3531">
            <w:pPr>
              <w:numPr>
                <w:ilvl w:val="0"/>
                <w:numId w:val="27"/>
              </w:numPr>
              <w:spacing w:line="360" w:lineRule="auto"/>
              <w:jc w:val="both"/>
              <w:rPr>
                <w:rFonts w:ascii="Times New Roman" w:hAnsi="Times New Roman" w:cs="Times New Roman"/>
                <w:sz w:val="28"/>
                <w:szCs w:val="28"/>
              </w:rPr>
            </w:pPr>
            <w:r>
              <w:rPr>
                <w:rFonts w:ascii="Times New Roman" w:hAnsi="Times New Roman" w:cs="Times New Roman"/>
                <w:sz w:val="24"/>
                <w:szCs w:val="24"/>
              </w:rPr>
              <w:t>L’uso della voce</w:t>
            </w:r>
          </w:p>
          <w:p w:rsidR="00B00550" w:rsidRDefault="00B00550" w:rsidP="003D3531">
            <w:pPr>
              <w:numPr>
                <w:ilvl w:val="0"/>
                <w:numId w:val="27"/>
              </w:numPr>
              <w:spacing w:line="360" w:lineRule="auto"/>
              <w:jc w:val="both"/>
              <w:rPr>
                <w:rFonts w:ascii="Times New Roman" w:hAnsi="Times New Roman" w:cs="Times New Roman"/>
                <w:sz w:val="24"/>
                <w:szCs w:val="24"/>
              </w:rPr>
            </w:pPr>
            <w:r w:rsidRPr="00B00550">
              <w:rPr>
                <w:rFonts w:ascii="Times New Roman" w:hAnsi="Times New Roman" w:cs="Times New Roman"/>
                <w:sz w:val="24"/>
                <w:szCs w:val="24"/>
              </w:rPr>
              <w:t>Il coordinamento</w:t>
            </w:r>
          </w:p>
          <w:p w:rsidR="00B00550" w:rsidRDefault="00B00550" w:rsidP="003D3531">
            <w:pPr>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Il rispetto dei tempi</w:t>
            </w:r>
          </w:p>
          <w:p w:rsidR="00B00550" w:rsidRDefault="00B00550" w:rsidP="003D3531">
            <w:pPr>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La capacità d’ascolto</w:t>
            </w:r>
          </w:p>
          <w:p w:rsidR="00B00550" w:rsidRPr="00B00550" w:rsidRDefault="00B00550" w:rsidP="003D3531">
            <w:pPr>
              <w:numPr>
                <w:ilvl w:val="0"/>
                <w:numId w:val="27"/>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capacità di stare in silenzio </w:t>
            </w:r>
          </w:p>
        </w:tc>
      </w:tr>
      <w:tr w:rsidR="00B00550" w:rsidTr="00B00550">
        <w:tblPrEx>
          <w:tblCellMar>
            <w:top w:w="0" w:type="dxa"/>
            <w:bottom w:w="0" w:type="dxa"/>
          </w:tblCellMar>
        </w:tblPrEx>
        <w:tc>
          <w:tcPr>
            <w:tcW w:w="4889" w:type="dxa"/>
          </w:tcPr>
          <w:p w:rsidR="00B00550" w:rsidRPr="00B00550" w:rsidRDefault="00B00550" w:rsidP="003D3531">
            <w:pPr>
              <w:spacing w:line="360" w:lineRule="auto"/>
              <w:jc w:val="center"/>
              <w:rPr>
                <w:rFonts w:ascii="Times New Roman" w:hAnsi="Times New Roman" w:cs="Times New Roman"/>
                <w:b/>
                <w:sz w:val="24"/>
                <w:szCs w:val="24"/>
              </w:rPr>
            </w:pPr>
            <w:r w:rsidRPr="00B00550">
              <w:rPr>
                <w:rFonts w:ascii="Times New Roman" w:hAnsi="Times New Roman" w:cs="Times New Roman"/>
                <w:b/>
                <w:sz w:val="24"/>
                <w:szCs w:val="24"/>
              </w:rPr>
              <w:t>STRUTTURE DI INTERPRETAZIONE</w:t>
            </w:r>
          </w:p>
        </w:tc>
        <w:tc>
          <w:tcPr>
            <w:tcW w:w="4889" w:type="dxa"/>
          </w:tcPr>
          <w:p w:rsidR="00B00550" w:rsidRPr="00F5338F" w:rsidRDefault="00F5338F" w:rsidP="003D3531">
            <w:pPr>
              <w:numPr>
                <w:ilvl w:val="0"/>
                <w:numId w:val="28"/>
              </w:numPr>
              <w:spacing w:line="360" w:lineRule="auto"/>
              <w:jc w:val="both"/>
              <w:rPr>
                <w:rFonts w:ascii="Times New Roman" w:hAnsi="Times New Roman" w:cs="Times New Roman"/>
                <w:sz w:val="28"/>
                <w:szCs w:val="28"/>
              </w:rPr>
            </w:pPr>
            <w:r>
              <w:rPr>
                <w:rFonts w:ascii="Times New Roman" w:hAnsi="Times New Roman" w:cs="Times New Roman"/>
                <w:sz w:val="24"/>
                <w:szCs w:val="24"/>
              </w:rPr>
              <w:t xml:space="preserve">saper capire e interpretare da parte del </w:t>
            </w:r>
            <w:r>
              <w:rPr>
                <w:rFonts w:ascii="Times New Roman" w:hAnsi="Times New Roman" w:cs="Times New Roman"/>
                <w:sz w:val="24"/>
                <w:szCs w:val="24"/>
              </w:rPr>
              <w:lastRenderedPageBreak/>
              <w:t>ragazzo i singoli momenti dell’attività</w:t>
            </w:r>
          </w:p>
          <w:p w:rsidR="00F5338F" w:rsidRPr="00F5338F" w:rsidRDefault="00F5338F" w:rsidP="003D3531">
            <w:pPr>
              <w:numPr>
                <w:ilvl w:val="0"/>
                <w:numId w:val="28"/>
              </w:numPr>
              <w:spacing w:line="360" w:lineRule="auto"/>
              <w:jc w:val="both"/>
              <w:rPr>
                <w:rFonts w:ascii="Times New Roman" w:hAnsi="Times New Roman" w:cs="Times New Roman"/>
                <w:sz w:val="28"/>
                <w:szCs w:val="28"/>
              </w:rPr>
            </w:pPr>
            <w:r>
              <w:rPr>
                <w:rFonts w:ascii="Times New Roman" w:hAnsi="Times New Roman" w:cs="Times New Roman"/>
                <w:sz w:val="24"/>
                <w:szCs w:val="24"/>
              </w:rPr>
              <w:t>saper intervenire al momento giusto</w:t>
            </w:r>
          </w:p>
        </w:tc>
      </w:tr>
      <w:tr w:rsidR="00B00550" w:rsidTr="00B00550">
        <w:tblPrEx>
          <w:tblCellMar>
            <w:top w:w="0" w:type="dxa"/>
            <w:bottom w:w="0" w:type="dxa"/>
          </w:tblCellMar>
        </w:tblPrEx>
        <w:tc>
          <w:tcPr>
            <w:tcW w:w="4889" w:type="dxa"/>
          </w:tcPr>
          <w:p w:rsidR="00B00550" w:rsidRPr="00B00550" w:rsidRDefault="00B00550" w:rsidP="003D3531">
            <w:pPr>
              <w:spacing w:line="360" w:lineRule="auto"/>
              <w:jc w:val="center"/>
              <w:rPr>
                <w:rFonts w:ascii="Times New Roman" w:hAnsi="Times New Roman" w:cs="Times New Roman"/>
                <w:b/>
                <w:sz w:val="24"/>
                <w:szCs w:val="24"/>
              </w:rPr>
            </w:pPr>
            <w:r w:rsidRPr="00B00550">
              <w:rPr>
                <w:rFonts w:ascii="Times New Roman" w:hAnsi="Times New Roman" w:cs="Times New Roman"/>
                <w:b/>
                <w:sz w:val="24"/>
                <w:szCs w:val="24"/>
              </w:rPr>
              <w:lastRenderedPageBreak/>
              <w:t>STRUTTURE DI AZIONE</w:t>
            </w:r>
          </w:p>
        </w:tc>
        <w:tc>
          <w:tcPr>
            <w:tcW w:w="4889" w:type="dxa"/>
          </w:tcPr>
          <w:p w:rsidR="00B00550" w:rsidRDefault="00F5338F"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In relazione agli obiettivi specifici le proposte del terapista musicale possono essere varie;</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esplorazione dello strumento </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improvvisazione libero, guidato e individuale</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esplorazione guidata dai parametri musicali</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ascolto dei brani musicali ( scelta da parte del terapista)</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analisi dei contenuti emotivi, abbinamento musica-espressività corporeo /pittorica /grafica</w:t>
            </w:r>
          </w:p>
          <w:p w:rsidR="00F5338F" w:rsidRDefault="00F5338F" w:rsidP="003D3531">
            <w:pPr>
              <w:numPr>
                <w:ilvl w:val="0"/>
                <w:numId w:val="31"/>
              </w:numPr>
              <w:spacing w:line="360" w:lineRule="auto"/>
              <w:jc w:val="both"/>
              <w:rPr>
                <w:rFonts w:ascii="Times New Roman" w:hAnsi="Times New Roman" w:cs="Times New Roman"/>
                <w:sz w:val="24"/>
                <w:szCs w:val="24"/>
              </w:rPr>
            </w:pPr>
            <w:r>
              <w:rPr>
                <w:rFonts w:ascii="Times New Roman" w:hAnsi="Times New Roman" w:cs="Times New Roman"/>
                <w:sz w:val="24"/>
                <w:szCs w:val="24"/>
              </w:rPr>
              <w:t>giochi scambio / distribuzione strumenti,</w:t>
            </w:r>
          </w:p>
          <w:p w:rsidR="00F5338F" w:rsidRDefault="00F5338F"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esecuzione strumenti, esecuzione e/o composizione </w:t>
            </w:r>
          </w:p>
          <w:p w:rsidR="00F5338F" w:rsidRPr="00F5338F" w:rsidRDefault="00F5338F" w:rsidP="003D3531">
            <w:pPr>
              <w:numPr>
                <w:ilvl w:val="0"/>
                <w:numId w:val="3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sonorizzazione di brevi storie, abbinamento suoni, sensazioni e viceversa </w:t>
            </w:r>
          </w:p>
          <w:p w:rsidR="00F5338F" w:rsidRPr="00F5338F" w:rsidRDefault="00F5338F" w:rsidP="003D3531">
            <w:pPr>
              <w:spacing w:line="360" w:lineRule="auto"/>
              <w:jc w:val="both"/>
              <w:rPr>
                <w:rFonts w:ascii="Times New Roman" w:hAnsi="Times New Roman" w:cs="Times New Roman"/>
                <w:sz w:val="24"/>
                <w:szCs w:val="24"/>
              </w:rPr>
            </w:pPr>
          </w:p>
        </w:tc>
      </w:tr>
      <w:tr w:rsidR="00B00550" w:rsidRPr="00B00550" w:rsidTr="00B00550">
        <w:tblPrEx>
          <w:tblCellMar>
            <w:top w:w="0" w:type="dxa"/>
            <w:bottom w:w="0" w:type="dxa"/>
          </w:tblCellMar>
        </w:tblPrEx>
        <w:tc>
          <w:tcPr>
            <w:tcW w:w="4889" w:type="dxa"/>
          </w:tcPr>
          <w:p w:rsidR="00B00550" w:rsidRPr="00B00550" w:rsidRDefault="00B00550" w:rsidP="003D3531">
            <w:pPr>
              <w:spacing w:line="360" w:lineRule="auto"/>
              <w:jc w:val="center"/>
              <w:rPr>
                <w:rFonts w:ascii="Times New Roman" w:hAnsi="Times New Roman" w:cs="Times New Roman"/>
                <w:b/>
                <w:sz w:val="24"/>
                <w:szCs w:val="24"/>
              </w:rPr>
            </w:pPr>
            <w:r w:rsidRPr="00B00550">
              <w:rPr>
                <w:rFonts w:ascii="Times New Roman" w:hAnsi="Times New Roman" w:cs="Times New Roman"/>
                <w:b/>
                <w:sz w:val="24"/>
                <w:szCs w:val="24"/>
              </w:rPr>
              <w:t>STRUTTURE DI AUTOREGOLAZIONE</w:t>
            </w:r>
          </w:p>
        </w:tc>
        <w:tc>
          <w:tcPr>
            <w:tcW w:w="4889" w:type="dxa"/>
          </w:tcPr>
          <w:p w:rsidR="00B00550" w:rsidRPr="00F5338F" w:rsidRDefault="00F5338F" w:rsidP="003D3531">
            <w:pPr>
              <w:numPr>
                <w:ilvl w:val="0"/>
                <w:numId w:val="33"/>
              </w:numPr>
              <w:spacing w:line="360" w:lineRule="auto"/>
              <w:rPr>
                <w:rFonts w:ascii="Times New Roman" w:hAnsi="Times New Roman" w:cs="Times New Roman"/>
                <w:b/>
                <w:sz w:val="24"/>
                <w:szCs w:val="24"/>
              </w:rPr>
            </w:pPr>
            <w:r>
              <w:rPr>
                <w:rFonts w:ascii="Times New Roman" w:hAnsi="Times New Roman" w:cs="Times New Roman"/>
                <w:sz w:val="24"/>
                <w:szCs w:val="24"/>
              </w:rPr>
              <w:t>saper rispettare le consegne da parte del musico-terapista</w:t>
            </w:r>
          </w:p>
          <w:p w:rsidR="00F5338F" w:rsidRPr="00E72F21" w:rsidRDefault="00F5338F" w:rsidP="003D3531">
            <w:pPr>
              <w:numPr>
                <w:ilvl w:val="0"/>
                <w:numId w:val="33"/>
              </w:numPr>
              <w:spacing w:line="360" w:lineRule="auto"/>
              <w:rPr>
                <w:rFonts w:ascii="Times New Roman" w:hAnsi="Times New Roman" w:cs="Times New Roman"/>
                <w:b/>
                <w:sz w:val="24"/>
                <w:szCs w:val="24"/>
              </w:rPr>
            </w:pPr>
            <w:r>
              <w:rPr>
                <w:rFonts w:ascii="Times New Roman" w:hAnsi="Times New Roman" w:cs="Times New Roman"/>
                <w:sz w:val="24"/>
                <w:szCs w:val="24"/>
              </w:rPr>
              <w:t xml:space="preserve">saper </w:t>
            </w:r>
            <w:r w:rsidR="00E72F21">
              <w:rPr>
                <w:rFonts w:ascii="Times New Roman" w:hAnsi="Times New Roman" w:cs="Times New Roman"/>
                <w:sz w:val="24"/>
                <w:szCs w:val="24"/>
              </w:rPr>
              <w:t xml:space="preserve">rispettare il proprio spazio e quello dei compagni </w:t>
            </w:r>
          </w:p>
          <w:p w:rsidR="00E72F21" w:rsidRPr="00F5338F" w:rsidRDefault="00E72F21" w:rsidP="003D3531">
            <w:pPr>
              <w:numPr>
                <w:ilvl w:val="0"/>
                <w:numId w:val="33"/>
              </w:numPr>
              <w:spacing w:line="360" w:lineRule="auto"/>
              <w:rPr>
                <w:rFonts w:ascii="Times New Roman" w:hAnsi="Times New Roman" w:cs="Times New Roman"/>
                <w:b/>
                <w:sz w:val="24"/>
                <w:szCs w:val="24"/>
              </w:rPr>
            </w:pPr>
            <w:r>
              <w:rPr>
                <w:rFonts w:ascii="Times New Roman" w:hAnsi="Times New Roman" w:cs="Times New Roman"/>
                <w:sz w:val="24"/>
                <w:szCs w:val="24"/>
              </w:rPr>
              <w:t xml:space="preserve">saper riconoscere i propri limiti e le </w:t>
            </w:r>
            <w:r>
              <w:rPr>
                <w:rFonts w:ascii="Times New Roman" w:hAnsi="Times New Roman" w:cs="Times New Roman"/>
                <w:sz w:val="24"/>
                <w:szCs w:val="24"/>
              </w:rPr>
              <w:lastRenderedPageBreak/>
              <w:t>proprie potenzialità</w:t>
            </w:r>
          </w:p>
        </w:tc>
      </w:tr>
    </w:tbl>
    <w:p w:rsidR="00B00550" w:rsidRDefault="00B00550" w:rsidP="003D3531">
      <w:pPr>
        <w:spacing w:line="360" w:lineRule="auto"/>
        <w:jc w:val="both"/>
        <w:rPr>
          <w:rFonts w:ascii="Times New Roman" w:hAnsi="Times New Roman" w:cs="Times New Roman"/>
          <w:b/>
          <w:sz w:val="24"/>
          <w:szCs w:val="24"/>
        </w:rPr>
      </w:pPr>
    </w:p>
    <w:p w:rsidR="00DC7C34" w:rsidRDefault="00DC7C34" w:rsidP="003D3531">
      <w:pPr>
        <w:spacing w:line="360" w:lineRule="auto"/>
        <w:jc w:val="both"/>
        <w:rPr>
          <w:rFonts w:ascii="Times New Roman" w:hAnsi="Times New Roman" w:cs="Times New Roman"/>
          <w:b/>
          <w:sz w:val="28"/>
          <w:szCs w:val="28"/>
          <w:u w:val="single"/>
        </w:rPr>
      </w:pPr>
    </w:p>
    <w:p w:rsidR="00B00550" w:rsidRPr="003D3531" w:rsidRDefault="00B00550" w:rsidP="003D3531">
      <w:pPr>
        <w:spacing w:line="360" w:lineRule="auto"/>
        <w:jc w:val="both"/>
        <w:rPr>
          <w:rFonts w:ascii="Times New Roman" w:hAnsi="Times New Roman" w:cs="Times New Roman"/>
          <w:b/>
          <w:sz w:val="28"/>
          <w:szCs w:val="28"/>
        </w:rPr>
      </w:pPr>
    </w:p>
    <w:p w:rsidR="003F286E" w:rsidRPr="003D3531" w:rsidRDefault="00AA0238"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O</w:t>
      </w:r>
      <w:r w:rsidR="003F286E" w:rsidRPr="003D3531">
        <w:rPr>
          <w:rFonts w:ascii="Times New Roman" w:hAnsi="Times New Roman" w:cs="Times New Roman"/>
          <w:b/>
          <w:sz w:val="28"/>
          <w:szCs w:val="28"/>
        </w:rPr>
        <w:t>biettivi di cambiamento personale, in termini di modifica di comportamenti scelti e atteggiamenti dei destinatari del progetto.</w:t>
      </w:r>
    </w:p>
    <w:p w:rsidR="003F286E" w:rsidRDefault="003F286E" w:rsidP="003D3531">
      <w:pPr>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Aumento dell’autostima del ragazzo normodotato;</w:t>
      </w:r>
    </w:p>
    <w:p w:rsidR="003F286E" w:rsidRDefault="003F286E" w:rsidP="003D3531">
      <w:pPr>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Riduzione della frustrazione del genitore del ragazzo disabile;</w:t>
      </w:r>
    </w:p>
    <w:p w:rsidR="003F286E" w:rsidRDefault="003F286E" w:rsidP="003D3531">
      <w:pPr>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Consapevolezza dei limiti relazionali con il ragazzo disabile;</w:t>
      </w:r>
    </w:p>
    <w:p w:rsidR="003F286E" w:rsidRDefault="003F286E" w:rsidP="003D3531">
      <w:pPr>
        <w:numPr>
          <w:ilvl w:val="0"/>
          <w:numId w:val="16"/>
        </w:numPr>
        <w:spacing w:line="360" w:lineRule="auto"/>
        <w:jc w:val="both"/>
        <w:rPr>
          <w:rFonts w:ascii="Times New Roman" w:hAnsi="Times New Roman" w:cs="Times New Roman"/>
          <w:sz w:val="28"/>
          <w:szCs w:val="28"/>
        </w:rPr>
      </w:pPr>
      <w:r>
        <w:rPr>
          <w:rFonts w:ascii="Times New Roman" w:hAnsi="Times New Roman" w:cs="Times New Roman"/>
          <w:sz w:val="28"/>
          <w:szCs w:val="28"/>
        </w:rPr>
        <w:t>Maggiore autonomia nella gestione dei problemi personali.</w:t>
      </w:r>
    </w:p>
    <w:p w:rsidR="00DB5090" w:rsidRDefault="00DB5090" w:rsidP="003D3531">
      <w:pPr>
        <w:spacing w:line="360" w:lineRule="auto"/>
        <w:jc w:val="both"/>
        <w:rPr>
          <w:rFonts w:ascii="Times New Roman" w:hAnsi="Times New Roman" w:cs="Times New Roman"/>
          <w:sz w:val="28"/>
          <w:szCs w:val="28"/>
        </w:rPr>
      </w:pPr>
    </w:p>
    <w:p w:rsidR="00DB5090" w:rsidRPr="00AA0238" w:rsidRDefault="00B15E90" w:rsidP="00AA0238">
      <w:pPr>
        <w:spacing w:line="360" w:lineRule="auto"/>
        <w:jc w:val="both"/>
        <w:rPr>
          <w:rFonts w:ascii="Times New Roman" w:hAnsi="Times New Roman" w:cs="Times New Roman"/>
          <w:b/>
          <w:sz w:val="28"/>
          <w:szCs w:val="28"/>
        </w:rPr>
      </w:pPr>
      <w:r w:rsidRPr="00AA0238">
        <w:rPr>
          <w:rFonts w:ascii="Times New Roman" w:hAnsi="Times New Roman" w:cs="Times New Roman"/>
          <w:b/>
          <w:sz w:val="28"/>
          <w:szCs w:val="28"/>
        </w:rPr>
        <w:t xml:space="preserve"> O</w:t>
      </w:r>
      <w:r w:rsidR="00DB5090" w:rsidRPr="00AA0238">
        <w:rPr>
          <w:rFonts w:ascii="Times New Roman" w:hAnsi="Times New Roman" w:cs="Times New Roman"/>
          <w:b/>
          <w:sz w:val="28"/>
          <w:szCs w:val="28"/>
        </w:rPr>
        <w:t>biettivi di cambiamento organizzativo, in termini di effetti attesi sull’organizzazione in cui operano i destinati del progetto .</w:t>
      </w:r>
    </w:p>
    <w:p w:rsidR="00DB5090" w:rsidRDefault="00DB5090" w:rsidP="003D3531">
      <w:pPr>
        <w:spacing w:line="360" w:lineRule="auto"/>
        <w:jc w:val="both"/>
        <w:rPr>
          <w:rFonts w:ascii="Times New Roman" w:hAnsi="Times New Roman" w:cs="Times New Roman"/>
          <w:b/>
          <w:sz w:val="28"/>
          <w:szCs w:val="28"/>
        </w:rPr>
      </w:pPr>
    </w:p>
    <w:p w:rsidR="00DB5090" w:rsidRPr="00DB5090" w:rsidRDefault="00DB5090" w:rsidP="003D3531">
      <w:pPr>
        <w:numPr>
          <w:ilvl w:val="0"/>
          <w:numId w:val="18"/>
        </w:numPr>
        <w:spacing w:line="360" w:lineRule="auto"/>
        <w:jc w:val="both"/>
        <w:rPr>
          <w:rFonts w:ascii="Times New Roman" w:hAnsi="Times New Roman" w:cs="Times New Roman"/>
          <w:b/>
          <w:sz w:val="28"/>
          <w:szCs w:val="28"/>
        </w:rPr>
      </w:pPr>
      <w:r>
        <w:rPr>
          <w:rFonts w:ascii="Times New Roman" w:hAnsi="Times New Roman" w:cs="Times New Roman"/>
          <w:sz w:val="28"/>
          <w:szCs w:val="28"/>
        </w:rPr>
        <w:t>Maggior cooperazione nel gruppo classe tra i ragazzi normodotati e i ragazzi disabili;</w:t>
      </w:r>
    </w:p>
    <w:p w:rsidR="00DB5090" w:rsidRPr="00040343" w:rsidRDefault="00DB5090" w:rsidP="003D3531">
      <w:pPr>
        <w:numPr>
          <w:ilvl w:val="0"/>
          <w:numId w:val="18"/>
        </w:num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Riduzione dell’ansia,paure </w:t>
      </w:r>
      <w:r w:rsidR="00040343">
        <w:rPr>
          <w:rFonts w:ascii="Times New Roman" w:hAnsi="Times New Roman" w:cs="Times New Roman"/>
          <w:sz w:val="28"/>
          <w:szCs w:val="28"/>
        </w:rPr>
        <w:t>nei singoli ragazzi;</w:t>
      </w:r>
    </w:p>
    <w:p w:rsidR="00040343" w:rsidRPr="00040343" w:rsidRDefault="00040343" w:rsidP="003D3531">
      <w:pPr>
        <w:numPr>
          <w:ilvl w:val="0"/>
          <w:numId w:val="18"/>
        </w:numPr>
        <w:spacing w:line="360" w:lineRule="auto"/>
        <w:jc w:val="both"/>
        <w:rPr>
          <w:rFonts w:ascii="Times New Roman" w:hAnsi="Times New Roman" w:cs="Times New Roman"/>
          <w:b/>
          <w:sz w:val="28"/>
          <w:szCs w:val="28"/>
        </w:rPr>
      </w:pPr>
      <w:r>
        <w:rPr>
          <w:rFonts w:ascii="Times New Roman" w:hAnsi="Times New Roman" w:cs="Times New Roman"/>
          <w:sz w:val="28"/>
          <w:szCs w:val="28"/>
        </w:rPr>
        <w:t>Riduzione dei conflitti all’interno della classe;</w:t>
      </w:r>
    </w:p>
    <w:p w:rsidR="00040343" w:rsidRPr="00DB5090" w:rsidRDefault="00040343" w:rsidP="003D3531">
      <w:pPr>
        <w:numPr>
          <w:ilvl w:val="0"/>
          <w:numId w:val="18"/>
        </w:numPr>
        <w:spacing w:line="360" w:lineRule="auto"/>
        <w:jc w:val="both"/>
        <w:rPr>
          <w:rFonts w:ascii="Times New Roman" w:hAnsi="Times New Roman" w:cs="Times New Roman"/>
          <w:b/>
          <w:sz w:val="28"/>
          <w:szCs w:val="28"/>
        </w:rPr>
      </w:pPr>
      <w:r>
        <w:rPr>
          <w:rFonts w:ascii="Times New Roman" w:hAnsi="Times New Roman" w:cs="Times New Roman"/>
          <w:sz w:val="28"/>
          <w:szCs w:val="28"/>
        </w:rPr>
        <w:t>Maggior dimestichezza nell’affrontare i problemi adolescenziali.</w:t>
      </w:r>
    </w:p>
    <w:p w:rsidR="00AA0238" w:rsidRDefault="00AA0238" w:rsidP="003D3531">
      <w:pPr>
        <w:spacing w:line="360" w:lineRule="auto"/>
        <w:jc w:val="center"/>
        <w:rPr>
          <w:rFonts w:ascii="Times New Roman" w:hAnsi="Times New Roman" w:cs="Times New Roman"/>
          <w:sz w:val="28"/>
          <w:szCs w:val="28"/>
        </w:rPr>
      </w:pPr>
    </w:p>
    <w:p w:rsidR="00DB5090" w:rsidRDefault="0022445A" w:rsidP="003D3531">
      <w:pPr>
        <w:spacing w:line="360" w:lineRule="auto"/>
        <w:jc w:val="center"/>
        <w:rPr>
          <w:rFonts w:ascii="Times New Roman" w:hAnsi="Times New Roman" w:cs="Times New Roman"/>
          <w:sz w:val="28"/>
          <w:szCs w:val="28"/>
        </w:rPr>
      </w:pPr>
      <w:r>
        <w:rPr>
          <w:noProof/>
        </w:rPr>
        <w:lastRenderedPageBreak/>
        <w:drawing>
          <wp:inline distT="0" distB="0" distL="0" distR="0">
            <wp:extent cx="1866900" cy="2733675"/>
            <wp:effectExtent l="19050" t="0" r="0" b="0"/>
            <wp:docPr id="25" name="Immagine 25" descr="http://digilander.libero.it/Gretablu/il_piccolo_princip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digilander.libero.it/Gretablu/il_piccolo_principe/11.jpg"/>
                    <pic:cNvPicPr>
                      <a:picLocks noChangeAspect="1" noChangeArrowheads="1"/>
                    </pic:cNvPicPr>
                  </pic:nvPicPr>
                  <pic:blipFill>
                    <a:blip r:embed="rId14" cstate="print"/>
                    <a:srcRect/>
                    <a:stretch>
                      <a:fillRect/>
                    </a:stretch>
                  </pic:blipFill>
                  <pic:spPr bwMode="auto">
                    <a:xfrm>
                      <a:off x="0" y="0"/>
                      <a:ext cx="1866900" cy="2733675"/>
                    </a:xfrm>
                    <a:prstGeom prst="rect">
                      <a:avLst/>
                    </a:prstGeom>
                    <a:noFill/>
                    <a:ln w="9525">
                      <a:noFill/>
                      <a:miter lim="800000"/>
                      <a:headEnd/>
                      <a:tailEnd/>
                    </a:ln>
                  </pic:spPr>
                </pic:pic>
              </a:graphicData>
            </a:graphic>
          </wp:inline>
        </w:drawing>
      </w:r>
    </w:p>
    <w:p w:rsidR="00AA0238" w:rsidRDefault="00AA0238" w:rsidP="003D3531">
      <w:pPr>
        <w:spacing w:line="360" w:lineRule="auto"/>
        <w:jc w:val="both"/>
        <w:rPr>
          <w:rFonts w:ascii="Times New Roman" w:hAnsi="Times New Roman" w:cs="Times New Roman"/>
          <w:b/>
          <w:sz w:val="28"/>
          <w:szCs w:val="28"/>
          <w:u w:val="single"/>
        </w:rPr>
      </w:pPr>
    </w:p>
    <w:p w:rsidR="00B44A6F" w:rsidRPr="003D3531" w:rsidRDefault="00D61B06" w:rsidP="003D3531">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5</w:t>
      </w:r>
      <w:r w:rsidR="002F0F24" w:rsidRPr="003D3531">
        <w:rPr>
          <w:rFonts w:ascii="Times New Roman" w:hAnsi="Times New Roman" w:cs="Times New Roman"/>
          <w:b/>
          <w:sz w:val="28"/>
          <w:szCs w:val="28"/>
          <w:u w:val="single"/>
        </w:rPr>
        <w:t>. STRATEGIE UTILIZZATE E RIFERIMENTI TEORICI</w:t>
      </w:r>
    </w:p>
    <w:p w:rsidR="00D27856" w:rsidRDefault="002F0F2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 riferimenti teorici e metodologici per la musicoterapia fanno riferimento al modello del Prof. Rolando Benezon per ciò che ottiene le tecniche di musicoterapia attive, e al metodo della musicoterapia recettive analitica ( dott. N. Cattich)</w:t>
      </w:r>
      <w:r w:rsidR="00D27856">
        <w:rPr>
          <w:rFonts w:ascii="Times New Roman" w:hAnsi="Times New Roman" w:cs="Times New Roman"/>
          <w:sz w:val="28"/>
          <w:szCs w:val="28"/>
        </w:rPr>
        <w:t>,</w:t>
      </w:r>
      <w:r>
        <w:rPr>
          <w:rFonts w:ascii="Times New Roman" w:hAnsi="Times New Roman" w:cs="Times New Roman"/>
          <w:sz w:val="28"/>
          <w:szCs w:val="28"/>
        </w:rPr>
        <w:t xml:space="preserve"> in entrambi </w:t>
      </w:r>
      <w:r w:rsidR="00D27856">
        <w:rPr>
          <w:rFonts w:ascii="Times New Roman" w:hAnsi="Times New Roman" w:cs="Times New Roman"/>
          <w:sz w:val="28"/>
          <w:szCs w:val="28"/>
        </w:rPr>
        <w:t>gli ambiti è centrale l’analisi sonoro musicale, quale riferimento semiologico di base, allo scopo di rendere oggettivo il più possibile la valutazione fenomenologica del dato sono-musicale, in qualsiasi contesto operativo.</w:t>
      </w:r>
    </w:p>
    <w:p w:rsidR="002F0F24" w:rsidRDefault="00D27856"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Si tratta di un approccio  clinic</w:t>
      </w:r>
      <w:r w:rsidR="001A285E">
        <w:rPr>
          <w:rFonts w:ascii="Times New Roman" w:hAnsi="Times New Roman" w:cs="Times New Roman"/>
          <w:sz w:val="28"/>
          <w:szCs w:val="28"/>
        </w:rPr>
        <w:t>o</w:t>
      </w:r>
      <w:r>
        <w:rPr>
          <w:rFonts w:ascii="Times New Roman" w:hAnsi="Times New Roman" w:cs="Times New Roman"/>
          <w:sz w:val="28"/>
          <w:szCs w:val="28"/>
        </w:rPr>
        <w:t xml:space="preserve"> più affine alla dimensione psicologica che a quella organicista, pur nel fondamentale rispetto corpo-mente.</w:t>
      </w:r>
    </w:p>
    <w:p w:rsidR="001A285E" w:rsidRDefault="001A285E"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Completano la formazione approfondimenti monografici relativi ai principali modelli della musico-terapia</w:t>
      </w:r>
      <w:r w:rsidR="00147D4E">
        <w:rPr>
          <w:rFonts w:ascii="Times New Roman" w:hAnsi="Times New Roman" w:cs="Times New Roman"/>
          <w:sz w:val="28"/>
          <w:szCs w:val="28"/>
        </w:rPr>
        <w:t>:</w:t>
      </w:r>
    </w:p>
    <w:p w:rsidR="00147D4E" w:rsidRDefault="00147D4E"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i/>
          <w:sz w:val="28"/>
          <w:szCs w:val="28"/>
        </w:rPr>
        <w:t>Modello ORFF</w:t>
      </w:r>
      <w:r w:rsidR="003B5667">
        <w:rPr>
          <w:rFonts w:ascii="Times New Roman" w:hAnsi="Times New Roman" w:cs="Times New Roman"/>
          <w:sz w:val="28"/>
          <w:szCs w:val="28"/>
        </w:rPr>
        <w:t xml:space="preserve">: l’ORFF-SCHULWERK  è una metodologia d’insegnamento della  musica che nasce da una serie di esperienze didattiche </w:t>
      </w:r>
      <w:proofErr w:type="spellStart"/>
      <w:r w:rsidR="003B5667">
        <w:rPr>
          <w:rFonts w:ascii="Times New Roman" w:hAnsi="Times New Roman" w:cs="Times New Roman"/>
          <w:sz w:val="28"/>
          <w:szCs w:val="28"/>
        </w:rPr>
        <w:t>avviatee</w:t>
      </w:r>
      <w:proofErr w:type="spellEnd"/>
      <w:r w:rsidR="003B5667">
        <w:rPr>
          <w:rFonts w:ascii="Times New Roman" w:hAnsi="Times New Roman" w:cs="Times New Roman"/>
          <w:sz w:val="28"/>
          <w:szCs w:val="28"/>
        </w:rPr>
        <w:t xml:space="preserve"> spinte da ORFF.C , che teneva in particolare considerazione il fattore ritmico nella sua totalità; quindi la sua importanza nel movimento,nella voce e nella musica strumentale.</w:t>
      </w:r>
    </w:p>
    <w:p w:rsidR="003B5667" w:rsidRDefault="003B566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Successivamente fu creato uno strumento per il raggiungimento di nuovi scopi:</w:t>
      </w:r>
    </w:p>
    <w:p w:rsidR="003B5667" w:rsidRDefault="003B5667" w:rsidP="003D3531">
      <w:pPr>
        <w:numPr>
          <w:ilvl w:val="0"/>
          <w:numId w:val="35"/>
        </w:numPr>
        <w:spacing w:line="360" w:lineRule="auto"/>
        <w:jc w:val="both"/>
        <w:rPr>
          <w:rFonts w:ascii="Times New Roman" w:hAnsi="Times New Roman" w:cs="Times New Roman"/>
          <w:sz w:val="28"/>
          <w:szCs w:val="28"/>
        </w:rPr>
      </w:pPr>
      <w:r>
        <w:rPr>
          <w:rFonts w:ascii="Times New Roman" w:hAnsi="Times New Roman" w:cs="Times New Roman"/>
          <w:sz w:val="28"/>
          <w:szCs w:val="28"/>
        </w:rPr>
        <w:t>Strumenti a percussioni melodici ( xilofono)</w:t>
      </w:r>
    </w:p>
    <w:p w:rsidR="003B5667" w:rsidRDefault="003B5667"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Lo Schulwerk oggi è diventato il mezzo attraverso il quale il bambino si avvicina alla musica “facendola”</w:t>
      </w:r>
      <w:r w:rsidR="00E7387B">
        <w:rPr>
          <w:rFonts w:ascii="Times New Roman" w:hAnsi="Times New Roman" w:cs="Times New Roman"/>
          <w:sz w:val="28"/>
          <w:szCs w:val="28"/>
        </w:rPr>
        <w:t xml:space="preserve"> usando,mezzi da lui conosciuti e  venendo incoraggiato a trovare un nuovo accesso e nuove esperienze musicali, sollecitando anche la sua fantasia.</w:t>
      </w:r>
    </w:p>
    <w:p w:rsidR="00E7387B" w:rsidRDefault="00E7387B" w:rsidP="003D3531">
      <w:pPr>
        <w:numPr>
          <w:ilvl w:val="0"/>
          <w:numId w:val="2"/>
        </w:numPr>
        <w:spacing w:line="360" w:lineRule="auto"/>
        <w:rPr>
          <w:rFonts w:ascii="Times New Roman" w:hAnsi="Times New Roman" w:cs="Times New Roman"/>
          <w:sz w:val="28"/>
          <w:szCs w:val="28"/>
        </w:rPr>
      </w:pPr>
      <w:r w:rsidRPr="00E7387B">
        <w:rPr>
          <w:rFonts w:ascii="Times New Roman" w:hAnsi="Times New Roman" w:cs="Times New Roman"/>
          <w:i/>
          <w:sz w:val="28"/>
          <w:szCs w:val="28"/>
        </w:rPr>
        <w:t xml:space="preserve">Modello NORDOFF-ROBBINS: </w:t>
      </w:r>
      <w:r w:rsidRPr="00E7387B">
        <w:rPr>
          <w:rFonts w:ascii="Times New Roman" w:hAnsi="Times New Roman" w:cs="Times New Roman"/>
          <w:sz w:val="28"/>
          <w:szCs w:val="28"/>
        </w:rPr>
        <w:t>Prevede in genere sedute di gruppo in cui si lavora su diversi ritmi per  stimolare i movimenti del corpo e la coordinazione. La convinzione che sta alla base del metodo e che in ogni essere umano c’è una responsività innata alla musica e che in ogni persona è possibile raggiungere un “bambino musicale”.</w:t>
      </w:r>
    </w:p>
    <w:p w:rsidR="00C17F59" w:rsidRDefault="00E7387B"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La relazione con il paziente è costruita su </w:t>
      </w:r>
      <w:r w:rsidR="00C17F59">
        <w:rPr>
          <w:rFonts w:ascii="Times New Roman" w:hAnsi="Times New Roman" w:cs="Times New Roman"/>
          <w:sz w:val="28"/>
          <w:szCs w:val="28"/>
        </w:rPr>
        <w:t>un approccio caldo e amichevole .</w:t>
      </w:r>
    </w:p>
    <w:p w:rsidR="00C17F59" w:rsidRDefault="00C17F59" w:rsidP="003D3531">
      <w:pPr>
        <w:spacing w:line="360" w:lineRule="auto"/>
        <w:rPr>
          <w:rFonts w:ascii="Times New Roman" w:hAnsi="Times New Roman" w:cs="Times New Roman"/>
          <w:sz w:val="28"/>
          <w:szCs w:val="28"/>
        </w:rPr>
      </w:pPr>
      <w:r>
        <w:rPr>
          <w:rFonts w:ascii="Times New Roman" w:hAnsi="Times New Roman" w:cs="Times New Roman"/>
          <w:sz w:val="28"/>
          <w:szCs w:val="28"/>
        </w:rPr>
        <w:t>La musica suonata è collocata al  centro dell’esperienza e le risposte musicali costituiscono il materiale principale per l’analisi e l’interpretazione .</w:t>
      </w:r>
    </w:p>
    <w:p w:rsidR="001B34A7" w:rsidRDefault="00C17F59"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Secondo questo modello il musico terapista deve essere un musicista esperto dal momento che l’uso di uno strumento </w:t>
      </w:r>
      <w:r w:rsidR="003702BC">
        <w:rPr>
          <w:rFonts w:ascii="Times New Roman" w:hAnsi="Times New Roman" w:cs="Times New Roman"/>
          <w:sz w:val="28"/>
          <w:szCs w:val="28"/>
        </w:rPr>
        <w:t xml:space="preserve">armonico è centrale per questo stile di lavoro, prevalentemente i musico terapisti che operano seguendo tale modello utilizzano per gli incontri individuali; mentre nel lavoro di gruppo </w:t>
      </w:r>
      <w:r w:rsidR="001B34A7">
        <w:rPr>
          <w:rFonts w:ascii="Times New Roman" w:hAnsi="Times New Roman" w:cs="Times New Roman"/>
          <w:sz w:val="28"/>
          <w:szCs w:val="28"/>
        </w:rPr>
        <w:t>gli strumenti usati sono:</w:t>
      </w:r>
    </w:p>
    <w:p w:rsidR="00E7387B" w:rsidRDefault="001B34A7" w:rsidP="003D3531">
      <w:pPr>
        <w:numPr>
          <w:ilvl w:val="0"/>
          <w:numId w:val="35"/>
        </w:numPr>
        <w:spacing w:line="360" w:lineRule="auto"/>
        <w:rPr>
          <w:rFonts w:ascii="Times New Roman" w:hAnsi="Times New Roman" w:cs="Times New Roman"/>
          <w:sz w:val="28"/>
          <w:szCs w:val="28"/>
        </w:rPr>
      </w:pPr>
      <w:r>
        <w:rPr>
          <w:rFonts w:ascii="Times New Roman" w:hAnsi="Times New Roman" w:cs="Times New Roman"/>
          <w:sz w:val="28"/>
          <w:szCs w:val="28"/>
        </w:rPr>
        <w:t>Percussioni intonate</w:t>
      </w:r>
    </w:p>
    <w:p w:rsidR="001B34A7" w:rsidRDefault="001B34A7" w:rsidP="003D3531">
      <w:pPr>
        <w:numPr>
          <w:ilvl w:val="0"/>
          <w:numId w:val="35"/>
        </w:numPr>
        <w:spacing w:line="360" w:lineRule="auto"/>
        <w:rPr>
          <w:rFonts w:ascii="Times New Roman" w:hAnsi="Times New Roman" w:cs="Times New Roman"/>
          <w:sz w:val="28"/>
          <w:szCs w:val="28"/>
        </w:rPr>
      </w:pPr>
      <w:r>
        <w:rPr>
          <w:rFonts w:ascii="Times New Roman" w:hAnsi="Times New Roman" w:cs="Times New Roman"/>
          <w:sz w:val="28"/>
          <w:szCs w:val="28"/>
        </w:rPr>
        <w:t>Corni ad ancia</w:t>
      </w:r>
    </w:p>
    <w:p w:rsidR="001B34A7" w:rsidRDefault="001B34A7" w:rsidP="003D3531">
      <w:pPr>
        <w:numPr>
          <w:ilvl w:val="0"/>
          <w:numId w:val="35"/>
        </w:numPr>
        <w:spacing w:line="360" w:lineRule="auto"/>
        <w:rPr>
          <w:rFonts w:ascii="Times New Roman" w:hAnsi="Times New Roman" w:cs="Times New Roman"/>
          <w:sz w:val="28"/>
          <w:szCs w:val="28"/>
        </w:rPr>
      </w:pPr>
      <w:r>
        <w:rPr>
          <w:rFonts w:ascii="Times New Roman" w:hAnsi="Times New Roman" w:cs="Times New Roman"/>
          <w:sz w:val="28"/>
          <w:szCs w:val="28"/>
        </w:rPr>
        <w:t xml:space="preserve">Strumenti a fiato </w:t>
      </w:r>
    </w:p>
    <w:p w:rsidR="001B34A7" w:rsidRDefault="001B34A7" w:rsidP="003D3531">
      <w:pPr>
        <w:numPr>
          <w:ilvl w:val="0"/>
          <w:numId w:val="35"/>
        </w:numPr>
        <w:spacing w:line="360" w:lineRule="auto"/>
        <w:rPr>
          <w:rFonts w:ascii="Times New Roman" w:hAnsi="Times New Roman" w:cs="Times New Roman"/>
          <w:sz w:val="28"/>
          <w:szCs w:val="28"/>
        </w:rPr>
      </w:pPr>
      <w:r>
        <w:rPr>
          <w:rFonts w:ascii="Times New Roman" w:hAnsi="Times New Roman" w:cs="Times New Roman"/>
          <w:sz w:val="28"/>
          <w:szCs w:val="28"/>
        </w:rPr>
        <w:t>Strumenti a corda</w:t>
      </w:r>
    </w:p>
    <w:p w:rsidR="00E629D6" w:rsidRPr="00E629D6" w:rsidRDefault="00E629D6" w:rsidP="003D3531">
      <w:pPr>
        <w:numPr>
          <w:ilvl w:val="0"/>
          <w:numId w:val="2"/>
        </w:numPr>
        <w:spacing w:line="360" w:lineRule="auto"/>
        <w:rPr>
          <w:rFonts w:ascii="Times New Roman" w:hAnsi="Times New Roman" w:cs="Times New Roman"/>
          <w:sz w:val="28"/>
          <w:szCs w:val="28"/>
        </w:rPr>
      </w:pPr>
      <w:r w:rsidRPr="00E629D6">
        <w:rPr>
          <w:rFonts w:ascii="Times New Roman" w:hAnsi="Times New Roman" w:cs="Times New Roman"/>
          <w:i/>
          <w:sz w:val="28"/>
          <w:szCs w:val="28"/>
        </w:rPr>
        <w:t xml:space="preserve">MODELLO GIM: </w:t>
      </w:r>
      <w:r w:rsidRPr="00E629D6">
        <w:rPr>
          <w:rFonts w:ascii="Times New Roman" w:hAnsi="Times New Roman" w:cs="Times New Roman"/>
          <w:sz w:val="28"/>
          <w:szCs w:val="28"/>
        </w:rPr>
        <w:t xml:space="preserve">La musicoterapia dell’immaginazione guidata è basata sull’utilizzo della musica come mezzo di valido potere esplorativo del mondo </w:t>
      </w:r>
      <w:r w:rsidRPr="00E629D6">
        <w:rPr>
          <w:rFonts w:ascii="Times New Roman" w:hAnsi="Times New Roman" w:cs="Times New Roman"/>
          <w:sz w:val="28"/>
          <w:szCs w:val="28"/>
        </w:rPr>
        <w:lastRenderedPageBreak/>
        <w:t xml:space="preserve">personale degli individui. Viene utilizzato un programma di musica classica che favorisce un interscambio tra io e inconscio del paziente. </w:t>
      </w:r>
    </w:p>
    <w:p w:rsidR="00C52D1E" w:rsidRDefault="00E629D6"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Fondatore e studioso e creatore fu </w:t>
      </w:r>
      <w:proofErr w:type="spellStart"/>
      <w:r>
        <w:rPr>
          <w:rFonts w:ascii="Times New Roman" w:hAnsi="Times New Roman" w:cs="Times New Roman"/>
          <w:sz w:val="28"/>
          <w:szCs w:val="28"/>
        </w:rPr>
        <w:t>Hellen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Bonny</w:t>
      </w:r>
      <w:proofErr w:type="spellEnd"/>
      <w:r>
        <w:rPr>
          <w:rFonts w:ascii="Times New Roman" w:hAnsi="Times New Roman" w:cs="Times New Roman"/>
          <w:sz w:val="28"/>
          <w:szCs w:val="28"/>
        </w:rPr>
        <w:t xml:space="preserve"> che mise in evidenza </w:t>
      </w:r>
      <w:r w:rsidR="00C52D1E">
        <w:rPr>
          <w:rFonts w:ascii="Times New Roman" w:hAnsi="Times New Roman" w:cs="Times New Roman"/>
          <w:sz w:val="28"/>
          <w:szCs w:val="28"/>
        </w:rPr>
        <w:t>come l’ascolto della musica classica suscitava sentimenti molto forti delle quale si potevano dedurre importanti al fine della cura.</w:t>
      </w:r>
    </w:p>
    <w:p w:rsidR="00C52D1E" w:rsidRPr="00C52D1E" w:rsidRDefault="00C52D1E" w:rsidP="003D3531">
      <w:pPr>
        <w:numPr>
          <w:ilvl w:val="0"/>
          <w:numId w:val="2"/>
        </w:numPr>
        <w:spacing w:line="360" w:lineRule="auto"/>
        <w:rPr>
          <w:rFonts w:ascii="Times New Roman" w:hAnsi="Times New Roman" w:cs="Times New Roman"/>
          <w:sz w:val="28"/>
          <w:szCs w:val="28"/>
        </w:rPr>
      </w:pPr>
      <w:r w:rsidRPr="00C52D1E">
        <w:rPr>
          <w:rFonts w:ascii="Times New Roman" w:hAnsi="Times New Roman" w:cs="Times New Roman"/>
          <w:i/>
          <w:sz w:val="28"/>
          <w:szCs w:val="28"/>
        </w:rPr>
        <w:t xml:space="preserve">MODELLO M.T.B. ( LA MUSICA BENEZON): </w:t>
      </w:r>
      <w:r w:rsidRPr="00C52D1E">
        <w:rPr>
          <w:rFonts w:ascii="Times New Roman" w:hAnsi="Times New Roman" w:cs="Times New Roman"/>
          <w:sz w:val="28"/>
          <w:szCs w:val="28"/>
        </w:rPr>
        <w:t xml:space="preserve">Medico psichiatrico musicista, basa i suoi aspetti teorici da studi attraverso l’utilizzo del canale non comunicativo non verbale. </w:t>
      </w:r>
    </w:p>
    <w:p w:rsidR="00C52D1E" w:rsidRDefault="00C52D1E" w:rsidP="003D3531">
      <w:pPr>
        <w:spacing w:line="360" w:lineRule="auto"/>
        <w:rPr>
          <w:rFonts w:ascii="Times New Roman" w:hAnsi="Times New Roman" w:cs="Times New Roman"/>
          <w:sz w:val="28"/>
          <w:szCs w:val="28"/>
        </w:rPr>
      </w:pPr>
      <w:r>
        <w:rPr>
          <w:rFonts w:ascii="Times New Roman" w:hAnsi="Times New Roman" w:cs="Times New Roman"/>
          <w:sz w:val="28"/>
          <w:szCs w:val="28"/>
        </w:rPr>
        <w:t>Benezon formula il concetto dell’ISO cioè dell’identità sonora , una struttura che è presente in ogni individuo fino all’età prenatale nel quale sono raccolte suoni che appartengono a diverse categorie, per questo egli formula:</w:t>
      </w:r>
    </w:p>
    <w:p w:rsidR="001B34A7" w:rsidRDefault="00C52D1E"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 xml:space="preserve">ISO GESTALTICO: ( percezione originaria e immediate) è il canale di comunicazione per eccellenza del soggetto. </w:t>
      </w:r>
    </w:p>
    <w:p w:rsidR="00C52D1E" w:rsidRDefault="00C52D1E"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 xml:space="preserve">ISO GRUPPALE: è dato dai suoni del gruppo entro cui l’individuo </w:t>
      </w:r>
      <w:r w:rsidR="007970B6">
        <w:rPr>
          <w:rFonts w:ascii="Times New Roman" w:hAnsi="Times New Roman" w:cs="Times New Roman"/>
          <w:sz w:val="28"/>
          <w:szCs w:val="28"/>
        </w:rPr>
        <w:t>si evolve (identità etnica).</w:t>
      </w:r>
    </w:p>
    <w:p w:rsidR="007970B6" w:rsidRDefault="007970B6"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 xml:space="preserve">ISO CULTURALE: fenomeni sonori che provengono dal mondo circostante (paesaggio sonoro) e fanno parte integrante del contesto in cui si vive </w:t>
      </w:r>
    </w:p>
    <w:p w:rsidR="007970B6" w:rsidRDefault="007970B6"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ISO UNIVERSALE: caratterizzanti tutti gli esseri umani .</w:t>
      </w:r>
    </w:p>
    <w:p w:rsidR="00A24783" w:rsidRPr="00BC4C51" w:rsidRDefault="00A24783"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ISO INDIVIDUALE : o il suono che caratterizza il tempo mentale  individuale in ogni singola pe</w:t>
      </w:r>
      <w:r w:rsidR="00BC4C51">
        <w:rPr>
          <w:rFonts w:ascii="Times New Roman" w:hAnsi="Times New Roman" w:cs="Times New Roman"/>
          <w:sz w:val="28"/>
          <w:szCs w:val="28"/>
        </w:rPr>
        <w:t xml:space="preserve">rsonale;si cercherà di approcciare </w:t>
      </w:r>
      <w:r>
        <w:rPr>
          <w:rFonts w:ascii="Times New Roman" w:hAnsi="Times New Roman" w:cs="Times New Roman"/>
          <w:sz w:val="28"/>
          <w:szCs w:val="28"/>
        </w:rPr>
        <w:t xml:space="preserve"> un paziente depresso</w:t>
      </w:r>
      <w:r w:rsidR="00BC4C51">
        <w:rPr>
          <w:rFonts w:ascii="Times New Roman" w:hAnsi="Times New Roman" w:cs="Times New Roman"/>
          <w:sz w:val="28"/>
          <w:szCs w:val="28"/>
        </w:rPr>
        <w:t xml:space="preserve"> con musiche tristi, dal momento che si agganciano meglio alla sua realtà interiore.</w:t>
      </w:r>
      <w:r>
        <w:rPr>
          <w:rFonts w:ascii="Times New Roman" w:hAnsi="Times New Roman" w:cs="Times New Roman"/>
          <w:sz w:val="28"/>
          <w:szCs w:val="28"/>
        </w:rPr>
        <w:t xml:space="preserve"> </w:t>
      </w:r>
    </w:p>
    <w:p w:rsidR="007970B6" w:rsidRDefault="007970B6" w:rsidP="003D3531">
      <w:pPr>
        <w:numPr>
          <w:ilvl w:val="0"/>
          <w:numId w:val="36"/>
        </w:numPr>
        <w:spacing w:line="360" w:lineRule="auto"/>
        <w:rPr>
          <w:rFonts w:ascii="Times New Roman" w:hAnsi="Times New Roman" w:cs="Times New Roman"/>
          <w:sz w:val="28"/>
          <w:szCs w:val="28"/>
        </w:rPr>
      </w:pPr>
      <w:r>
        <w:rPr>
          <w:rFonts w:ascii="Times New Roman" w:hAnsi="Times New Roman" w:cs="Times New Roman"/>
          <w:sz w:val="28"/>
          <w:szCs w:val="28"/>
        </w:rPr>
        <w:t>SUONI CON CARATTERE DI ARCHETIPO SONORO : come il battito del cuore, i suoni d’acqua e i suoni del vento.</w:t>
      </w:r>
    </w:p>
    <w:p w:rsidR="00E7387B" w:rsidRDefault="007970B6" w:rsidP="003D3531">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Una seduta avviene in un setting ben individualizzato in cui sono presenti una vastità di strumenti, in un ambiente nel quale il soggetto si sente contenuto e non percepisce la presenza di disturbi.</w:t>
      </w:r>
    </w:p>
    <w:p w:rsidR="00E73DDA" w:rsidRDefault="00E73DDA" w:rsidP="003D3531">
      <w:pPr>
        <w:numPr>
          <w:ilvl w:val="0"/>
          <w:numId w:val="2"/>
        </w:numPr>
        <w:spacing w:line="360" w:lineRule="auto"/>
        <w:rPr>
          <w:rFonts w:ascii="Times New Roman" w:hAnsi="Times New Roman" w:cs="Times New Roman"/>
          <w:sz w:val="28"/>
          <w:szCs w:val="28"/>
        </w:rPr>
      </w:pPr>
      <w:r w:rsidRPr="00E73DDA">
        <w:rPr>
          <w:rFonts w:ascii="Times New Roman" w:hAnsi="Times New Roman" w:cs="Times New Roman"/>
          <w:i/>
          <w:sz w:val="28"/>
          <w:szCs w:val="28"/>
        </w:rPr>
        <w:t xml:space="preserve">IL SUONO COME OGGETTO INTERMEDIARIO: </w:t>
      </w:r>
      <w:r w:rsidRPr="00E73DDA">
        <w:rPr>
          <w:rFonts w:ascii="Times New Roman" w:hAnsi="Times New Roman" w:cs="Times New Roman"/>
          <w:sz w:val="28"/>
          <w:szCs w:val="28"/>
        </w:rPr>
        <w:t>Un oggetto intermediario è uno strumento di comunicazione in grado di agire terapeuticamente sul paziente in seno alla relazione senza dar vita a stati di allarme intensi.</w:t>
      </w:r>
    </w:p>
    <w:p w:rsidR="00E73DDA" w:rsidRDefault="00E73DDA" w:rsidP="003D3531">
      <w:pPr>
        <w:spacing w:line="360" w:lineRule="auto"/>
        <w:rPr>
          <w:rFonts w:ascii="Times New Roman" w:hAnsi="Times New Roman" w:cs="Times New Roman"/>
          <w:sz w:val="28"/>
          <w:szCs w:val="28"/>
        </w:rPr>
      </w:pPr>
      <w:r>
        <w:rPr>
          <w:rFonts w:ascii="Times New Roman" w:hAnsi="Times New Roman" w:cs="Times New Roman"/>
          <w:sz w:val="28"/>
          <w:szCs w:val="28"/>
        </w:rPr>
        <w:t>Quindi gli strumenti musicali e il suono, o i suoni che essi emettono, possono essere considerati oggetti intermediari. La distanza che esiste tra oggetto intermediario (strumento musicale) e il musico terapeuta consente di accostarsi molto intimamente all’ISO del paziente e del musico terapeuta.</w:t>
      </w:r>
    </w:p>
    <w:p w:rsidR="00E73DDA" w:rsidRDefault="00E73DDA" w:rsidP="003D3531">
      <w:pPr>
        <w:spacing w:line="360" w:lineRule="auto"/>
        <w:rPr>
          <w:rFonts w:ascii="Times New Roman" w:hAnsi="Times New Roman" w:cs="Times New Roman"/>
          <w:sz w:val="28"/>
          <w:szCs w:val="28"/>
        </w:rPr>
      </w:pPr>
      <w:r>
        <w:rPr>
          <w:rFonts w:ascii="Times New Roman" w:hAnsi="Times New Roman" w:cs="Times New Roman"/>
          <w:sz w:val="28"/>
          <w:szCs w:val="28"/>
        </w:rPr>
        <w:t>L’oggetto intermediario è soprattutto legato all’ISO gestaltico e in misura minore all’ISO universale e complementare.</w:t>
      </w:r>
    </w:p>
    <w:p w:rsidR="00E73DDA" w:rsidRDefault="00E73DDA" w:rsidP="003D3531">
      <w:pPr>
        <w:spacing w:line="360" w:lineRule="auto"/>
        <w:rPr>
          <w:rFonts w:ascii="Times New Roman" w:hAnsi="Times New Roman" w:cs="Times New Roman"/>
          <w:sz w:val="28"/>
          <w:szCs w:val="28"/>
        </w:rPr>
      </w:pPr>
      <w:r>
        <w:rPr>
          <w:rFonts w:ascii="Times New Roman" w:hAnsi="Times New Roman" w:cs="Times New Roman"/>
          <w:sz w:val="28"/>
          <w:szCs w:val="28"/>
        </w:rPr>
        <w:t>L’oggetto intermediario è uno strumento di relazione, in grado di creare canali di comunicazione extrapsichici e/o fluidificare quelli rigidi e stereotipati.</w:t>
      </w:r>
    </w:p>
    <w:p w:rsidR="00E73DDA" w:rsidRDefault="00E73DDA"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i/>
          <w:sz w:val="28"/>
          <w:szCs w:val="28"/>
        </w:rPr>
        <w:t xml:space="preserve">L’OGGETTO </w:t>
      </w:r>
      <w:r w:rsidR="000C20DE">
        <w:rPr>
          <w:rFonts w:ascii="Times New Roman" w:hAnsi="Times New Roman" w:cs="Times New Roman"/>
          <w:i/>
          <w:sz w:val="28"/>
          <w:szCs w:val="28"/>
        </w:rPr>
        <w:t>INTEGRATORE</w:t>
      </w:r>
      <w:r w:rsidR="0010472E">
        <w:rPr>
          <w:rFonts w:ascii="Times New Roman" w:hAnsi="Times New Roman" w:cs="Times New Roman"/>
          <w:i/>
          <w:sz w:val="28"/>
          <w:szCs w:val="28"/>
        </w:rPr>
        <w:t xml:space="preserve"> </w:t>
      </w:r>
      <w:r w:rsidR="0010472E">
        <w:rPr>
          <w:rFonts w:ascii="Times New Roman" w:hAnsi="Times New Roman" w:cs="Times New Roman"/>
          <w:sz w:val="28"/>
          <w:szCs w:val="28"/>
        </w:rPr>
        <w:t>: durante le ricerche si è potuto osservare come i pazienti, leader del gruppo</w:t>
      </w:r>
      <w:r w:rsidR="007151F8">
        <w:rPr>
          <w:rFonts w:ascii="Times New Roman" w:hAnsi="Times New Roman" w:cs="Times New Roman"/>
          <w:sz w:val="28"/>
          <w:szCs w:val="28"/>
        </w:rPr>
        <w:t>, tendono a scegliere strumenti che diventono facilmente strumenti leader.</w:t>
      </w:r>
    </w:p>
    <w:p w:rsidR="007151F8" w:rsidRDefault="007151F8"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Essi sono di facile uso, di grande volume, di grandi dimensioni , ritmici e potenti. </w:t>
      </w:r>
    </w:p>
    <w:p w:rsidR="007151F8" w:rsidRDefault="007151F8" w:rsidP="003D3531">
      <w:pPr>
        <w:spacing w:line="360" w:lineRule="auto"/>
        <w:rPr>
          <w:rFonts w:ascii="Times New Roman" w:hAnsi="Times New Roman" w:cs="Times New Roman"/>
          <w:sz w:val="28"/>
          <w:szCs w:val="28"/>
        </w:rPr>
      </w:pPr>
      <w:r>
        <w:rPr>
          <w:rFonts w:ascii="Times New Roman" w:hAnsi="Times New Roman" w:cs="Times New Roman"/>
          <w:sz w:val="28"/>
          <w:szCs w:val="28"/>
        </w:rPr>
        <w:t xml:space="preserve">Appartengono spesso alla classe dei membranofoni, cioè degli strumenti a percussione , utilizzati nel gruppo di musicoterapia diventano rapidamente guida degli altri </w:t>
      </w:r>
      <w:r w:rsidR="00D61B06">
        <w:rPr>
          <w:rFonts w:ascii="Times New Roman" w:hAnsi="Times New Roman" w:cs="Times New Roman"/>
          <w:sz w:val="28"/>
          <w:szCs w:val="28"/>
        </w:rPr>
        <w:t>strumenti</w:t>
      </w:r>
      <w:r>
        <w:rPr>
          <w:rFonts w:ascii="Times New Roman" w:hAnsi="Times New Roman" w:cs="Times New Roman"/>
          <w:sz w:val="28"/>
          <w:szCs w:val="28"/>
        </w:rPr>
        <w:t xml:space="preserve"> , per questo ragione sono chiamati oggetti integratori.</w:t>
      </w:r>
    </w:p>
    <w:p w:rsidR="007151F8" w:rsidRDefault="007151F8" w:rsidP="003D3531">
      <w:pPr>
        <w:spacing w:line="360" w:lineRule="auto"/>
        <w:rPr>
          <w:rFonts w:ascii="Times New Roman" w:hAnsi="Times New Roman" w:cs="Times New Roman"/>
          <w:sz w:val="28"/>
          <w:szCs w:val="28"/>
        </w:rPr>
      </w:pPr>
      <w:r>
        <w:rPr>
          <w:rFonts w:ascii="Times New Roman" w:hAnsi="Times New Roman" w:cs="Times New Roman"/>
          <w:sz w:val="28"/>
          <w:szCs w:val="28"/>
        </w:rPr>
        <w:t>Quindi l’oggetto integratore è lo strumento musicale che in gruppo di musicoterapia prevale sugli altri strumenti e assorbe in sé la dinamica del legame tra i pazienti del gruppo e il terapeuta</w:t>
      </w:r>
    </w:p>
    <w:p w:rsidR="007172CA" w:rsidRDefault="007172CA" w:rsidP="003D3531">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Una delle strategie è l’apprendimento delle 10 operazioni cognitive mediante  l’utilizzo del </w:t>
      </w:r>
      <w:r w:rsidR="00D61B06">
        <w:rPr>
          <w:rFonts w:ascii="Times New Roman" w:hAnsi="Times New Roman" w:cs="Times New Roman"/>
          <w:sz w:val="28"/>
          <w:szCs w:val="28"/>
        </w:rPr>
        <w:t>Problem</w:t>
      </w:r>
      <w:r>
        <w:rPr>
          <w:rFonts w:ascii="Times New Roman" w:hAnsi="Times New Roman" w:cs="Times New Roman"/>
          <w:sz w:val="28"/>
          <w:szCs w:val="28"/>
        </w:rPr>
        <w:t xml:space="preserve"> solving e brainstorming e il gioco musicale.</w:t>
      </w:r>
    </w:p>
    <w:p w:rsidR="007172CA" w:rsidRDefault="007172CA" w:rsidP="003D3531">
      <w:pPr>
        <w:spacing w:line="360" w:lineRule="auto"/>
        <w:rPr>
          <w:rFonts w:ascii="Times New Roman" w:hAnsi="Times New Roman" w:cs="Times New Roman"/>
          <w:sz w:val="28"/>
          <w:szCs w:val="28"/>
        </w:rPr>
      </w:pPr>
      <w:r>
        <w:rPr>
          <w:rFonts w:ascii="Times New Roman" w:hAnsi="Times New Roman" w:cs="Times New Roman"/>
          <w:sz w:val="28"/>
          <w:szCs w:val="28"/>
        </w:rPr>
        <w:t>Le 10 operazioni nascono e si sviluppano mediante  la realizzazione d’improvvisazione e/o dialoghi musicali.</w:t>
      </w:r>
    </w:p>
    <w:p w:rsidR="007172CA" w:rsidRDefault="007172CA" w:rsidP="003D3531">
      <w:pPr>
        <w:spacing w:line="360" w:lineRule="auto"/>
        <w:rPr>
          <w:rFonts w:ascii="Times New Roman" w:hAnsi="Times New Roman" w:cs="Times New Roman"/>
          <w:sz w:val="28"/>
          <w:szCs w:val="28"/>
        </w:rPr>
      </w:pPr>
      <w:r>
        <w:rPr>
          <w:rFonts w:ascii="Times New Roman" w:hAnsi="Times New Roman" w:cs="Times New Roman"/>
          <w:sz w:val="28"/>
          <w:szCs w:val="28"/>
        </w:rPr>
        <w:t>L’improvvisazione si articola in 2 fasi distinte ;</w:t>
      </w:r>
    </w:p>
    <w:p w:rsidR="007172CA" w:rsidRDefault="007172CA" w:rsidP="003D3531">
      <w:pPr>
        <w:spacing w:line="360" w:lineRule="auto"/>
        <w:rPr>
          <w:rFonts w:ascii="Times New Roman" w:hAnsi="Times New Roman" w:cs="Times New Roman"/>
          <w:sz w:val="28"/>
          <w:szCs w:val="28"/>
        </w:rPr>
      </w:pPr>
      <w:r>
        <w:rPr>
          <w:rFonts w:ascii="Times New Roman" w:hAnsi="Times New Roman" w:cs="Times New Roman"/>
          <w:sz w:val="28"/>
          <w:szCs w:val="28"/>
        </w:rPr>
        <w:t>Nella 1° vi è l’esposizione di frammenti o episodi musicali ; i quali danno luogo a determinate operazioni cognitive ; esse vengono riprese nella fase successiva dell’improvvisazione ; generando ulteriori operazioni cognitive.</w:t>
      </w:r>
    </w:p>
    <w:p w:rsidR="007172CA" w:rsidRDefault="007172CA" w:rsidP="003D3531">
      <w:pPr>
        <w:spacing w:line="360" w:lineRule="auto"/>
        <w:rPr>
          <w:rFonts w:ascii="Times New Roman" w:hAnsi="Times New Roman" w:cs="Times New Roman"/>
          <w:sz w:val="28"/>
          <w:szCs w:val="28"/>
        </w:rPr>
      </w:pPr>
      <w:r>
        <w:rPr>
          <w:rFonts w:ascii="Times New Roman" w:hAnsi="Times New Roman" w:cs="Times New Roman"/>
          <w:sz w:val="28"/>
          <w:szCs w:val="28"/>
        </w:rPr>
        <w:t>Tali operazioni vengono applicate a partire dagli elementi base della musica (intensità, timbro, altezza e durata) e utilizzate inoltre , come mezzo di approfondimento nello studio degli elementi fondamentali della teoria musicale ( note, figure, pause, pentagramma , chia</w:t>
      </w:r>
      <w:r w:rsidR="00FC342A">
        <w:rPr>
          <w:rFonts w:ascii="Times New Roman" w:hAnsi="Times New Roman" w:cs="Times New Roman"/>
          <w:sz w:val="28"/>
          <w:szCs w:val="28"/>
        </w:rPr>
        <w:t>vi, tempo,alterazioni,intervalli, scale e tonalità).</w:t>
      </w:r>
    </w:p>
    <w:p w:rsidR="007151F8" w:rsidRDefault="00FC342A" w:rsidP="003D3531">
      <w:pPr>
        <w:spacing w:line="360" w:lineRule="auto"/>
        <w:rPr>
          <w:rFonts w:ascii="Times New Roman" w:hAnsi="Times New Roman" w:cs="Times New Roman"/>
          <w:sz w:val="28"/>
          <w:szCs w:val="28"/>
        </w:rPr>
      </w:pPr>
      <w:r>
        <w:rPr>
          <w:rFonts w:ascii="Times New Roman" w:hAnsi="Times New Roman" w:cs="Times New Roman"/>
          <w:sz w:val="28"/>
          <w:szCs w:val="28"/>
        </w:rPr>
        <w:t>Infine essi assumono un ruolo centrale nei giochi interattivi musicali. La musicoterapia attua strategia di armonizzazione del corpo in base agli specifici problemi dei pazienti.</w:t>
      </w:r>
    </w:p>
    <w:p w:rsidR="00AF6B85" w:rsidRDefault="00AF6B85" w:rsidP="003D3531">
      <w:pPr>
        <w:spacing w:line="360" w:lineRule="auto"/>
        <w:jc w:val="center"/>
        <w:rPr>
          <w:rFonts w:ascii="Times New Roman" w:hAnsi="Times New Roman" w:cs="Times New Roman"/>
          <w:sz w:val="28"/>
          <w:szCs w:val="28"/>
        </w:rPr>
      </w:pPr>
    </w:p>
    <w:p w:rsidR="00AF6B85" w:rsidRDefault="00AF6B85" w:rsidP="003D3531">
      <w:pPr>
        <w:spacing w:line="360" w:lineRule="auto"/>
        <w:jc w:val="center"/>
        <w:rPr>
          <w:rFonts w:ascii="Times New Roman" w:hAnsi="Times New Roman" w:cs="Times New Roman"/>
          <w:sz w:val="28"/>
          <w:szCs w:val="28"/>
        </w:rPr>
      </w:pPr>
    </w:p>
    <w:p w:rsidR="005E5350" w:rsidRDefault="0022445A" w:rsidP="003D3531">
      <w:pPr>
        <w:spacing w:line="360" w:lineRule="auto"/>
        <w:jc w:val="center"/>
        <w:rPr>
          <w:rFonts w:ascii="Times New Roman" w:hAnsi="Times New Roman" w:cs="Times New Roman"/>
          <w:sz w:val="28"/>
          <w:szCs w:val="28"/>
        </w:rPr>
      </w:pPr>
      <w:r>
        <w:rPr>
          <w:noProof/>
        </w:rPr>
        <w:drawing>
          <wp:inline distT="0" distB="0" distL="0" distR="0">
            <wp:extent cx="3019425" cy="2152650"/>
            <wp:effectExtent l="19050" t="0" r="9525" b="0"/>
            <wp:docPr id="28" name="Immagine 28" descr="http://digilander.libero.it/Gretablu/il_piccolo_princip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digilander.libero.it/Gretablu/il_piccolo_principe/14.jpg"/>
                    <pic:cNvPicPr>
                      <a:picLocks noChangeAspect="1" noChangeArrowheads="1"/>
                    </pic:cNvPicPr>
                  </pic:nvPicPr>
                  <pic:blipFill>
                    <a:blip r:embed="rId15" cstate="print"/>
                    <a:srcRect/>
                    <a:stretch>
                      <a:fillRect/>
                    </a:stretch>
                  </pic:blipFill>
                  <pic:spPr bwMode="auto">
                    <a:xfrm>
                      <a:off x="0" y="0"/>
                      <a:ext cx="3019425" cy="2152650"/>
                    </a:xfrm>
                    <a:prstGeom prst="rect">
                      <a:avLst/>
                    </a:prstGeom>
                    <a:noFill/>
                    <a:ln w="9525">
                      <a:noFill/>
                      <a:miter lim="800000"/>
                      <a:headEnd/>
                      <a:tailEnd/>
                    </a:ln>
                  </pic:spPr>
                </pic:pic>
              </a:graphicData>
            </a:graphic>
          </wp:inline>
        </w:drawing>
      </w:r>
    </w:p>
    <w:p w:rsidR="00AF6B85" w:rsidRDefault="00AF6B85" w:rsidP="00AA0238">
      <w:pPr>
        <w:spacing w:line="360" w:lineRule="auto"/>
        <w:rPr>
          <w:rFonts w:ascii="Times New Roman" w:hAnsi="Times New Roman" w:cs="Times New Roman"/>
          <w:sz w:val="28"/>
          <w:szCs w:val="28"/>
        </w:rPr>
      </w:pPr>
    </w:p>
    <w:p w:rsidR="00AF6B85" w:rsidRDefault="00AF6B85" w:rsidP="003D3531">
      <w:pPr>
        <w:spacing w:line="360" w:lineRule="auto"/>
        <w:jc w:val="center"/>
        <w:rPr>
          <w:rFonts w:ascii="Times New Roman" w:hAnsi="Times New Roman" w:cs="Times New Roman"/>
          <w:sz w:val="28"/>
          <w:szCs w:val="28"/>
        </w:rPr>
      </w:pPr>
    </w:p>
    <w:p w:rsidR="00B44A6F" w:rsidRPr="003D3531" w:rsidRDefault="00D61B06" w:rsidP="003D3531">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6.</w:t>
      </w:r>
      <w:r w:rsidR="00914203" w:rsidRPr="003D3531">
        <w:rPr>
          <w:rFonts w:ascii="Times New Roman" w:hAnsi="Times New Roman" w:cs="Times New Roman"/>
          <w:b/>
          <w:sz w:val="28"/>
          <w:szCs w:val="28"/>
          <w:u w:val="single"/>
        </w:rPr>
        <w:t>RISORSE UMANE E MATERILI  (INTERNE E ESTERNE           ALL’ORGANIZZAZIONE ).</w:t>
      </w:r>
    </w:p>
    <w:p w:rsidR="00914203" w:rsidRPr="003D3531" w:rsidRDefault="00914203" w:rsidP="003D3531">
      <w:pPr>
        <w:spacing w:line="360" w:lineRule="auto"/>
        <w:jc w:val="both"/>
        <w:rPr>
          <w:rFonts w:ascii="Times New Roman" w:hAnsi="Times New Roman" w:cs="Times New Roman"/>
          <w:b/>
          <w:i/>
          <w:sz w:val="28"/>
          <w:szCs w:val="28"/>
        </w:rPr>
      </w:pPr>
      <w:r w:rsidRPr="003D3531">
        <w:rPr>
          <w:rFonts w:ascii="Times New Roman" w:hAnsi="Times New Roman" w:cs="Times New Roman"/>
          <w:b/>
          <w:i/>
          <w:sz w:val="28"/>
          <w:szCs w:val="28"/>
        </w:rPr>
        <w:t xml:space="preserve"> Risorse umane ( che deve lavorare al progetto, a che titolo,a quale ruolo, per quante ore).</w:t>
      </w:r>
    </w:p>
    <w:p w:rsidR="007637B1" w:rsidRDefault="00914203"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titolare del progetto è il </w:t>
      </w:r>
      <w:r w:rsidR="007637B1">
        <w:rPr>
          <w:rFonts w:ascii="Times New Roman" w:hAnsi="Times New Roman" w:cs="Times New Roman"/>
          <w:sz w:val="28"/>
          <w:szCs w:val="28"/>
        </w:rPr>
        <w:t>musico</w:t>
      </w:r>
      <w:r w:rsidR="00DD79CB">
        <w:rPr>
          <w:rFonts w:ascii="Times New Roman" w:hAnsi="Times New Roman" w:cs="Times New Roman"/>
          <w:sz w:val="28"/>
          <w:szCs w:val="28"/>
        </w:rPr>
        <w:t>-</w:t>
      </w:r>
      <w:r w:rsidR="007637B1">
        <w:rPr>
          <w:rFonts w:ascii="Times New Roman" w:hAnsi="Times New Roman" w:cs="Times New Roman"/>
          <w:sz w:val="28"/>
          <w:szCs w:val="28"/>
        </w:rPr>
        <w:t>terapista</w:t>
      </w:r>
      <w:r>
        <w:rPr>
          <w:rFonts w:ascii="Times New Roman" w:hAnsi="Times New Roman" w:cs="Times New Roman"/>
          <w:sz w:val="28"/>
          <w:szCs w:val="28"/>
        </w:rPr>
        <w:t>,dopo aver conseguito la laurea in teologia ha intrapreso un percorso di studi specifici,presso la  scuola di musicoterapia di Assisi.</w:t>
      </w:r>
      <w:r w:rsidR="007637B1">
        <w:rPr>
          <w:rFonts w:ascii="Times New Roman" w:hAnsi="Times New Roman" w:cs="Times New Roman"/>
          <w:sz w:val="28"/>
          <w:szCs w:val="28"/>
        </w:rPr>
        <w:t xml:space="preserve"> Nel corso degli anni ha accumulato esperienza come musicista di alto livello </w:t>
      </w:r>
    </w:p>
    <w:p w:rsidR="00914203" w:rsidRDefault="00914203"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Altre figure che collaborano con il musico terapista sono: </w:t>
      </w:r>
    </w:p>
    <w:p w:rsidR="00914203" w:rsidRDefault="00914203"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la professoressa di psicologia e pedagogia,e gli insegnanti di sostegno .</w:t>
      </w:r>
    </w:p>
    <w:p w:rsidR="00DD79CB" w:rsidRDefault="00DD79CB"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Il dirigente Scolastico per l’approvazione del progetto. </w:t>
      </w:r>
    </w:p>
    <w:p w:rsidR="005E5350" w:rsidRDefault="005E5350" w:rsidP="003D3531">
      <w:pPr>
        <w:spacing w:line="360" w:lineRule="auto"/>
        <w:jc w:val="both"/>
        <w:rPr>
          <w:rFonts w:ascii="Times New Roman" w:hAnsi="Times New Roman" w:cs="Times New Roman"/>
          <w:sz w:val="28"/>
          <w:szCs w:val="28"/>
        </w:rPr>
      </w:pPr>
    </w:p>
    <w:p w:rsidR="00CF0814" w:rsidRDefault="00914203" w:rsidP="003D3531">
      <w:pPr>
        <w:spacing w:line="360" w:lineRule="auto"/>
        <w:jc w:val="both"/>
        <w:rPr>
          <w:rFonts w:ascii="Times New Roman" w:hAnsi="Times New Roman" w:cs="Times New Roman"/>
          <w:b/>
          <w:i/>
          <w:sz w:val="28"/>
          <w:szCs w:val="28"/>
        </w:rPr>
      </w:pPr>
      <w:r>
        <w:rPr>
          <w:rFonts w:ascii="Times New Roman" w:hAnsi="Times New Roman" w:cs="Times New Roman"/>
          <w:b/>
          <w:i/>
          <w:sz w:val="28"/>
          <w:szCs w:val="28"/>
        </w:rPr>
        <w:t>R</w:t>
      </w:r>
      <w:r w:rsidR="00CF0814">
        <w:rPr>
          <w:rFonts w:ascii="Times New Roman" w:hAnsi="Times New Roman" w:cs="Times New Roman"/>
          <w:b/>
          <w:i/>
          <w:sz w:val="28"/>
          <w:szCs w:val="28"/>
        </w:rPr>
        <w:t>isorse materiali ( spazi e infrastrutture,attrezzature,materiali di consumo, altri costi)</w:t>
      </w:r>
    </w:p>
    <w:p w:rsidR="00914203" w:rsidRDefault="00CF081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lo spazio utilizzato per svolgere il progetto è il laboratorio di musica dell’istituto scolastico. Il laboratorio è areato e chiaro i muri non hanno oggetti decorativi e sono di un colore riposante, permettendo una massima concentrazione  Il materiale utilizzato è stato fornito dal musico terapista; ( strumenti musicali folkloristici e non , testi letterari scelti da lui come libri di Paolo Coelho, Neruda e </w:t>
      </w:r>
      <w:proofErr w:type="spellStart"/>
      <w:r>
        <w:rPr>
          <w:rFonts w:ascii="Times New Roman" w:hAnsi="Times New Roman" w:cs="Times New Roman"/>
          <w:sz w:val="28"/>
          <w:szCs w:val="28"/>
        </w:rPr>
        <w:t>Gibran</w:t>
      </w:r>
      <w:proofErr w:type="spellEnd"/>
      <w:r>
        <w:rPr>
          <w:rFonts w:ascii="Times New Roman" w:hAnsi="Times New Roman" w:cs="Times New Roman"/>
          <w:sz w:val="28"/>
          <w:szCs w:val="28"/>
        </w:rPr>
        <w:t xml:space="preserve">, slide per introdotte </w:t>
      </w:r>
      <w:r w:rsidR="007637B1">
        <w:rPr>
          <w:rFonts w:ascii="Times New Roman" w:hAnsi="Times New Roman" w:cs="Times New Roman"/>
          <w:sz w:val="28"/>
          <w:szCs w:val="28"/>
        </w:rPr>
        <w:t>e spiegare gli aspetti teorici e tappetini per sedersi a terra .</w:t>
      </w:r>
    </w:p>
    <w:p w:rsidR="00D80210" w:rsidRDefault="00D80210" w:rsidP="003D3531">
      <w:pPr>
        <w:spacing w:line="360" w:lineRule="auto"/>
        <w:jc w:val="both"/>
        <w:rPr>
          <w:rFonts w:ascii="Times New Roman" w:hAnsi="Times New Roman" w:cs="Times New Roman"/>
          <w:sz w:val="28"/>
          <w:szCs w:val="28"/>
        </w:rPr>
      </w:pPr>
    </w:p>
    <w:p w:rsidR="00752801" w:rsidRPr="00AF6B85" w:rsidRDefault="0022445A" w:rsidP="00AF6B85">
      <w:pPr>
        <w:spacing w:line="360" w:lineRule="auto"/>
        <w:jc w:val="center"/>
        <w:rPr>
          <w:rFonts w:ascii="Times New Roman" w:hAnsi="Times New Roman" w:cs="Times New Roman"/>
          <w:sz w:val="28"/>
          <w:szCs w:val="28"/>
        </w:rPr>
      </w:pPr>
      <w:r>
        <w:rPr>
          <w:noProof/>
        </w:rPr>
        <w:lastRenderedPageBreak/>
        <w:drawing>
          <wp:inline distT="0" distB="0" distL="0" distR="0">
            <wp:extent cx="2619375" cy="3219450"/>
            <wp:effectExtent l="19050" t="0" r="9525" b="0"/>
            <wp:docPr id="31" name="Immagine 31" descr="http://digilander.libero.it/Gretablu/il_piccolo_princip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digilander.libero.it/Gretablu/il_piccolo_principe/18.jpg"/>
                    <pic:cNvPicPr>
                      <a:picLocks noChangeAspect="1" noChangeArrowheads="1"/>
                    </pic:cNvPicPr>
                  </pic:nvPicPr>
                  <pic:blipFill>
                    <a:blip r:embed="rId16" cstate="print"/>
                    <a:srcRect/>
                    <a:stretch>
                      <a:fillRect/>
                    </a:stretch>
                  </pic:blipFill>
                  <pic:spPr bwMode="auto">
                    <a:xfrm>
                      <a:off x="0" y="0"/>
                      <a:ext cx="2619375" cy="3219450"/>
                    </a:xfrm>
                    <a:prstGeom prst="rect">
                      <a:avLst/>
                    </a:prstGeom>
                    <a:noFill/>
                    <a:ln w="9525">
                      <a:noFill/>
                      <a:miter lim="800000"/>
                      <a:headEnd/>
                      <a:tailEnd/>
                    </a:ln>
                  </pic:spPr>
                </pic:pic>
              </a:graphicData>
            </a:graphic>
          </wp:inline>
        </w:drawing>
      </w:r>
    </w:p>
    <w:p w:rsidR="00752801" w:rsidRPr="003D3531" w:rsidRDefault="00752801" w:rsidP="003D3531">
      <w:pPr>
        <w:spacing w:line="360" w:lineRule="auto"/>
        <w:jc w:val="both"/>
        <w:rPr>
          <w:rFonts w:ascii="Times New Roman" w:hAnsi="Times New Roman" w:cs="Times New Roman"/>
          <w:b/>
          <w:sz w:val="28"/>
          <w:szCs w:val="28"/>
          <w:u w:val="single"/>
        </w:rPr>
      </w:pPr>
    </w:p>
    <w:p w:rsidR="00737901" w:rsidRPr="003D3531" w:rsidRDefault="00D61B06" w:rsidP="003D3531">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7.</w:t>
      </w:r>
      <w:r w:rsidR="00737901" w:rsidRPr="003D3531">
        <w:rPr>
          <w:rFonts w:ascii="Times New Roman" w:hAnsi="Times New Roman" w:cs="Times New Roman"/>
          <w:b/>
          <w:sz w:val="28"/>
          <w:szCs w:val="28"/>
          <w:u w:val="single"/>
        </w:rPr>
        <w:t xml:space="preserve"> MATERIALI DIDATTICI </w:t>
      </w:r>
    </w:p>
    <w:p w:rsidR="00737901" w:rsidRDefault="00F97E52" w:rsidP="003D3531">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 M</w:t>
      </w:r>
      <w:r w:rsidR="00737901">
        <w:rPr>
          <w:rFonts w:ascii="Times New Roman" w:hAnsi="Times New Roman" w:cs="Times New Roman"/>
          <w:b/>
          <w:sz w:val="28"/>
          <w:szCs w:val="28"/>
        </w:rPr>
        <w:t>odulo 1</w:t>
      </w:r>
    </w:p>
    <w:tbl>
      <w:tblPr>
        <w:tblW w:w="0" w:type="auto"/>
        <w:tblCellMar>
          <w:left w:w="10" w:type="dxa"/>
          <w:right w:w="10" w:type="dxa"/>
        </w:tblCellMar>
        <w:tblLook w:val="04A0" w:firstRow="1" w:lastRow="0" w:firstColumn="1" w:lastColumn="0" w:noHBand="0" w:noVBand="1"/>
      </w:tblPr>
      <w:tblGrid>
        <w:gridCol w:w="9658"/>
      </w:tblGrid>
      <w:tr w:rsidR="00E31C8B" w:rsidTr="00E31C8B">
        <w:tblPrEx>
          <w:tblCellMar>
            <w:top w:w="0" w:type="dxa"/>
            <w:bottom w:w="0" w:type="dxa"/>
          </w:tblCellMar>
        </w:tblPrEx>
        <w:tc>
          <w:tcPr>
            <w:tcW w:w="9778" w:type="dxa"/>
          </w:tcPr>
          <w:p w:rsidR="00E31C8B" w:rsidRPr="00E31C8B" w:rsidRDefault="00E31C8B" w:rsidP="003D3531">
            <w:pPr>
              <w:spacing w:line="360" w:lineRule="auto"/>
              <w:jc w:val="both"/>
              <w:rPr>
                <w:rFonts w:ascii="Times New Roman" w:hAnsi="Times New Roman" w:cs="Times New Roman"/>
                <w:b/>
                <w:bCs/>
                <w:sz w:val="24"/>
                <w:szCs w:val="24"/>
              </w:rPr>
            </w:pPr>
            <w:r w:rsidRPr="00E31C8B">
              <w:rPr>
                <w:rFonts w:ascii="Times New Roman" w:hAnsi="Times New Roman" w:cs="Times New Roman"/>
                <w:b/>
                <w:bCs/>
                <w:sz w:val="24"/>
                <w:szCs w:val="24"/>
              </w:rPr>
              <w:t>OVERWIEV DEL MODULO 1</w:t>
            </w:r>
          </w:p>
          <w:p w:rsidR="00E31C8B" w:rsidRPr="00E31C8B" w:rsidRDefault="00E31C8B" w:rsidP="003D3531">
            <w:pPr>
              <w:spacing w:line="360" w:lineRule="auto"/>
              <w:jc w:val="both"/>
              <w:rPr>
                <w:rFonts w:ascii="Times New Roman" w:hAnsi="Times New Roman" w:cs="Times New Roman"/>
                <w:b/>
                <w:sz w:val="24"/>
                <w:szCs w:val="24"/>
              </w:rPr>
            </w:pPr>
            <w:r w:rsidRPr="00E31C8B">
              <w:rPr>
                <w:rFonts w:ascii="Times New Roman" w:hAnsi="Times New Roman" w:cs="Times New Roman"/>
                <w:b/>
                <w:sz w:val="24"/>
                <w:szCs w:val="24"/>
              </w:rPr>
              <w:t>Come posso fare avvicinare i ragazzi alla musicoterapia?</w:t>
            </w:r>
          </w:p>
          <w:p w:rsidR="00E31C8B" w:rsidRDefault="00E31C8B" w:rsidP="003D3531">
            <w:pPr>
              <w:spacing w:line="360" w:lineRule="auto"/>
              <w:jc w:val="both"/>
              <w:rPr>
                <w:rFonts w:ascii="Times New Roman" w:hAnsi="Times New Roman" w:cs="Times New Roman"/>
                <w:sz w:val="24"/>
                <w:szCs w:val="24"/>
              </w:rPr>
            </w:pPr>
            <w:r w:rsidRPr="00E31C8B">
              <w:rPr>
                <w:rFonts w:ascii="Times New Roman" w:hAnsi="Times New Roman" w:cs="Times New Roman"/>
                <w:b/>
                <w:bCs/>
                <w:sz w:val="24"/>
                <w:szCs w:val="24"/>
              </w:rPr>
              <w:t>Unità 1</w:t>
            </w:r>
            <w:r w:rsidRPr="00E31C8B">
              <w:rPr>
                <w:rFonts w:ascii="Times New Roman" w:hAnsi="Times New Roman" w:cs="Times New Roman"/>
                <w:sz w:val="24"/>
                <w:szCs w:val="24"/>
              </w:rPr>
              <w:t>:</w:t>
            </w:r>
            <w:r>
              <w:rPr>
                <w:rFonts w:ascii="Times New Roman" w:hAnsi="Times New Roman" w:cs="Times New Roman"/>
                <w:sz w:val="24"/>
                <w:szCs w:val="24"/>
              </w:rPr>
              <w:t>con quali strategie posso preparare i ragazzi alle sedute di musicoterapia?</w:t>
            </w:r>
          </w:p>
          <w:p w:rsidR="00E31C8B" w:rsidRDefault="00FD4920" w:rsidP="00E31C8B">
            <w:pPr>
              <w:numPr>
                <w:ilvl w:val="0"/>
                <w:numId w:val="41"/>
              </w:numPr>
              <w:snapToGrid w:val="0"/>
              <w:jc w:val="both"/>
              <w:rPr>
                <w:rFonts w:cs="Times New Roman"/>
              </w:rPr>
            </w:pPr>
            <w:r>
              <w:rPr>
                <w:rFonts w:cs="Times New Roman"/>
              </w:rPr>
              <w:t xml:space="preserve"> E</w:t>
            </w:r>
            <w:r w:rsidR="00E31C8B" w:rsidRPr="00E31C8B">
              <w:rPr>
                <w:rFonts w:cs="Times New Roman"/>
              </w:rPr>
              <w:t>sercizi di riscaldamento (Attività 1);</w:t>
            </w:r>
          </w:p>
          <w:p w:rsidR="00E31C8B" w:rsidRPr="00907F5C" w:rsidRDefault="00E31C8B" w:rsidP="00E31C8B">
            <w:pPr>
              <w:numPr>
                <w:ilvl w:val="0"/>
                <w:numId w:val="41"/>
              </w:numPr>
              <w:snapToGrid w:val="0"/>
              <w:jc w:val="both"/>
              <w:rPr>
                <w:rFonts w:cs="Times New Roman"/>
              </w:rPr>
            </w:pPr>
            <w:r w:rsidRPr="00C96827">
              <w:rPr>
                <w:rFonts w:cs="Times New Roman"/>
                <w:szCs w:val="28"/>
              </w:rPr>
              <w:t>Esercizi per raffinare la ritmicità</w:t>
            </w:r>
            <w:r>
              <w:rPr>
                <w:rFonts w:cs="Times New Roman"/>
                <w:szCs w:val="28"/>
              </w:rPr>
              <w:t xml:space="preserve"> ( Attività 2)</w:t>
            </w:r>
            <w:r w:rsidR="00907F5C">
              <w:rPr>
                <w:rFonts w:cs="Times New Roman"/>
                <w:szCs w:val="28"/>
              </w:rPr>
              <w:t>;</w:t>
            </w:r>
          </w:p>
          <w:p w:rsidR="00907F5C" w:rsidRPr="00907F5C" w:rsidRDefault="00907F5C" w:rsidP="00E31C8B">
            <w:pPr>
              <w:numPr>
                <w:ilvl w:val="0"/>
                <w:numId w:val="41"/>
              </w:numPr>
              <w:snapToGrid w:val="0"/>
              <w:jc w:val="both"/>
              <w:rPr>
                <w:rFonts w:cs="Times New Roman"/>
              </w:rPr>
            </w:pPr>
            <w:r w:rsidRPr="00C96827">
              <w:rPr>
                <w:rFonts w:cs="Times New Roman"/>
                <w:szCs w:val="28"/>
              </w:rPr>
              <w:t>Esercizi per la gestione del controllo dei movimenti</w:t>
            </w:r>
            <w:r>
              <w:rPr>
                <w:rFonts w:cs="Times New Roman"/>
                <w:szCs w:val="28"/>
              </w:rPr>
              <w:t xml:space="preserve"> ( Attività 3);</w:t>
            </w:r>
          </w:p>
          <w:p w:rsidR="00907F5C" w:rsidRPr="00E31C8B" w:rsidRDefault="00907F5C" w:rsidP="00E31C8B">
            <w:pPr>
              <w:numPr>
                <w:ilvl w:val="0"/>
                <w:numId w:val="41"/>
              </w:numPr>
              <w:snapToGrid w:val="0"/>
              <w:jc w:val="both"/>
              <w:rPr>
                <w:rFonts w:cs="Times New Roman"/>
              </w:rPr>
            </w:pPr>
            <w:r w:rsidRPr="00907F5C">
              <w:rPr>
                <w:rFonts w:cs="Times New Roman"/>
                <w:szCs w:val="28"/>
              </w:rPr>
              <w:t>Esercizio per sviluppare creatività e</w:t>
            </w:r>
            <w:r w:rsidRPr="00907F5C">
              <w:rPr>
                <w:rFonts w:cs="Times New Roman"/>
                <w:b/>
                <w:szCs w:val="28"/>
              </w:rPr>
              <w:t xml:space="preserve"> </w:t>
            </w:r>
            <w:r w:rsidRPr="00E23846">
              <w:rPr>
                <w:rFonts w:cs="Times New Roman"/>
                <w:szCs w:val="28"/>
              </w:rPr>
              <w:t>immaginazione</w:t>
            </w:r>
            <w:r>
              <w:rPr>
                <w:rFonts w:cs="Times New Roman"/>
                <w:szCs w:val="28"/>
              </w:rPr>
              <w:t xml:space="preserve"> ( Attività 5);</w:t>
            </w:r>
          </w:p>
          <w:p w:rsidR="00E31C8B" w:rsidRPr="00E31C8B" w:rsidRDefault="00E31C8B" w:rsidP="00E31C8B">
            <w:pPr>
              <w:spacing w:line="360" w:lineRule="auto"/>
              <w:ind w:left="778"/>
              <w:jc w:val="both"/>
              <w:rPr>
                <w:rFonts w:ascii="Times New Roman" w:hAnsi="Times New Roman" w:cs="Times New Roman"/>
                <w:b/>
                <w:sz w:val="24"/>
                <w:szCs w:val="24"/>
              </w:rPr>
            </w:pPr>
          </w:p>
        </w:tc>
      </w:tr>
    </w:tbl>
    <w:p w:rsidR="00737901" w:rsidRDefault="00737901" w:rsidP="003D3531">
      <w:pPr>
        <w:spacing w:line="360" w:lineRule="auto"/>
        <w:jc w:val="both"/>
        <w:rPr>
          <w:rFonts w:ascii="Times New Roman" w:hAnsi="Times New Roman" w:cs="Times New Roman"/>
          <w:b/>
          <w:sz w:val="28"/>
          <w:szCs w:val="28"/>
        </w:rPr>
      </w:pPr>
    </w:p>
    <w:tbl>
      <w:tblPr>
        <w:tblW w:w="0" w:type="auto"/>
        <w:tblCellMar>
          <w:left w:w="10" w:type="dxa"/>
          <w:right w:w="10" w:type="dxa"/>
        </w:tblCellMar>
        <w:tblLook w:val="04A0" w:firstRow="1" w:lastRow="0" w:firstColumn="1" w:lastColumn="0" w:noHBand="0" w:noVBand="1"/>
      </w:tblPr>
      <w:tblGrid>
        <w:gridCol w:w="9658"/>
      </w:tblGrid>
      <w:tr w:rsidR="00C23682" w:rsidTr="00C23682">
        <w:tblPrEx>
          <w:tblCellMar>
            <w:top w:w="0" w:type="dxa"/>
            <w:bottom w:w="0" w:type="dxa"/>
          </w:tblCellMar>
        </w:tblPrEx>
        <w:tc>
          <w:tcPr>
            <w:tcW w:w="9778" w:type="dxa"/>
          </w:tcPr>
          <w:p w:rsidR="00C23682" w:rsidRDefault="00C23682" w:rsidP="003D3531">
            <w:pPr>
              <w:spacing w:line="360" w:lineRule="auto"/>
              <w:jc w:val="both"/>
              <w:rPr>
                <w:rFonts w:ascii="Times New Roman" w:hAnsi="Times New Roman" w:cs="Times New Roman"/>
                <w:bCs/>
                <w:sz w:val="24"/>
                <w:szCs w:val="24"/>
              </w:rPr>
            </w:pPr>
            <w:r w:rsidRPr="00E31C8B">
              <w:rPr>
                <w:rFonts w:ascii="Times New Roman" w:hAnsi="Times New Roman" w:cs="Times New Roman"/>
                <w:b/>
                <w:bCs/>
                <w:sz w:val="24"/>
                <w:szCs w:val="24"/>
              </w:rPr>
              <w:t xml:space="preserve">Unità </w:t>
            </w:r>
            <w:r>
              <w:rPr>
                <w:rFonts w:ascii="Times New Roman" w:hAnsi="Times New Roman" w:cs="Times New Roman"/>
                <w:b/>
                <w:bCs/>
                <w:sz w:val="24"/>
                <w:szCs w:val="24"/>
              </w:rPr>
              <w:t xml:space="preserve">2: </w:t>
            </w:r>
            <w:r w:rsidRPr="00C23682">
              <w:rPr>
                <w:rFonts w:ascii="Times New Roman" w:hAnsi="Times New Roman" w:cs="Times New Roman"/>
                <w:bCs/>
                <w:sz w:val="24"/>
                <w:szCs w:val="24"/>
              </w:rPr>
              <w:t xml:space="preserve">attraverso con  quali attività posso favorire l’integrazione e la cooperazione all’interno del </w:t>
            </w:r>
            <w:r>
              <w:rPr>
                <w:rFonts w:ascii="Times New Roman" w:hAnsi="Times New Roman" w:cs="Times New Roman"/>
                <w:bCs/>
                <w:sz w:val="24"/>
                <w:szCs w:val="24"/>
              </w:rPr>
              <w:t xml:space="preserve">  </w:t>
            </w:r>
            <w:r w:rsidRPr="00C23682">
              <w:rPr>
                <w:rFonts w:ascii="Times New Roman" w:hAnsi="Times New Roman" w:cs="Times New Roman"/>
                <w:bCs/>
                <w:sz w:val="24"/>
                <w:szCs w:val="24"/>
              </w:rPr>
              <w:lastRenderedPageBreak/>
              <w:t>gruppo?</w:t>
            </w:r>
          </w:p>
          <w:p w:rsidR="00C23682" w:rsidRPr="00C23682" w:rsidRDefault="00C23682" w:rsidP="00C23682">
            <w:pPr>
              <w:numPr>
                <w:ilvl w:val="0"/>
                <w:numId w:val="42"/>
              </w:numPr>
              <w:spacing w:line="360" w:lineRule="auto"/>
              <w:jc w:val="both"/>
              <w:rPr>
                <w:rFonts w:ascii="Times New Roman" w:hAnsi="Times New Roman" w:cs="Times New Roman"/>
                <w:sz w:val="28"/>
                <w:szCs w:val="28"/>
              </w:rPr>
            </w:pPr>
            <w:r w:rsidRPr="002548CB">
              <w:rPr>
                <w:rFonts w:ascii="Times New Roman" w:hAnsi="Times New Roman" w:cs="Times New Roman"/>
                <w:sz w:val="24"/>
                <w:szCs w:val="28"/>
              </w:rPr>
              <w:t xml:space="preserve">Esercizi per favorire la conversazione e la conoscenza di </w:t>
            </w:r>
            <w:r>
              <w:rPr>
                <w:rFonts w:ascii="Times New Roman" w:hAnsi="Times New Roman" w:cs="Times New Roman"/>
                <w:sz w:val="24"/>
                <w:szCs w:val="28"/>
              </w:rPr>
              <w:t>sé stessi all’interno del gruppo (Attività4);</w:t>
            </w:r>
          </w:p>
          <w:p w:rsidR="00C23682" w:rsidRPr="0024110F" w:rsidRDefault="00C23682" w:rsidP="00C23682">
            <w:pPr>
              <w:numPr>
                <w:ilvl w:val="0"/>
                <w:numId w:val="42"/>
              </w:numPr>
              <w:spacing w:line="360" w:lineRule="auto"/>
              <w:jc w:val="both"/>
              <w:rPr>
                <w:rFonts w:ascii="Times New Roman" w:hAnsi="Times New Roman" w:cs="Times New Roman"/>
                <w:sz w:val="28"/>
                <w:szCs w:val="28"/>
              </w:rPr>
            </w:pPr>
            <w:r>
              <w:rPr>
                <w:rFonts w:ascii="Times New Roman" w:hAnsi="Times New Roman" w:cs="Times New Roman"/>
                <w:sz w:val="24"/>
                <w:szCs w:val="28"/>
              </w:rPr>
              <w:t>Esercizi per sviluppare la conoscenza di se stessi attraverso la musica</w:t>
            </w:r>
            <w:r w:rsidR="0024110F">
              <w:rPr>
                <w:rFonts w:ascii="Times New Roman" w:hAnsi="Times New Roman" w:cs="Times New Roman"/>
                <w:sz w:val="24"/>
                <w:szCs w:val="28"/>
              </w:rPr>
              <w:t xml:space="preserve"> (Attività 6);</w:t>
            </w:r>
          </w:p>
          <w:p w:rsidR="0024110F" w:rsidRPr="00C23682" w:rsidRDefault="0024110F" w:rsidP="00C23682">
            <w:pPr>
              <w:numPr>
                <w:ilvl w:val="0"/>
                <w:numId w:val="42"/>
              </w:numPr>
              <w:spacing w:line="360" w:lineRule="auto"/>
              <w:jc w:val="both"/>
              <w:rPr>
                <w:rFonts w:ascii="Times New Roman" w:hAnsi="Times New Roman" w:cs="Times New Roman"/>
                <w:sz w:val="28"/>
                <w:szCs w:val="28"/>
              </w:rPr>
            </w:pPr>
            <w:r>
              <w:rPr>
                <w:rFonts w:ascii="Times New Roman" w:hAnsi="Times New Roman" w:cs="Times New Roman"/>
                <w:sz w:val="24"/>
                <w:szCs w:val="28"/>
              </w:rPr>
              <w:t>Esercizi di canto per migliorare la cooperazione all’interno del gruppo ( Attività 7).</w:t>
            </w:r>
          </w:p>
        </w:tc>
      </w:tr>
    </w:tbl>
    <w:p w:rsidR="00D80210" w:rsidRDefault="00D80210" w:rsidP="003D3531">
      <w:pPr>
        <w:spacing w:line="360" w:lineRule="auto"/>
        <w:jc w:val="both"/>
        <w:rPr>
          <w:rFonts w:ascii="Times New Roman" w:hAnsi="Times New Roman" w:cs="Times New Roman"/>
          <w:b/>
          <w:sz w:val="28"/>
          <w:szCs w:val="28"/>
        </w:rPr>
      </w:pPr>
    </w:p>
    <w:p w:rsidR="00D80210" w:rsidRDefault="00597D2E" w:rsidP="003D3531">
      <w:pPr>
        <w:spacing w:line="360" w:lineRule="auto"/>
        <w:jc w:val="both"/>
        <w:rPr>
          <w:rFonts w:ascii="Times New Roman" w:hAnsi="Times New Roman" w:cs="Times New Roman"/>
          <w:b/>
          <w:sz w:val="28"/>
          <w:szCs w:val="28"/>
        </w:rPr>
      </w:pPr>
      <w:r w:rsidRPr="00FD4920">
        <w:rPr>
          <w:rFonts w:ascii="Times New Roman" w:hAnsi="Times New Roman" w:cs="Times New Roman"/>
          <w:b/>
          <w:sz w:val="28"/>
          <w:szCs w:val="28"/>
        </w:rPr>
        <w:t xml:space="preserve"> </w:t>
      </w:r>
      <w:r w:rsidR="00752801" w:rsidRPr="00FD4920">
        <w:rPr>
          <w:rFonts w:ascii="Times New Roman" w:hAnsi="Times New Roman" w:cs="Times New Roman"/>
          <w:b/>
          <w:bCs/>
          <w:sz w:val="28"/>
          <w:szCs w:val="28"/>
        </w:rPr>
        <w:t>Unità 1</w:t>
      </w:r>
      <w:r w:rsidR="00752801" w:rsidRPr="00FD4920">
        <w:rPr>
          <w:rFonts w:ascii="Times New Roman" w:hAnsi="Times New Roman" w:cs="Times New Roman"/>
          <w:sz w:val="28"/>
          <w:szCs w:val="28"/>
        </w:rPr>
        <w:t>:</w:t>
      </w:r>
      <w:r w:rsidR="00752801" w:rsidRPr="00FD4920">
        <w:rPr>
          <w:rFonts w:ascii="Times New Roman" w:hAnsi="Times New Roman" w:cs="Times New Roman"/>
          <w:b/>
          <w:sz w:val="28"/>
          <w:szCs w:val="28"/>
        </w:rPr>
        <w:t>con quali strategie posso preparare i ragazzi alle sedute di musicoterapia?</w:t>
      </w:r>
    </w:p>
    <w:p w:rsidR="00FD4920" w:rsidRDefault="00FD4920"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ATTIVITA’ 1: </w:t>
      </w:r>
      <w:r w:rsidR="005715DD">
        <w:rPr>
          <w:rFonts w:ascii="Times New Roman" w:hAnsi="Times New Roman" w:cs="Times New Roman"/>
          <w:sz w:val="28"/>
          <w:szCs w:val="28"/>
          <w:u w:val="single"/>
        </w:rPr>
        <w:t>ESERCIZI DI RSCALDAMENTO</w:t>
      </w:r>
    </w:p>
    <w:p w:rsidR="005715DD" w:rsidRDefault="005715DD" w:rsidP="003D3531">
      <w:pPr>
        <w:spacing w:line="360" w:lineRule="auto"/>
        <w:jc w:val="both"/>
        <w:rPr>
          <w:sz w:val="28"/>
          <w:szCs w:val="28"/>
        </w:rPr>
      </w:pPr>
      <w:r w:rsidRPr="005715DD">
        <w:rPr>
          <w:rFonts w:ascii="Times New Roman" w:hAnsi="Times New Roman" w:cs="Times New Roman"/>
          <w:b/>
          <w:bCs/>
          <w:sz w:val="28"/>
          <w:szCs w:val="28"/>
        </w:rPr>
        <w:t xml:space="preserve">Problem </w:t>
      </w:r>
      <w:r w:rsidR="00D61B06" w:rsidRPr="005715DD">
        <w:rPr>
          <w:rFonts w:ascii="Times New Roman" w:hAnsi="Times New Roman" w:cs="Times New Roman"/>
          <w:b/>
          <w:bCs/>
          <w:sz w:val="28"/>
          <w:szCs w:val="28"/>
        </w:rPr>
        <w:t>Solving</w:t>
      </w:r>
      <w:r w:rsidRPr="005715DD">
        <w:rPr>
          <w:rFonts w:ascii="Times New Roman" w:hAnsi="Times New Roman" w:cs="Times New Roman"/>
          <w:b/>
          <w:bCs/>
          <w:sz w:val="28"/>
          <w:szCs w:val="28"/>
        </w:rPr>
        <w:t xml:space="preserve"> 1</w:t>
      </w:r>
      <w:r>
        <w:t xml:space="preserve">: </w:t>
      </w:r>
      <w:r>
        <w:rPr>
          <w:sz w:val="28"/>
          <w:szCs w:val="28"/>
        </w:rPr>
        <w:t>La maggior parte dei terapisti per svolgere questo esercizio utilizza gli strumenti a percussione, insegnando a portare il tempo musicale, in questo modo si aiuterebbe il ragazzo a organizzare il tempo corporeo.</w:t>
      </w:r>
    </w:p>
    <w:p w:rsidR="005715DD" w:rsidRDefault="005715DD" w:rsidP="003D3531">
      <w:pPr>
        <w:spacing w:line="360" w:lineRule="auto"/>
        <w:jc w:val="both"/>
        <w:rPr>
          <w:rFonts w:ascii="Times New Roman" w:hAnsi="Times New Roman" w:cs="Times New Roman"/>
          <w:sz w:val="28"/>
          <w:szCs w:val="28"/>
        </w:rPr>
      </w:pPr>
      <w:r w:rsidRPr="005715DD">
        <w:rPr>
          <w:rFonts w:ascii="Times New Roman" w:hAnsi="Times New Roman" w:cs="Times New Roman"/>
          <w:b/>
          <w:bCs/>
          <w:sz w:val="28"/>
          <w:szCs w:val="28"/>
        </w:rPr>
        <w:t>Acquisizione teorica</w:t>
      </w:r>
      <w:r w:rsidRPr="005715DD">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Dallo svolgimento di quest’esercizio si è capito che </w:t>
      </w:r>
      <w:r w:rsidR="00AF6B85">
        <w:rPr>
          <w:rFonts w:ascii="Times New Roman" w:hAnsi="Times New Roman" w:cs="Times New Roman"/>
          <w:sz w:val="28"/>
          <w:szCs w:val="28"/>
        </w:rPr>
        <w:t>regolarizzando il ritmo corporeo, migliora anche quello musicale.</w:t>
      </w:r>
    </w:p>
    <w:p w:rsidR="008D709B" w:rsidRDefault="00AF6B85" w:rsidP="003D3531">
      <w:pPr>
        <w:spacing w:line="360" w:lineRule="auto"/>
        <w:jc w:val="both"/>
        <w:rPr>
          <w:rFonts w:ascii="Times New Roman" w:hAnsi="Times New Roman" w:cs="Times New Roman"/>
          <w:bCs/>
          <w:sz w:val="28"/>
          <w:szCs w:val="28"/>
        </w:rPr>
      </w:pPr>
      <w:r w:rsidRPr="005715DD">
        <w:rPr>
          <w:rFonts w:ascii="Times New Roman" w:hAnsi="Times New Roman" w:cs="Times New Roman"/>
          <w:b/>
          <w:bCs/>
          <w:sz w:val="28"/>
          <w:szCs w:val="28"/>
        </w:rPr>
        <w:t xml:space="preserve">Problem </w:t>
      </w:r>
      <w:r w:rsidR="00D61B06" w:rsidRPr="005715DD">
        <w:rPr>
          <w:rFonts w:ascii="Times New Roman" w:hAnsi="Times New Roman" w:cs="Times New Roman"/>
          <w:b/>
          <w:bCs/>
          <w:sz w:val="28"/>
          <w:szCs w:val="28"/>
        </w:rPr>
        <w:t>Solving</w:t>
      </w:r>
      <w:r>
        <w:rPr>
          <w:rFonts w:ascii="Times New Roman" w:hAnsi="Times New Roman" w:cs="Times New Roman"/>
          <w:b/>
          <w:bCs/>
          <w:sz w:val="28"/>
          <w:szCs w:val="28"/>
        </w:rPr>
        <w:t xml:space="preserve"> 2:</w:t>
      </w:r>
      <w:r>
        <w:rPr>
          <w:rFonts w:ascii="Times New Roman" w:hAnsi="Times New Roman" w:cs="Times New Roman"/>
          <w:bCs/>
          <w:sz w:val="28"/>
          <w:szCs w:val="28"/>
        </w:rPr>
        <w:t>Se si ha a disposizione una stanza grande, si può tracciare una linea per terra, sulla quale il ragazzo dovrà camminare avanti e indietro, seguendo il tempo, si comincia con un tempo facile da seguire per poi intervallare i ritmi.</w:t>
      </w:r>
    </w:p>
    <w:p w:rsidR="00AF6B85" w:rsidRPr="00AF3C31" w:rsidRDefault="00AF6B85" w:rsidP="003D3531">
      <w:pPr>
        <w:spacing w:line="360" w:lineRule="auto"/>
        <w:jc w:val="both"/>
        <w:rPr>
          <w:rFonts w:ascii="Times New Roman" w:hAnsi="Times New Roman" w:cs="Times New Roman"/>
          <w:sz w:val="24"/>
          <w:szCs w:val="24"/>
        </w:rPr>
      </w:pPr>
      <w:r w:rsidRPr="008D709B">
        <w:rPr>
          <w:rFonts w:ascii="Times New Roman" w:hAnsi="Times New Roman" w:cs="Times New Roman"/>
          <w:b/>
          <w:bCs/>
          <w:sz w:val="28"/>
          <w:szCs w:val="28"/>
        </w:rPr>
        <w:t xml:space="preserve"> </w:t>
      </w:r>
      <w:r w:rsidR="008D709B" w:rsidRPr="00011DDB">
        <w:rPr>
          <w:rFonts w:ascii="Times New Roman" w:hAnsi="Times New Roman" w:cs="Times New Roman"/>
          <w:b/>
          <w:bCs/>
          <w:sz w:val="28"/>
          <w:szCs w:val="24"/>
        </w:rPr>
        <w:t>Analisi delle discrepanze e confronto:</w:t>
      </w:r>
      <w:r w:rsidR="001613C6" w:rsidRPr="00011DDB">
        <w:rPr>
          <w:rFonts w:ascii="Times New Roman" w:hAnsi="Times New Roman" w:cs="Times New Roman"/>
          <w:sz w:val="28"/>
          <w:szCs w:val="24"/>
        </w:rPr>
        <w:t xml:space="preserve"> il musico terapeuta durante l'esecuzione delle attività controllerà che tutti i ragazzi abbiano capito la consegna e che seguano correttamente le sue indicazioni</w:t>
      </w:r>
      <w:r w:rsidR="001613C6" w:rsidRPr="001613C6">
        <w:rPr>
          <w:rFonts w:ascii="Times New Roman" w:hAnsi="Times New Roman" w:cs="Times New Roman"/>
          <w:sz w:val="24"/>
          <w:szCs w:val="24"/>
        </w:rPr>
        <w:t>.</w:t>
      </w:r>
    </w:p>
    <w:p w:rsidR="008D709B" w:rsidRDefault="008D709B" w:rsidP="003D3531">
      <w:pPr>
        <w:spacing w:line="360" w:lineRule="auto"/>
        <w:jc w:val="both"/>
        <w:rPr>
          <w:rFonts w:ascii="Times New Roman" w:hAnsi="Times New Roman" w:cs="Times New Roman"/>
          <w:bCs/>
          <w:sz w:val="28"/>
          <w:szCs w:val="28"/>
        </w:rPr>
      </w:pPr>
      <w:r w:rsidRPr="008D709B">
        <w:rPr>
          <w:rFonts w:ascii="Times New Roman" w:hAnsi="Times New Roman" w:cs="Times New Roman"/>
          <w:b/>
          <w:bCs/>
          <w:sz w:val="28"/>
          <w:szCs w:val="28"/>
        </w:rPr>
        <w:t>Generalizzazione</w:t>
      </w:r>
      <w:r w:rsidR="00011DDB">
        <w:rPr>
          <w:rFonts w:ascii="Times New Roman" w:hAnsi="Times New Roman" w:cs="Times New Roman"/>
          <w:b/>
          <w:bCs/>
          <w:sz w:val="28"/>
          <w:szCs w:val="28"/>
        </w:rPr>
        <w:t xml:space="preserve">: </w:t>
      </w:r>
      <w:r w:rsidR="00011DDB" w:rsidRPr="00011DDB">
        <w:rPr>
          <w:rFonts w:ascii="Times New Roman" w:hAnsi="Times New Roman" w:cs="Times New Roman"/>
          <w:bCs/>
          <w:sz w:val="28"/>
          <w:szCs w:val="28"/>
        </w:rPr>
        <w:t>L’obietti</w:t>
      </w:r>
      <w:r w:rsidR="00011DDB">
        <w:rPr>
          <w:rFonts w:ascii="Times New Roman" w:hAnsi="Times New Roman" w:cs="Times New Roman"/>
          <w:bCs/>
          <w:sz w:val="28"/>
          <w:szCs w:val="28"/>
        </w:rPr>
        <w:t>v</w:t>
      </w:r>
      <w:r w:rsidR="00011DDB" w:rsidRPr="00011DDB">
        <w:rPr>
          <w:rFonts w:ascii="Times New Roman" w:hAnsi="Times New Roman" w:cs="Times New Roman"/>
          <w:bCs/>
          <w:sz w:val="28"/>
          <w:szCs w:val="28"/>
        </w:rPr>
        <w:t>o di questo esercizio è quello di riscaldare il corpo attraverso una respirazione guidata e controllata dal musico terapeuta</w:t>
      </w:r>
      <w:r w:rsidR="00011DDB">
        <w:rPr>
          <w:rFonts w:ascii="Times New Roman" w:hAnsi="Times New Roman" w:cs="Times New Roman"/>
          <w:bCs/>
          <w:sz w:val="28"/>
          <w:szCs w:val="28"/>
        </w:rPr>
        <w:t xml:space="preserve"> e di promuovere attraverso questi esercizi un ambiente concentrato e disteso.</w:t>
      </w:r>
    </w:p>
    <w:p w:rsidR="00D61B06" w:rsidRDefault="00D61B06" w:rsidP="003D3531">
      <w:pPr>
        <w:spacing w:line="360" w:lineRule="auto"/>
        <w:jc w:val="both"/>
        <w:rPr>
          <w:rFonts w:ascii="Times New Roman" w:hAnsi="Times New Roman" w:cs="Times New Roman"/>
          <w:bCs/>
          <w:sz w:val="28"/>
          <w:szCs w:val="28"/>
        </w:rPr>
      </w:pPr>
    </w:p>
    <w:p w:rsidR="00D61B06" w:rsidRPr="008D709B" w:rsidRDefault="00D61B06" w:rsidP="003D3531">
      <w:pPr>
        <w:spacing w:line="360" w:lineRule="auto"/>
        <w:jc w:val="both"/>
        <w:rPr>
          <w:rFonts w:ascii="Times New Roman" w:hAnsi="Times New Roman" w:cs="Times New Roman"/>
          <w:b/>
          <w:bCs/>
          <w:sz w:val="28"/>
          <w:szCs w:val="28"/>
        </w:rPr>
      </w:pPr>
    </w:p>
    <w:p w:rsidR="00AF6B85" w:rsidRDefault="000B0BDA" w:rsidP="003D3531">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 xml:space="preserve">ATTIVITA’2: </w:t>
      </w:r>
      <w:r w:rsidRPr="000B0BDA">
        <w:rPr>
          <w:rFonts w:ascii="Times New Roman" w:hAnsi="Times New Roman" w:cs="Times New Roman"/>
          <w:sz w:val="28"/>
          <w:szCs w:val="28"/>
          <w:u w:val="single"/>
        </w:rPr>
        <w:t>ESERCIZI PER RAFFINARE LA RITMICITA’</w:t>
      </w:r>
    </w:p>
    <w:p w:rsidR="001677FC" w:rsidRDefault="001677FC" w:rsidP="003D3531">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Problem Solving: </w:t>
      </w:r>
      <w:r w:rsidRPr="001677FC">
        <w:rPr>
          <w:rFonts w:ascii="Times New Roman" w:hAnsi="Times New Roman" w:cs="Times New Roman"/>
          <w:sz w:val="28"/>
          <w:szCs w:val="28"/>
        </w:rPr>
        <w:t>Attraverso gli strumenti dati in dotazione dal terapeuta, i ragazzi si cimentano in ritmi riprodotti prima dal tera</w:t>
      </w:r>
      <w:r>
        <w:rPr>
          <w:rFonts w:ascii="Times New Roman" w:hAnsi="Times New Roman" w:cs="Times New Roman"/>
          <w:sz w:val="28"/>
          <w:szCs w:val="28"/>
        </w:rPr>
        <w:t>peuta per poi dar vita ed una vera conversazione e musicale e ritmica fra tutti i membri del gruppo.</w:t>
      </w:r>
    </w:p>
    <w:p w:rsidR="001677FC" w:rsidRDefault="001677FC"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715DD">
        <w:rPr>
          <w:rFonts w:ascii="Times New Roman" w:hAnsi="Times New Roman" w:cs="Times New Roman"/>
          <w:b/>
          <w:bCs/>
          <w:sz w:val="28"/>
          <w:szCs w:val="28"/>
        </w:rPr>
        <w:t>Acquisizione teorica</w:t>
      </w:r>
      <w:r w:rsidRPr="005715DD">
        <w:rPr>
          <w:rFonts w:ascii="Times New Roman" w:hAnsi="Times New Roman" w:cs="Times New Roman"/>
          <w:b/>
          <w:sz w:val="28"/>
          <w:szCs w:val="28"/>
        </w:rPr>
        <w:t>:</w:t>
      </w:r>
      <w:r>
        <w:rPr>
          <w:rFonts w:ascii="Times New Roman" w:hAnsi="Times New Roman" w:cs="Times New Roman"/>
          <w:b/>
          <w:sz w:val="28"/>
          <w:szCs w:val="28"/>
        </w:rPr>
        <w:t xml:space="preserve"> </w:t>
      </w:r>
      <w:r w:rsidRPr="001677FC">
        <w:rPr>
          <w:rFonts w:ascii="Times New Roman" w:hAnsi="Times New Roman" w:cs="Times New Roman"/>
          <w:sz w:val="28"/>
          <w:szCs w:val="28"/>
        </w:rPr>
        <w:t>Dall’esecuzione di questo esercizio si può notare come il dialogo musicale - ritmico favorisce il dialogo e la coesione all’interno del gruppo</w:t>
      </w:r>
      <w:r w:rsidR="00B2401A">
        <w:rPr>
          <w:rFonts w:ascii="Times New Roman" w:hAnsi="Times New Roman" w:cs="Times New Roman"/>
          <w:sz w:val="28"/>
          <w:szCs w:val="28"/>
        </w:rPr>
        <w:t>.</w:t>
      </w:r>
    </w:p>
    <w:p w:rsidR="00DF7346" w:rsidRDefault="00DF7346" w:rsidP="00D61B06">
      <w:pPr>
        <w:jc w:val="both"/>
      </w:pPr>
      <w:r w:rsidRPr="00DF7346">
        <w:rPr>
          <w:rFonts w:ascii="Times New Roman" w:hAnsi="Times New Roman" w:cs="Times New Roman"/>
          <w:b/>
          <w:sz w:val="28"/>
          <w:szCs w:val="28"/>
        </w:rPr>
        <w:t>Problem Solving 2</w:t>
      </w:r>
      <w:r>
        <w:rPr>
          <w:rFonts w:ascii="Times New Roman" w:hAnsi="Times New Roman" w:cs="Times New Roman"/>
          <w:sz w:val="28"/>
          <w:szCs w:val="28"/>
        </w:rPr>
        <w:t>:</w:t>
      </w:r>
      <w:r w:rsidRPr="00DF7346">
        <w:t xml:space="preserve"> </w:t>
      </w:r>
      <w:r w:rsidRPr="00DF7346">
        <w:rPr>
          <w:rFonts w:ascii="Times New Roman" w:hAnsi="Times New Roman" w:cs="Times New Roman"/>
          <w:sz w:val="28"/>
        </w:rPr>
        <w:t>i ragazzi dovranno ascoltare e seguire attentamente il terapeuta che mostrerà i vari ritmi e li guiderà tutti insieme favorendo la coesione.</w:t>
      </w:r>
    </w:p>
    <w:p w:rsidR="00D61B06" w:rsidRPr="00D61B06" w:rsidRDefault="00D61B06" w:rsidP="00D61B06">
      <w:pPr>
        <w:jc w:val="both"/>
      </w:pPr>
    </w:p>
    <w:p w:rsidR="00752801" w:rsidRDefault="00B2401A" w:rsidP="003D3531">
      <w:pPr>
        <w:spacing w:line="360" w:lineRule="auto"/>
        <w:jc w:val="both"/>
        <w:rPr>
          <w:rFonts w:ascii="Times New Roman" w:hAnsi="Times New Roman" w:cs="Times New Roman"/>
          <w:bCs/>
          <w:sz w:val="28"/>
          <w:szCs w:val="24"/>
        </w:rPr>
      </w:pPr>
      <w:r w:rsidRPr="00011DDB">
        <w:rPr>
          <w:rFonts w:ascii="Times New Roman" w:hAnsi="Times New Roman" w:cs="Times New Roman"/>
          <w:b/>
          <w:bCs/>
          <w:sz w:val="28"/>
          <w:szCs w:val="24"/>
        </w:rPr>
        <w:t>Analisi delle discrepanze e confronto</w:t>
      </w:r>
      <w:r>
        <w:rPr>
          <w:rFonts w:ascii="Times New Roman" w:hAnsi="Times New Roman" w:cs="Times New Roman"/>
          <w:b/>
          <w:bCs/>
          <w:sz w:val="28"/>
          <w:szCs w:val="24"/>
        </w:rPr>
        <w:t xml:space="preserve">: </w:t>
      </w:r>
      <w:r w:rsidRPr="00B2401A">
        <w:rPr>
          <w:rFonts w:ascii="Times New Roman" w:hAnsi="Times New Roman" w:cs="Times New Roman"/>
          <w:bCs/>
          <w:sz w:val="28"/>
          <w:szCs w:val="24"/>
        </w:rPr>
        <w:t>Il musico terapeuta e gli insegnati di sostegno valuteranno la corretta esecuzione dell’attività e di come il gruppo reagisce ai vari stimoli</w:t>
      </w:r>
      <w:r>
        <w:rPr>
          <w:rFonts w:ascii="Times New Roman" w:hAnsi="Times New Roman" w:cs="Times New Roman"/>
          <w:bCs/>
          <w:sz w:val="28"/>
          <w:szCs w:val="24"/>
        </w:rPr>
        <w:t>.</w:t>
      </w:r>
    </w:p>
    <w:p w:rsidR="00B2401A" w:rsidRDefault="00B2401A" w:rsidP="003D3531">
      <w:pPr>
        <w:spacing w:line="360" w:lineRule="auto"/>
        <w:jc w:val="both"/>
        <w:rPr>
          <w:rFonts w:ascii="Times New Roman" w:hAnsi="Times New Roman" w:cs="Times New Roman"/>
          <w:bCs/>
          <w:sz w:val="28"/>
          <w:szCs w:val="28"/>
        </w:rPr>
      </w:pPr>
      <w:r w:rsidRPr="008D709B">
        <w:rPr>
          <w:rFonts w:ascii="Times New Roman" w:hAnsi="Times New Roman" w:cs="Times New Roman"/>
          <w:b/>
          <w:bCs/>
          <w:sz w:val="28"/>
          <w:szCs w:val="28"/>
        </w:rPr>
        <w:t>Generalizzazione</w:t>
      </w:r>
      <w:r>
        <w:rPr>
          <w:rFonts w:ascii="Times New Roman" w:hAnsi="Times New Roman" w:cs="Times New Roman"/>
          <w:b/>
          <w:bCs/>
          <w:sz w:val="28"/>
          <w:szCs w:val="28"/>
        </w:rPr>
        <w:t>:</w:t>
      </w:r>
      <w:r w:rsidR="0045696C">
        <w:rPr>
          <w:rFonts w:ascii="Times New Roman" w:hAnsi="Times New Roman" w:cs="Times New Roman"/>
          <w:b/>
          <w:bCs/>
          <w:sz w:val="28"/>
          <w:szCs w:val="28"/>
        </w:rPr>
        <w:t xml:space="preserve"> </w:t>
      </w:r>
      <w:r w:rsidR="0045696C" w:rsidRPr="0045696C">
        <w:rPr>
          <w:rFonts w:ascii="Times New Roman" w:hAnsi="Times New Roman" w:cs="Times New Roman"/>
          <w:bCs/>
          <w:sz w:val="28"/>
          <w:szCs w:val="28"/>
        </w:rPr>
        <w:t>L’obiettivo di questo esercizio è quello di favorire il dialogo tra tutti i membri del gruppo creando complicità tra loro.</w:t>
      </w:r>
    </w:p>
    <w:p w:rsidR="005B074A" w:rsidRDefault="005B074A" w:rsidP="003D3531">
      <w:pPr>
        <w:spacing w:line="360" w:lineRule="auto"/>
        <w:jc w:val="both"/>
        <w:rPr>
          <w:rFonts w:ascii="Times New Roman" w:hAnsi="Times New Roman" w:cs="Times New Roman"/>
          <w:bCs/>
          <w:sz w:val="28"/>
          <w:szCs w:val="28"/>
          <w:u w:val="single"/>
        </w:rPr>
      </w:pPr>
      <w:r>
        <w:rPr>
          <w:rFonts w:ascii="Times New Roman" w:hAnsi="Times New Roman" w:cs="Times New Roman"/>
          <w:bCs/>
          <w:sz w:val="28"/>
          <w:szCs w:val="28"/>
        </w:rPr>
        <w:t xml:space="preserve">ATTIVITA’ 3: </w:t>
      </w:r>
      <w:r w:rsidRPr="005B074A">
        <w:rPr>
          <w:rFonts w:ascii="Times New Roman" w:hAnsi="Times New Roman" w:cs="Times New Roman"/>
          <w:bCs/>
          <w:sz w:val="28"/>
          <w:szCs w:val="28"/>
          <w:u w:val="single"/>
        </w:rPr>
        <w:t>ESERCIZI PER IL CONTROLLO DÌ MOVIMENTI</w:t>
      </w:r>
    </w:p>
    <w:p w:rsidR="005B074A" w:rsidRPr="005B074A" w:rsidRDefault="005B074A" w:rsidP="003D3531">
      <w:pPr>
        <w:spacing w:line="360" w:lineRule="auto"/>
        <w:jc w:val="both"/>
        <w:rPr>
          <w:rFonts w:ascii="Times New Roman" w:hAnsi="Times New Roman" w:cs="Times New Roman"/>
          <w:bCs/>
          <w:sz w:val="28"/>
          <w:szCs w:val="28"/>
          <w:u w:val="single"/>
        </w:rPr>
      </w:pPr>
      <w:r w:rsidRPr="005B074A">
        <w:rPr>
          <w:rFonts w:ascii="Times New Roman" w:hAnsi="Times New Roman" w:cs="Times New Roman"/>
          <w:b/>
          <w:sz w:val="28"/>
          <w:szCs w:val="28"/>
        </w:rPr>
        <w:t xml:space="preserve">Problem Solving: </w:t>
      </w:r>
      <w:r w:rsidRPr="001E7091">
        <w:rPr>
          <w:rFonts w:ascii="Times New Roman" w:hAnsi="Times New Roman" w:cs="Times New Roman"/>
          <w:sz w:val="28"/>
          <w:szCs w:val="28"/>
        </w:rPr>
        <w:t>in questo esercizio prevale la dimensione SPAZIO</w:t>
      </w:r>
      <w:r w:rsidR="001E7091" w:rsidRPr="001E7091">
        <w:rPr>
          <w:rFonts w:ascii="Times New Roman" w:hAnsi="Times New Roman" w:cs="Times New Roman"/>
          <w:sz w:val="28"/>
          <w:szCs w:val="28"/>
        </w:rPr>
        <w:t xml:space="preserve">, i ragazzi </w:t>
      </w:r>
      <w:r w:rsidR="001E7091">
        <w:rPr>
          <w:rFonts w:ascii="Times New Roman" w:hAnsi="Times New Roman" w:cs="Times New Roman"/>
          <w:sz w:val="28"/>
          <w:szCs w:val="28"/>
        </w:rPr>
        <w:t xml:space="preserve">normodotati e disabili </w:t>
      </w:r>
      <w:r w:rsidR="001E7091" w:rsidRPr="001E7091">
        <w:rPr>
          <w:rFonts w:ascii="Times New Roman" w:hAnsi="Times New Roman" w:cs="Times New Roman"/>
          <w:sz w:val="28"/>
          <w:szCs w:val="28"/>
        </w:rPr>
        <w:t>guidati da un brano scelto dal terapeuta scoprono lo spazio</w:t>
      </w:r>
      <w:r w:rsidR="001E7091">
        <w:rPr>
          <w:rFonts w:ascii="Times New Roman" w:hAnsi="Times New Roman" w:cs="Times New Roman"/>
          <w:sz w:val="28"/>
          <w:szCs w:val="28"/>
        </w:rPr>
        <w:t xml:space="preserve"> a loro circostante. </w:t>
      </w:r>
    </w:p>
    <w:p w:rsidR="005B074A" w:rsidRDefault="001E7091" w:rsidP="003D3531">
      <w:pPr>
        <w:spacing w:line="360" w:lineRule="auto"/>
        <w:jc w:val="both"/>
        <w:rPr>
          <w:rFonts w:ascii="Times New Roman" w:hAnsi="Times New Roman" w:cs="Times New Roman"/>
          <w:bCs/>
          <w:sz w:val="28"/>
          <w:szCs w:val="28"/>
        </w:rPr>
      </w:pPr>
      <w:r w:rsidRPr="005715DD">
        <w:rPr>
          <w:rFonts w:ascii="Times New Roman" w:hAnsi="Times New Roman" w:cs="Times New Roman"/>
          <w:b/>
          <w:bCs/>
          <w:sz w:val="28"/>
          <w:szCs w:val="28"/>
        </w:rPr>
        <w:t>Acquisizione teorica</w:t>
      </w:r>
      <w:r>
        <w:rPr>
          <w:rFonts w:ascii="Times New Roman" w:hAnsi="Times New Roman" w:cs="Times New Roman"/>
          <w:b/>
          <w:bCs/>
          <w:sz w:val="28"/>
          <w:szCs w:val="28"/>
        </w:rPr>
        <w:t xml:space="preserve">: </w:t>
      </w:r>
      <w:r w:rsidRPr="001E7091">
        <w:rPr>
          <w:rFonts w:ascii="Times New Roman" w:hAnsi="Times New Roman" w:cs="Times New Roman"/>
          <w:bCs/>
          <w:sz w:val="28"/>
          <w:szCs w:val="28"/>
        </w:rPr>
        <w:t>questo esercizio ha come obiettivo lo sviluppo dell’autostima e la consapevolezza del proprio corpo all’interno di uno spazio</w:t>
      </w:r>
    </w:p>
    <w:p w:rsidR="00DF7346" w:rsidRPr="00DF7346" w:rsidRDefault="00DF7346" w:rsidP="003D3531">
      <w:pPr>
        <w:spacing w:line="360" w:lineRule="auto"/>
        <w:jc w:val="both"/>
      </w:pPr>
      <w:r w:rsidRPr="00DF7346">
        <w:rPr>
          <w:rFonts w:ascii="Times New Roman" w:hAnsi="Times New Roman" w:cs="Times New Roman"/>
          <w:b/>
          <w:sz w:val="28"/>
        </w:rPr>
        <w:t>Problem Solving 2:</w:t>
      </w:r>
      <w:r w:rsidRPr="00DF7346">
        <w:rPr>
          <w:sz w:val="28"/>
        </w:rPr>
        <w:t xml:space="preserve">  </w:t>
      </w:r>
      <w:r w:rsidRPr="00DF7346">
        <w:rPr>
          <w:rFonts w:ascii="Times New Roman" w:hAnsi="Times New Roman" w:cs="Times New Roman"/>
          <w:sz w:val="28"/>
        </w:rPr>
        <w:t>i ragazzi  dovranno ascoltare e seguire attentamente le indicazioni dell'insegnante il tutto con gli occhi chiusi senza distrarsi</w:t>
      </w:r>
      <w:r>
        <w:t>.</w:t>
      </w:r>
    </w:p>
    <w:p w:rsidR="004D5BAA" w:rsidRPr="001E7091" w:rsidRDefault="004D5BAA" w:rsidP="003D3531">
      <w:pPr>
        <w:spacing w:line="360" w:lineRule="auto"/>
        <w:jc w:val="both"/>
        <w:rPr>
          <w:rFonts w:ascii="Times New Roman" w:hAnsi="Times New Roman" w:cs="Times New Roman"/>
          <w:sz w:val="28"/>
          <w:szCs w:val="28"/>
        </w:rPr>
      </w:pPr>
      <w:r w:rsidRPr="00011DDB">
        <w:rPr>
          <w:rFonts w:ascii="Times New Roman" w:hAnsi="Times New Roman" w:cs="Times New Roman"/>
          <w:b/>
          <w:bCs/>
          <w:sz w:val="28"/>
          <w:szCs w:val="24"/>
        </w:rPr>
        <w:lastRenderedPageBreak/>
        <w:t>Analisi delle discrepanze e confronto</w:t>
      </w:r>
      <w:r>
        <w:rPr>
          <w:rFonts w:ascii="Times New Roman" w:hAnsi="Times New Roman" w:cs="Times New Roman"/>
          <w:b/>
          <w:bCs/>
          <w:sz w:val="28"/>
          <w:szCs w:val="24"/>
        </w:rPr>
        <w:t xml:space="preserve">: </w:t>
      </w:r>
      <w:r w:rsidRPr="004D5BAA">
        <w:rPr>
          <w:rFonts w:ascii="Times New Roman" w:hAnsi="Times New Roman" w:cs="Times New Roman"/>
          <w:bCs/>
          <w:sz w:val="28"/>
          <w:szCs w:val="24"/>
        </w:rPr>
        <w:t>Il musico terapeuta valuterà il comportamento dei ragazzi normodotati e disabili</w:t>
      </w:r>
      <w:r w:rsidR="009E4169">
        <w:rPr>
          <w:rFonts w:ascii="Times New Roman" w:hAnsi="Times New Roman" w:cs="Times New Roman"/>
          <w:bCs/>
          <w:sz w:val="28"/>
          <w:szCs w:val="24"/>
        </w:rPr>
        <w:t>.</w:t>
      </w:r>
      <w:r>
        <w:rPr>
          <w:rFonts w:ascii="Times New Roman" w:hAnsi="Times New Roman" w:cs="Times New Roman"/>
          <w:b/>
          <w:bCs/>
          <w:sz w:val="28"/>
          <w:szCs w:val="24"/>
        </w:rPr>
        <w:t xml:space="preserve"> </w:t>
      </w:r>
    </w:p>
    <w:p w:rsidR="00737901" w:rsidRDefault="009E4169" w:rsidP="003D3531">
      <w:pPr>
        <w:spacing w:line="360" w:lineRule="auto"/>
        <w:jc w:val="both"/>
        <w:rPr>
          <w:rFonts w:ascii="Times New Roman" w:hAnsi="Times New Roman" w:cs="Times New Roman"/>
          <w:bCs/>
          <w:sz w:val="28"/>
          <w:szCs w:val="28"/>
        </w:rPr>
      </w:pPr>
      <w:r w:rsidRPr="008D709B">
        <w:rPr>
          <w:rFonts w:ascii="Times New Roman" w:hAnsi="Times New Roman" w:cs="Times New Roman"/>
          <w:b/>
          <w:bCs/>
          <w:sz w:val="28"/>
          <w:szCs w:val="28"/>
        </w:rPr>
        <w:t>Generalizzazione</w:t>
      </w:r>
      <w:r w:rsidRPr="009E4169">
        <w:rPr>
          <w:rFonts w:ascii="Times New Roman" w:hAnsi="Times New Roman" w:cs="Times New Roman"/>
          <w:bCs/>
          <w:sz w:val="28"/>
          <w:szCs w:val="28"/>
        </w:rPr>
        <w:t>: L’obiettivo di questo esercizio è quello di favorire l’autostima e la consapevolezza nel ragazzo del proprio corpo nella dimensione Spazio</w:t>
      </w:r>
    </w:p>
    <w:p w:rsidR="005F1D99" w:rsidRDefault="005F1D99" w:rsidP="003D3531">
      <w:pPr>
        <w:spacing w:line="360" w:lineRule="auto"/>
        <w:jc w:val="both"/>
        <w:rPr>
          <w:rFonts w:ascii="Times New Roman" w:hAnsi="Times New Roman" w:cs="Times New Roman"/>
          <w:bCs/>
          <w:sz w:val="28"/>
          <w:szCs w:val="28"/>
          <w:u w:val="single"/>
        </w:rPr>
      </w:pPr>
      <w:r>
        <w:rPr>
          <w:rFonts w:ascii="Times New Roman" w:hAnsi="Times New Roman" w:cs="Times New Roman"/>
          <w:bCs/>
          <w:sz w:val="28"/>
          <w:szCs w:val="28"/>
        </w:rPr>
        <w:t xml:space="preserve">ATTIVITA’4: </w:t>
      </w:r>
      <w:r w:rsidRPr="005F1D99">
        <w:rPr>
          <w:rFonts w:ascii="Times New Roman" w:hAnsi="Times New Roman" w:cs="Times New Roman"/>
          <w:bCs/>
          <w:sz w:val="28"/>
          <w:szCs w:val="28"/>
          <w:u w:val="single"/>
        </w:rPr>
        <w:t>ESERCIZIO PER SVILUPPARE LA CREATIVITA’ E L’IMMAGINAZIONE</w:t>
      </w:r>
      <w:r w:rsidR="00AF3C31">
        <w:rPr>
          <w:rFonts w:ascii="Times New Roman" w:hAnsi="Times New Roman" w:cs="Times New Roman"/>
          <w:bCs/>
          <w:sz w:val="28"/>
          <w:szCs w:val="28"/>
          <w:u w:val="single"/>
        </w:rPr>
        <w:t>.</w:t>
      </w:r>
    </w:p>
    <w:p w:rsidR="005F1D99" w:rsidRDefault="005F1D99" w:rsidP="003D3531">
      <w:pPr>
        <w:spacing w:line="360" w:lineRule="auto"/>
        <w:jc w:val="both"/>
        <w:rPr>
          <w:rFonts w:ascii="Times New Roman" w:hAnsi="Times New Roman" w:cs="Times New Roman"/>
          <w:b/>
          <w:sz w:val="28"/>
          <w:szCs w:val="28"/>
        </w:rPr>
      </w:pPr>
      <w:r w:rsidRPr="005F1D99">
        <w:rPr>
          <w:rFonts w:ascii="Times New Roman" w:hAnsi="Times New Roman" w:cs="Times New Roman"/>
          <w:b/>
          <w:sz w:val="28"/>
          <w:szCs w:val="28"/>
        </w:rPr>
        <w:t xml:space="preserve">Problem Solving:  </w:t>
      </w:r>
      <w:r w:rsidRPr="005F1D99">
        <w:rPr>
          <w:rFonts w:ascii="Times New Roman" w:hAnsi="Times New Roman" w:cs="Times New Roman"/>
          <w:sz w:val="28"/>
          <w:szCs w:val="28"/>
        </w:rPr>
        <w:t>Questo esercizio  consiste nel stimolare la creatività e l’immaginazione dei ragazzi, attraverso la stesura della fiaba</w:t>
      </w:r>
      <w:r>
        <w:rPr>
          <w:rFonts w:ascii="Times New Roman" w:hAnsi="Times New Roman" w:cs="Times New Roman"/>
          <w:sz w:val="28"/>
          <w:szCs w:val="28"/>
        </w:rPr>
        <w:t xml:space="preserve"> da parte dei ragazzi,</w:t>
      </w:r>
      <w:r w:rsidRPr="005F1D99">
        <w:rPr>
          <w:rFonts w:ascii="Times New Roman" w:hAnsi="Times New Roman" w:cs="Times New Roman"/>
          <w:sz w:val="28"/>
          <w:szCs w:val="28"/>
        </w:rPr>
        <w:t xml:space="preserve"> con l’ascolto di una brano scelto dal terapeuta</w:t>
      </w:r>
      <w:r w:rsidR="00D74A4C">
        <w:rPr>
          <w:rFonts w:ascii="Times New Roman" w:hAnsi="Times New Roman" w:cs="Times New Roman"/>
          <w:sz w:val="28"/>
          <w:szCs w:val="28"/>
        </w:rPr>
        <w:t>.</w:t>
      </w:r>
      <w:r>
        <w:rPr>
          <w:rFonts w:ascii="Times New Roman" w:hAnsi="Times New Roman" w:cs="Times New Roman"/>
          <w:b/>
          <w:sz w:val="28"/>
          <w:szCs w:val="28"/>
        </w:rPr>
        <w:t xml:space="preserve"> </w:t>
      </w:r>
    </w:p>
    <w:p w:rsidR="00D74A4C" w:rsidRDefault="00D74A4C" w:rsidP="003D3531">
      <w:pPr>
        <w:spacing w:line="360" w:lineRule="auto"/>
        <w:jc w:val="both"/>
        <w:rPr>
          <w:rFonts w:ascii="Times New Roman" w:hAnsi="Times New Roman" w:cs="Times New Roman"/>
          <w:bCs/>
          <w:sz w:val="28"/>
          <w:szCs w:val="28"/>
        </w:rPr>
      </w:pPr>
      <w:r w:rsidRPr="005715DD">
        <w:rPr>
          <w:rFonts w:ascii="Times New Roman" w:hAnsi="Times New Roman" w:cs="Times New Roman"/>
          <w:b/>
          <w:bCs/>
          <w:sz w:val="28"/>
          <w:szCs w:val="28"/>
        </w:rPr>
        <w:t>Acquisizione teorica</w:t>
      </w:r>
      <w:r>
        <w:rPr>
          <w:rFonts w:ascii="Times New Roman" w:hAnsi="Times New Roman" w:cs="Times New Roman"/>
          <w:b/>
          <w:bCs/>
          <w:sz w:val="28"/>
          <w:szCs w:val="28"/>
        </w:rPr>
        <w:t xml:space="preserve">: </w:t>
      </w:r>
      <w:r w:rsidRPr="00D74A4C">
        <w:rPr>
          <w:rFonts w:ascii="Times New Roman" w:hAnsi="Times New Roman" w:cs="Times New Roman"/>
          <w:bCs/>
          <w:sz w:val="28"/>
          <w:szCs w:val="28"/>
        </w:rPr>
        <w:t>dallo svolgimento di questo esercizio si è potuto sottolineare l’importanza della musica nella sfera creativa e nell’esternazione dei sentimenti attraverso la storia scritta</w:t>
      </w:r>
      <w:r w:rsidR="00E072FF">
        <w:rPr>
          <w:rFonts w:ascii="Times New Roman" w:hAnsi="Times New Roman" w:cs="Times New Roman"/>
          <w:bCs/>
          <w:sz w:val="28"/>
          <w:szCs w:val="28"/>
        </w:rPr>
        <w:t>.</w:t>
      </w:r>
    </w:p>
    <w:p w:rsidR="004978A5" w:rsidRDefault="004978A5" w:rsidP="003D3531">
      <w:pPr>
        <w:spacing w:line="360" w:lineRule="auto"/>
        <w:jc w:val="both"/>
        <w:rPr>
          <w:rFonts w:ascii="Times New Roman" w:hAnsi="Times New Roman" w:cs="Times New Roman"/>
          <w:bCs/>
          <w:sz w:val="28"/>
          <w:szCs w:val="28"/>
        </w:rPr>
      </w:pPr>
      <w:proofErr w:type="spellStart"/>
      <w:r w:rsidRPr="004978A5">
        <w:rPr>
          <w:rFonts w:ascii="Times New Roman" w:hAnsi="Times New Roman" w:cs="Times New Roman"/>
          <w:b/>
          <w:bCs/>
          <w:sz w:val="28"/>
          <w:szCs w:val="28"/>
        </w:rPr>
        <w:t>Problem</w:t>
      </w:r>
      <w:proofErr w:type="spellEnd"/>
      <w:r w:rsidRPr="004978A5">
        <w:rPr>
          <w:rFonts w:ascii="Times New Roman" w:hAnsi="Times New Roman" w:cs="Times New Roman"/>
          <w:b/>
          <w:bCs/>
          <w:sz w:val="28"/>
          <w:szCs w:val="28"/>
        </w:rPr>
        <w:t xml:space="preserve"> </w:t>
      </w:r>
      <w:proofErr w:type="spellStart"/>
      <w:r w:rsidRPr="004978A5">
        <w:rPr>
          <w:rFonts w:ascii="Times New Roman" w:hAnsi="Times New Roman" w:cs="Times New Roman"/>
          <w:b/>
          <w:bCs/>
          <w:sz w:val="28"/>
          <w:szCs w:val="28"/>
        </w:rPr>
        <w:t>Soli</w:t>
      </w:r>
      <w:r w:rsidR="00DF7346">
        <w:rPr>
          <w:rFonts w:ascii="Times New Roman" w:hAnsi="Times New Roman" w:cs="Times New Roman"/>
          <w:b/>
          <w:bCs/>
          <w:sz w:val="28"/>
          <w:szCs w:val="28"/>
        </w:rPr>
        <w:t>vi</w:t>
      </w:r>
      <w:r w:rsidRPr="004978A5">
        <w:rPr>
          <w:rFonts w:ascii="Times New Roman" w:hAnsi="Times New Roman" w:cs="Times New Roman"/>
          <w:b/>
          <w:bCs/>
          <w:sz w:val="28"/>
          <w:szCs w:val="28"/>
        </w:rPr>
        <w:t>ng</w:t>
      </w:r>
      <w:proofErr w:type="spellEnd"/>
      <w:r w:rsidRPr="004978A5">
        <w:rPr>
          <w:rFonts w:ascii="Times New Roman" w:hAnsi="Times New Roman" w:cs="Times New Roman"/>
          <w:b/>
          <w:bCs/>
          <w:sz w:val="28"/>
          <w:szCs w:val="28"/>
        </w:rPr>
        <w:t xml:space="preserve"> 2:</w:t>
      </w:r>
      <w:r>
        <w:rPr>
          <w:rFonts w:ascii="Times New Roman" w:hAnsi="Times New Roman" w:cs="Times New Roman"/>
          <w:bCs/>
          <w:sz w:val="28"/>
          <w:szCs w:val="28"/>
        </w:rPr>
        <w:t xml:space="preserve"> ai ragazzi verranno consegnati dei fogli e delle penne e durante l’ascolto di un brano scriveranno una storia immaginata totalmente da loro.</w:t>
      </w:r>
    </w:p>
    <w:p w:rsidR="00E072FF" w:rsidRDefault="00E072FF" w:rsidP="003D3531">
      <w:pPr>
        <w:spacing w:line="360" w:lineRule="auto"/>
        <w:jc w:val="both"/>
        <w:rPr>
          <w:rFonts w:ascii="Times New Roman" w:hAnsi="Times New Roman" w:cs="Times New Roman"/>
          <w:bCs/>
          <w:sz w:val="28"/>
          <w:szCs w:val="24"/>
        </w:rPr>
      </w:pPr>
      <w:r w:rsidRPr="00011DDB">
        <w:rPr>
          <w:rFonts w:ascii="Times New Roman" w:hAnsi="Times New Roman" w:cs="Times New Roman"/>
          <w:b/>
          <w:bCs/>
          <w:sz w:val="28"/>
          <w:szCs w:val="24"/>
        </w:rPr>
        <w:t>Analisi delle discrepanze e confronto</w:t>
      </w:r>
      <w:r>
        <w:rPr>
          <w:rFonts w:ascii="Times New Roman" w:hAnsi="Times New Roman" w:cs="Times New Roman"/>
          <w:b/>
          <w:bCs/>
          <w:sz w:val="28"/>
          <w:szCs w:val="24"/>
        </w:rPr>
        <w:t>:</w:t>
      </w:r>
      <w:r w:rsidRPr="00E072FF">
        <w:rPr>
          <w:rFonts w:ascii="Times New Roman" w:hAnsi="Times New Roman" w:cs="Times New Roman"/>
          <w:bCs/>
          <w:sz w:val="28"/>
          <w:szCs w:val="24"/>
        </w:rPr>
        <w:t xml:space="preserve"> </w:t>
      </w:r>
      <w:r w:rsidRPr="004D5BAA">
        <w:rPr>
          <w:rFonts w:ascii="Times New Roman" w:hAnsi="Times New Roman" w:cs="Times New Roman"/>
          <w:bCs/>
          <w:sz w:val="28"/>
          <w:szCs w:val="24"/>
        </w:rPr>
        <w:t xml:space="preserve">Il musico terapeuta valuterà il comportamento dei ragazzi </w:t>
      </w:r>
      <w:r>
        <w:rPr>
          <w:rFonts w:ascii="Times New Roman" w:hAnsi="Times New Roman" w:cs="Times New Roman"/>
          <w:bCs/>
          <w:sz w:val="28"/>
          <w:szCs w:val="24"/>
        </w:rPr>
        <w:t>attraverso le storie scritte.</w:t>
      </w:r>
    </w:p>
    <w:p w:rsidR="00AF3C31" w:rsidRDefault="00AB155E" w:rsidP="00AF3C31">
      <w:pPr>
        <w:spacing w:line="360" w:lineRule="auto"/>
        <w:jc w:val="both"/>
        <w:rPr>
          <w:rFonts w:ascii="Times New Roman" w:hAnsi="Times New Roman" w:cs="Times New Roman"/>
          <w:bCs/>
          <w:sz w:val="28"/>
          <w:szCs w:val="28"/>
        </w:rPr>
      </w:pPr>
      <w:r w:rsidRPr="008D709B">
        <w:rPr>
          <w:rFonts w:ascii="Times New Roman" w:hAnsi="Times New Roman" w:cs="Times New Roman"/>
          <w:b/>
          <w:bCs/>
          <w:sz w:val="28"/>
          <w:szCs w:val="28"/>
        </w:rPr>
        <w:t>Generalizzazion</w:t>
      </w:r>
      <w:r>
        <w:rPr>
          <w:rFonts w:ascii="Times New Roman" w:hAnsi="Times New Roman" w:cs="Times New Roman"/>
          <w:b/>
          <w:bCs/>
          <w:sz w:val="28"/>
          <w:szCs w:val="28"/>
        </w:rPr>
        <w:t>e</w:t>
      </w:r>
      <w:r w:rsidR="00AF3C31">
        <w:rPr>
          <w:rFonts w:ascii="Times New Roman" w:hAnsi="Times New Roman" w:cs="Times New Roman"/>
          <w:b/>
          <w:bCs/>
          <w:sz w:val="28"/>
          <w:szCs w:val="28"/>
        </w:rPr>
        <w:t xml:space="preserve">: </w:t>
      </w:r>
      <w:r w:rsidR="00AF3C31" w:rsidRPr="00AF3C31">
        <w:rPr>
          <w:rFonts w:ascii="Times New Roman" w:hAnsi="Times New Roman" w:cs="Times New Roman"/>
          <w:bCs/>
          <w:sz w:val="28"/>
          <w:szCs w:val="28"/>
        </w:rPr>
        <w:t>L’obiettivo di questo esercizio è quello di esternare le proprie emozioni attraverso l’utilizzo della scrittura e della musica</w:t>
      </w:r>
      <w:r w:rsidR="004978A5">
        <w:rPr>
          <w:rFonts w:ascii="Times New Roman" w:hAnsi="Times New Roman" w:cs="Times New Roman"/>
          <w:bCs/>
          <w:sz w:val="28"/>
          <w:szCs w:val="28"/>
        </w:rPr>
        <w:t>.</w:t>
      </w:r>
    </w:p>
    <w:p w:rsidR="002748AB" w:rsidRDefault="002748AB" w:rsidP="00AF3C31">
      <w:pPr>
        <w:spacing w:line="360" w:lineRule="auto"/>
        <w:jc w:val="both"/>
        <w:rPr>
          <w:rFonts w:ascii="Times New Roman" w:hAnsi="Times New Roman" w:cs="Times New Roman"/>
          <w:bCs/>
          <w:sz w:val="28"/>
          <w:szCs w:val="28"/>
        </w:rPr>
      </w:pPr>
    </w:p>
    <w:p w:rsidR="004978A5" w:rsidRDefault="004978A5" w:rsidP="004978A5">
      <w:pPr>
        <w:spacing w:line="360" w:lineRule="auto"/>
        <w:jc w:val="both"/>
        <w:rPr>
          <w:rFonts w:ascii="Times New Roman" w:hAnsi="Times New Roman" w:cs="Times New Roman"/>
          <w:b/>
          <w:bCs/>
          <w:sz w:val="24"/>
          <w:szCs w:val="24"/>
        </w:rPr>
      </w:pPr>
      <w:r w:rsidRPr="004978A5">
        <w:rPr>
          <w:rFonts w:ascii="Times New Roman" w:hAnsi="Times New Roman" w:cs="Times New Roman"/>
          <w:b/>
          <w:bCs/>
          <w:sz w:val="28"/>
          <w:szCs w:val="24"/>
        </w:rPr>
        <w:t>Unità 2: attraverso con  quali attività posso favorire l’integrazione e la cooperazione all’interno del   gruppo</w:t>
      </w:r>
      <w:r>
        <w:rPr>
          <w:rFonts w:ascii="Times New Roman" w:hAnsi="Times New Roman" w:cs="Times New Roman"/>
          <w:b/>
          <w:bCs/>
          <w:sz w:val="24"/>
          <w:szCs w:val="24"/>
        </w:rPr>
        <w:t>?</w:t>
      </w:r>
    </w:p>
    <w:p w:rsidR="004978A5" w:rsidRPr="002748AB" w:rsidRDefault="004978A5" w:rsidP="004978A5">
      <w:pPr>
        <w:spacing w:line="360" w:lineRule="auto"/>
        <w:jc w:val="both"/>
        <w:rPr>
          <w:rFonts w:ascii="Times New Roman" w:hAnsi="Times New Roman" w:cs="Times New Roman"/>
          <w:bCs/>
          <w:sz w:val="28"/>
          <w:szCs w:val="28"/>
        </w:rPr>
      </w:pPr>
      <w:r w:rsidRPr="002748AB">
        <w:rPr>
          <w:rFonts w:ascii="Times New Roman" w:hAnsi="Times New Roman" w:cs="Times New Roman"/>
          <w:bCs/>
          <w:sz w:val="28"/>
          <w:szCs w:val="28"/>
        </w:rPr>
        <w:t xml:space="preserve">ATTIVITA’ 5: </w:t>
      </w:r>
      <w:r w:rsidRPr="002748AB">
        <w:rPr>
          <w:rFonts w:ascii="Times New Roman" w:hAnsi="Times New Roman" w:cs="Times New Roman"/>
          <w:bCs/>
          <w:sz w:val="28"/>
          <w:szCs w:val="28"/>
          <w:u w:val="single"/>
        </w:rPr>
        <w:t>ESERCIZI PER FAVORIRE LA CONVERSAZIONE E LA CONOSCENZA ALL’INTERNO DEL GRUPPO</w:t>
      </w:r>
      <w:r w:rsidRPr="002748AB">
        <w:rPr>
          <w:rFonts w:ascii="Times New Roman" w:hAnsi="Times New Roman" w:cs="Times New Roman"/>
          <w:bCs/>
          <w:sz w:val="28"/>
          <w:szCs w:val="28"/>
        </w:rPr>
        <w:t>.</w:t>
      </w:r>
    </w:p>
    <w:p w:rsidR="00DF7346" w:rsidRPr="00DF7346" w:rsidRDefault="00DF7346" w:rsidP="004978A5">
      <w:pPr>
        <w:spacing w:line="360" w:lineRule="auto"/>
        <w:jc w:val="both"/>
        <w:rPr>
          <w:rFonts w:ascii="Times New Roman" w:hAnsi="Times New Roman" w:cs="Times New Roman"/>
          <w:bCs/>
          <w:sz w:val="28"/>
          <w:szCs w:val="24"/>
        </w:rPr>
      </w:pPr>
      <w:r w:rsidRPr="00DF7346">
        <w:rPr>
          <w:rFonts w:ascii="Times New Roman" w:hAnsi="Times New Roman" w:cs="Times New Roman"/>
          <w:b/>
          <w:bCs/>
          <w:sz w:val="28"/>
          <w:szCs w:val="24"/>
        </w:rPr>
        <w:lastRenderedPageBreak/>
        <w:t>Problem Solving</w:t>
      </w:r>
      <w:r w:rsidRPr="00DF7346">
        <w:rPr>
          <w:rFonts w:ascii="Times New Roman" w:hAnsi="Times New Roman" w:cs="Times New Roman"/>
          <w:b/>
          <w:bCs/>
          <w:sz w:val="24"/>
          <w:szCs w:val="24"/>
        </w:rPr>
        <w:t>:</w:t>
      </w:r>
      <w:r>
        <w:rPr>
          <w:rFonts w:ascii="Times New Roman" w:hAnsi="Times New Roman" w:cs="Times New Roman"/>
          <w:bCs/>
          <w:sz w:val="24"/>
          <w:szCs w:val="24"/>
        </w:rPr>
        <w:t xml:space="preserve"> </w:t>
      </w:r>
      <w:r w:rsidRPr="00DF7346">
        <w:rPr>
          <w:rFonts w:ascii="Times New Roman" w:hAnsi="Times New Roman" w:cs="Times New Roman"/>
          <w:bCs/>
          <w:sz w:val="28"/>
          <w:szCs w:val="24"/>
        </w:rPr>
        <w:t>l’esercizio ha come scopo quello di promuovere la conversazione e la coesione all’interno del gruppo attraverso la discussione di tematiche di tipo sociale</w:t>
      </w:r>
    </w:p>
    <w:p w:rsidR="00DF7346" w:rsidRDefault="00DF7346" w:rsidP="004978A5">
      <w:pPr>
        <w:spacing w:line="360" w:lineRule="auto"/>
        <w:jc w:val="both"/>
        <w:rPr>
          <w:rFonts w:ascii="Times New Roman" w:hAnsi="Times New Roman" w:cs="Times New Roman"/>
          <w:bCs/>
          <w:sz w:val="28"/>
          <w:szCs w:val="24"/>
        </w:rPr>
      </w:pPr>
      <w:r w:rsidRPr="00DF7346">
        <w:rPr>
          <w:rFonts w:ascii="Times New Roman" w:hAnsi="Times New Roman" w:cs="Times New Roman"/>
          <w:b/>
          <w:bCs/>
          <w:sz w:val="28"/>
          <w:szCs w:val="24"/>
        </w:rPr>
        <w:t>Acquisizione teorica</w:t>
      </w:r>
      <w:r>
        <w:rPr>
          <w:rFonts w:ascii="Times New Roman" w:hAnsi="Times New Roman" w:cs="Times New Roman"/>
          <w:bCs/>
          <w:sz w:val="28"/>
          <w:szCs w:val="24"/>
        </w:rPr>
        <w:t>: il terapeuta esporrà argomenti interessanti in modo da promuovere la relazione all’interno del gruppo.</w:t>
      </w:r>
    </w:p>
    <w:p w:rsidR="00DF7346" w:rsidRPr="00DF7346" w:rsidRDefault="00DF7346" w:rsidP="004978A5">
      <w:pPr>
        <w:spacing w:line="360" w:lineRule="auto"/>
        <w:jc w:val="both"/>
        <w:rPr>
          <w:rFonts w:ascii="Times New Roman" w:hAnsi="Times New Roman" w:cs="Times New Roman"/>
          <w:bCs/>
          <w:sz w:val="28"/>
          <w:szCs w:val="24"/>
        </w:rPr>
      </w:pPr>
      <w:r w:rsidRPr="00DF7346">
        <w:rPr>
          <w:rFonts w:ascii="Times New Roman" w:hAnsi="Times New Roman" w:cs="Times New Roman"/>
          <w:b/>
          <w:bCs/>
          <w:sz w:val="28"/>
          <w:szCs w:val="24"/>
        </w:rPr>
        <w:t>Problem Solving 2</w:t>
      </w:r>
      <w:r w:rsidRPr="00DF7346">
        <w:rPr>
          <w:rFonts w:ascii="Times New Roman" w:hAnsi="Times New Roman" w:cs="Times New Roman"/>
          <w:bCs/>
          <w:sz w:val="28"/>
          <w:szCs w:val="24"/>
        </w:rPr>
        <w:t>: i rag</w:t>
      </w:r>
      <w:r>
        <w:rPr>
          <w:rFonts w:ascii="Times New Roman" w:hAnsi="Times New Roman" w:cs="Times New Roman"/>
          <w:bCs/>
          <w:sz w:val="28"/>
          <w:szCs w:val="24"/>
        </w:rPr>
        <w:t>a</w:t>
      </w:r>
      <w:r w:rsidRPr="00DF7346">
        <w:rPr>
          <w:rFonts w:ascii="Times New Roman" w:hAnsi="Times New Roman" w:cs="Times New Roman"/>
          <w:bCs/>
          <w:sz w:val="28"/>
          <w:szCs w:val="24"/>
        </w:rPr>
        <w:t>zzi si mostr</w:t>
      </w:r>
      <w:r>
        <w:rPr>
          <w:rFonts w:ascii="Times New Roman" w:hAnsi="Times New Roman" w:cs="Times New Roman"/>
          <w:bCs/>
          <w:sz w:val="28"/>
          <w:szCs w:val="24"/>
        </w:rPr>
        <w:t>eranno interessati agli argomenti scelti dal mus</w:t>
      </w:r>
      <w:r w:rsidR="00732BB1">
        <w:rPr>
          <w:rFonts w:ascii="Times New Roman" w:hAnsi="Times New Roman" w:cs="Times New Roman"/>
          <w:bCs/>
          <w:sz w:val="28"/>
          <w:szCs w:val="24"/>
        </w:rPr>
        <w:t>i</w:t>
      </w:r>
      <w:r>
        <w:rPr>
          <w:rFonts w:ascii="Times New Roman" w:hAnsi="Times New Roman" w:cs="Times New Roman"/>
          <w:bCs/>
          <w:sz w:val="28"/>
          <w:szCs w:val="24"/>
        </w:rPr>
        <w:t>c</w:t>
      </w:r>
      <w:r w:rsidR="00732BB1">
        <w:rPr>
          <w:rFonts w:ascii="Times New Roman" w:hAnsi="Times New Roman" w:cs="Times New Roman"/>
          <w:bCs/>
          <w:sz w:val="28"/>
          <w:szCs w:val="24"/>
        </w:rPr>
        <w:t>o</w:t>
      </w:r>
      <w:r>
        <w:rPr>
          <w:rFonts w:ascii="Times New Roman" w:hAnsi="Times New Roman" w:cs="Times New Roman"/>
          <w:bCs/>
          <w:sz w:val="28"/>
          <w:szCs w:val="24"/>
        </w:rPr>
        <w:t xml:space="preserve"> terapeuta e parteciperanno attivamente al discorso</w:t>
      </w:r>
    </w:p>
    <w:p w:rsidR="00DF7346" w:rsidRDefault="00732BB1" w:rsidP="004978A5">
      <w:pPr>
        <w:spacing w:line="360" w:lineRule="auto"/>
        <w:jc w:val="both"/>
        <w:rPr>
          <w:rFonts w:ascii="Times New Roman" w:hAnsi="Times New Roman" w:cs="Times New Roman"/>
          <w:bCs/>
          <w:sz w:val="28"/>
          <w:szCs w:val="24"/>
        </w:rPr>
      </w:pPr>
      <w:r w:rsidRPr="00011DDB">
        <w:rPr>
          <w:rFonts w:ascii="Times New Roman" w:hAnsi="Times New Roman" w:cs="Times New Roman"/>
          <w:b/>
          <w:bCs/>
          <w:sz w:val="28"/>
          <w:szCs w:val="24"/>
        </w:rPr>
        <w:t>Analisi delle discrepanze e confronto</w:t>
      </w:r>
      <w:r>
        <w:rPr>
          <w:rFonts w:ascii="Times New Roman" w:hAnsi="Times New Roman" w:cs="Times New Roman"/>
          <w:b/>
          <w:bCs/>
          <w:sz w:val="28"/>
          <w:szCs w:val="24"/>
        </w:rPr>
        <w:t xml:space="preserve">: </w:t>
      </w:r>
      <w:r w:rsidRPr="00732BB1">
        <w:rPr>
          <w:rFonts w:ascii="Times New Roman" w:hAnsi="Times New Roman" w:cs="Times New Roman"/>
          <w:bCs/>
          <w:sz w:val="28"/>
          <w:szCs w:val="24"/>
        </w:rPr>
        <w:t>il musico terapeuta e gli insegnanti osserveranno con molta criticità il gruppo analizzando tutti gli atteggiamenti</w:t>
      </w:r>
    </w:p>
    <w:p w:rsidR="00AB6627" w:rsidRPr="00AB6627" w:rsidRDefault="00AB6627" w:rsidP="004978A5">
      <w:pPr>
        <w:spacing w:line="360" w:lineRule="auto"/>
        <w:jc w:val="both"/>
        <w:rPr>
          <w:rFonts w:ascii="Times New Roman" w:hAnsi="Times New Roman" w:cs="Times New Roman"/>
          <w:bCs/>
          <w:sz w:val="28"/>
          <w:szCs w:val="24"/>
        </w:rPr>
      </w:pPr>
      <w:r w:rsidRPr="008D709B">
        <w:rPr>
          <w:rFonts w:ascii="Times New Roman" w:hAnsi="Times New Roman" w:cs="Times New Roman"/>
          <w:b/>
          <w:bCs/>
          <w:sz w:val="28"/>
          <w:szCs w:val="28"/>
        </w:rPr>
        <w:t>Generalizzazion</w:t>
      </w:r>
      <w:r>
        <w:rPr>
          <w:rFonts w:ascii="Times New Roman" w:hAnsi="Times New Roman" w:cs="Times New Roman"/>
          <w:b/>
          <w:bCs/>
          <w:sz w:val="28"/>
          <w:szCs w:val="28"/>
        </w:rPr>
        <w:t xml:space="preserve">e: </w:t>
      </w:r>
      <w:r w:rsidRPr="00AB6627">
        <w:rPr>
          <w:rFonts w:ascii="Times New Roman" w:hAnsi="Times New Roman" w:cs="Times New Roman"/>
          <w:bCs/>
          <w:sz w:val="28"/>
          <w:szCs w:val="28"/>
        </w:rPr>
        <w:t xml:space="preserve">l’obiettivo di questo esercizio è quello di favorire la conoscenza di se stessi all’interno del gruppo e a favorire la comunicazione con gli altri </w:t>
      </w:r>
    </w:p>
    <w:p w:rsidR="004978A5" w:rsidRPr="00DF7346" w:rsidRDefault="004978A5" w:rsidP="004978A5">
      <w:pPr>
        <w:spacing w:line="360" w:lineRule="auto"/>
        <w:jc w:val="both"/>
        <w:rPr>
          <w:rFonts w:ascii="Times New Roman" w:hAnsi="Times New Roman" w:cs="Times New Roman"/>
          <w:b/>
          <w:bCs/>
          <w:sz w:val="24"/>
          <w:szCs w:val="24"/>
        </w:rPr>
      </w:pPr>
    </w:p>
    <w:p w:rsidR="004978A5" w:rsidRDefault="001460B4" w:rsidP="00AF3C31">
      <w:pPr>
        <w:spacing w:line="360" w:lineRule="auto"/>
        <w:jc w:val="both"/>
        <w:rPr>
          <w:rFonts w:ascii="Times New Roman" w:hAnsi="Times New Roman" w:cs="Times New Roman"/>
          <w:bCs/>
          <w:sz w:val="28"/>
          <w:szCs w:val="28"/>
          <w:u w:val="single"/>
        </w:rPr>
      </w:pPr>
      <w:r>
        <w:rPr>
          <w:rFonts w:ascii="Times New Roman" w:hAnsi="Times New Roman" w:cs="Times New Roman"/>
          <w:bCs/>
          <w:sz w:val="28"/>
          <w:szCs w:val="28"/>
        </w:rPr>
        <w:t xml:space="preserve">ATTIVITA 6: </w:t>
      </w:r>
      <w:r w:rsidRPr="001460B4">
        <w:rPr>
          <w:rFonts w:ascii="Times New Roman" w:hAnsi="Times New Roman" w:cs="Times New Roman"/>
          <w:bCs/>
          <w:sz w:val="28"/>
          <w:szCs w:val="28"/>
          <w:u w:val="single"/>
        </w:rPr>
        <w:t>ESERCI</w:t>
      </w:r>
      <w:r w:rsidR="002748AB">
        <w:rPr>
          <w:rFonts w:ascii="Times New Roman" w:hAnsi="Times New Roman" w:cs="Times New Roman"/>
          <w:bCs/>
          <w:sz w:val="28"/>
          <w:szCs w:val="28"/>
          <w:u w:val="single"/>
        </w:rPr>
        <w:t>ZI</w:t>
      </w:r>
      <w:r w:rsidRPr="001460B4">
        <w:rPr>
          <w:rFonts w:ascii="Times New Roman" w:hAnsi="Times New Roman" w:cs="Times New Roman"/>
          <w:bCs/>
          <w:sz w:val="28"/>
          <w:szCs w:val="28"/>
          <w:u w:val="single"/>
        </w:rPr>
        <w:t xml:space="preserve"> PER SVILUPPARE LA CONOSCENZADI SE STESSI ATTR</w:t>
      </w:r>
      <w:r w:rsidR="002748AB">
        <w:rPr>
          <w:rFonts w:ascii="Times New Roman" w:hAnsi="Times New Roman" w:cs="Times New Roman"/>
          <w:bCs/>
          <w:sz w:val="28"/>
          <w:szCs w:val="28"/>
          <w:u w:val="single"/>
        </w:rPr>
        <w:t>A</w:t>
      </w:r>
      <w:r w:rsidRPr="001460B4">
        <w:rPr>
          <w:rFonts w:ascii="Times New Roman" w:hAnsi="Times New Roman" w:cs="Times New Roman"/>
          <w:bCs/>
          <w:sz w:val="28"/>
          <w:szCs w:val="28"/>
          <w:u w:val="single"/>
        </w:rPr>
        <w:t>V</w:t>
      </w:r>
      <w:r w:rsidR="002748AB">
        <w:rPr>
          <w:rFonts w:ascii="Times New Roman" w:hAnsi="Times New Roman" w:cs="Times New Roman"/>
          <w:bCs/>
          <w:sz w:val="28"/>
          <w:szCs w:val="28"/>
          <w:u w:val="single"/>
        </w:rPr>
        <w:t>E</w:t>
      </w:r>
      <w:r w:rsidRPr="001460B4">
        <w:rPr>
          <w:rFonts w:ascii="Times New Roman" w:hAnsi="Times New Roman" w:cs="Times New Roman"/>
          <w:bCs/>
          <w:sz w:val="28"/>
          <w:szCs w:val="28"/>
          <w:u w:val="single"/>
        </w:rPr>
        <w:t>RSO LA MUSICA</w:t>
      </w:r>
    </w:p>
    <w:p w:rsidR="001460B4" w:rsidRDefault="001460B4" w:rsidP="00AF3C31">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Problem Solving: </w:t>
      </w:r>
      <w:r w:rsidRPr="00B51406">
        <w:rPr>
          <w:rFonts w:ascii="Times New Roman" w:hAnsi="Times New Roman" w:cs="Times New Roman"/>
          <w:bCs/>
          <w:sz w:val="28"/>
          <w:szCs w:val="28"/>
        </w:rPr>
        <w:t>l’esercizio ha come scopo quello di indagare nella sfera emotiva per risolvere i vari problemi di ogni singolo ragazzo.</w:t>
      </w:r>
      <w:r>
        <w:rPr>
          <w:rFonts w:ascii="Times New Roman" w:hAnsi="Times New Roman" w:cs="Times New Roman"/>
          <w:b/>
          <w:bCs/>
          <w:sz w:val="28"/>
          <w:szCs w:val="28"/>
        </w:rPr>
        <w:t xml:space="preserve"> </w:t>
      </w:r>
    </w:p>
    <w:p w:rsidR="00B51406" w:rsidRDefault="00B51406" w:rsidP="00B51406">
      <w:pPr>
        <w:spacing w:line="480" w:lineRule="auto"/>
        <w:jc w:val="both"/>
        <w:rPr>
          <w:rFonts w:ascii="Times New Roman" w:hAnsi="Times New Roman" w:cs="Times New Roman"/>
          <w:bCs/>
          <w:sz w:val="28"/>
          <w:szCs w:val="28"/>
        </w:rPr>
      </w:pPr>
      <w:r w:rsidRPr="005715DD">
        <w:rPr>
          <w:rFonts w:ascii="Times New Roman" w:hAnsi="Times New Roman" w:cs="Times New Roman"/>
          <w:b/>
          <w:bCs/>
          <w:sz w:val="28"/>
          <w:szCs w:val="28"/>
        </w:rPr>
        <w:t>Acquisizione teorica</w:t>
      </w:r>
      <w:r>
        <w:rPr>
          <w:rFonts w:ascii="Times New Roman" w:hAnsi="Times New Roman" w:cs="Times New Roman"/>
          <w:b/>
          <w:bCs/>
          <w:sz w:val="28"/>
          <w:szCs w:val="28"/>
        </w:rPr>
        <w:t xml:space="preserve">: </w:t>
      </w:r>
      <w:r w:rsidRPr="00B51406">
        <w:rPr>
          <w:rFonts w:ascii="Times New Roman" w:hAnsi="Times New Roman" w:cs="Times New Roman"/>
          <w:bCs/>
          <w:sz w:val="28"/>
          <w:szCs w:val="28"/>
        </w:rPr>
        <w:t>il musico terapeuta guiderà i ragazzi che stanno ad occhi chiuso nei vari setting presentati da lui e il ragazzo dovrà “vivere in questa dimensione”</w:t>
      </w:r>
    </w:p>
    <w:p w:rsidR="00F112D1" w:rsidRDefault="00F112D1" w:rsidP="00F112D1">
      <w:pPr>
        <w:spacing w:line="360" w:lineRule="auto"/>
        <w:jc w:val="both"/>
      </w:pPr>
      <w:r w:rsidRPr="00F112D1">
        <w:rPr>
          <w:rFonts w:ascii="Times New Roman" w:hAnsi="Times New Roman" w:cs="Times New Roman"/>
          <w:b/>
          <w:bCs/>
          <w:sz w:val="28"/>
          <w:szCs w:val="28"/>
        </w:rPr>
        <w:t>Problem Solving 2</w:t>
      </w:r>
      <w:r>
        <w:rPr>
          <w:rFonts w:ascii="Times New Roman" w:hAnsi="Times New Roman" w:cs="Times New Roman"/>
          <w:bCs/>
          <w:sz w:val="28"/>
          <w:szCs w:val="28"/>
        </w:rPr>
        <w:t>:</w:t>
      </w:r>
      <w:r w:rsidRPr="00F112D1">
        <w:t xml:space="preserve"> </w:t>
      </w:r>
      <w:r w:rsidRPr="00F112D1">
        <w:rPr>
          <w:rFonts w:ascii="Times New Roman" w:hAnsi="Times New Roman" w:cs="Times New Roman"/>
          <w:sz w:val="28"/>
          <w:szCs w:val="28"/>
        </w:rPr>
        <w:t>i ragazzi dovranno ascoltare e seguire attentamente le indicazioni del terapeuta il tutto con gli occhi chiusi senza distrarsi</w:t>
      </w:r>
      <w:r>
        <w:t>.</w:t>
      </w:r>
    </w:p>
    <w:p w:rsidR="00F112D1" w:rsidRDefault="00F112D1" w:rsidP="00F112D1">
      <w:pPr>
        <w:spacing w:line="360" w:lineRule="auto"/>
        <w:jc w:val="both"/>
        <w:rPr>
          <w:rFonts w:ascii="Times New Roman" w:hAnsi="Times New Roman" w:cs="Times New Roman"/>
          <w:sz w:val="28"/>
          <w:szCs w:val="28"/>
        </w:rPr>
      </w:pPr>
      <w:r w:rsidRPr="00011DDB">
        <w:rPr>
          <w:rFonts w:ascii="Times New Roman" w:hAnsi="Times New Roman" w:cs="Times New Roman"/>
          <w:b/>
          <w:bCs/>
          <w:sz w:val="28"/>
          <w:szCs w:val="24"/>
        </w:rPr>
        <w:t>Analisi delle discrepanze e confronto</w:t>
      </w:r>
      <w:r>
        <w:rPr>
          <w:rFonts w:ascii="Times New Roman" w:hAnsi="Times New Roman" w:cs="Times New Roman"/>
          <w:b/>
          <w:bCs/>
          <w:sz w:val="28"/>
          <w:szCs w:val="24"/>
        </w:rPr>
        <w:t>:</w:t>
      </w:r>
      <w:r w:rsidRPr="00F112D1">
        <w:t xml:space="preserve"> </w:t>
      </w:r>
      <w:r w:rsidRPr="00F112D1">
        <w:rPr>
          <w:rFonts w:ascii="Times New Roman" w:hAnsi="Times New Roman" w:cs="Times New Roman"/>
          <w:sz w:val="28"/>
          <w:szCs w:val="28"/>
        </w:rPr>
        <w:t>il terapeuta si assicurerà che ogni ragazzo compia in modo corretto l'esercizio.</w:t>
      </w:r>
    </w:p>
    <w:p w:rsidR="00B30C8F" w:rsidRDefault="000115C4" w:rsidP="00F112D1">
      <w:pPr>
        <w:spacing w:line="360" w:lineRule="auto"/>
        <w:jc w:val="both"/>
        <w:rPr>
          <w:rFonts w:ascii="Times New Roman" w:hAnsi="Times New Roman" w:cs="Times New Roman"/>
          <w:sz w:val="28"/>
          <w:szCs w:val="28"/>
        </w:rPr>
      </w:pPr>
      <w:r w:rsidRPr="00011DDB">
        <w:rPr>
          <w:rFonts w:ascii="Times New Roman" w:hAnsi="Times New Roman" w:cs="Times New Roman"/>
          <w:b/>
          <w:bCs/>
          <w:sz w:val="28"/>
          <w:szCs w:val="24"/>
        </w:rPr>
        <w:lastRenderedPageBreak/>
        <w:t>Analisi delle discrepanze e confronto</w:t>
      </w:r>
      <w:r w:rsidR="00B30C8F" w:rsidRPr="00B30C8F">
        <w:rPr>
          <w:rFonts w:ascii="Times New Roman" w:hAnsi="Times New Roman" w:cs="Times New Roman"/>
          <w:b/>
          <w:bCs/>
          <w:sz w:val="36"/>
          <w:szCs w:val="28"/>
        </w:rPr>
        <w:t xml:space="preserve"> </w:t>
      </w:r>
      <w:r w:rsidR="00B30C8F" w:rsidRPr="00B30C8F">
        <w:rPr>
          <w:rFonts w:ascii="Times New Roman" w:hAnsi="Times New Roman" w:cs="Times New Roman"/>
          <w:sz w:val="28"/>
          <w:szCs w:val="28"/>
        </w:rPr>
        <w:t>L'obiettivo di questo esercizio è quello di favorire la conoscenza di se stessi e la presa di coscienza dei problemi personali del singolo ragazzo</w:t>
      </w:r>
      <w:r w:rsidR="007C7946">
        <w:rPr>
          <w:rFonts w:ascii="Times New Roman" w:hAnsi="Times New Roman" w:cs="Times New Roman"/>
          <w:sz w:val="28"/>
          <w:szCs w:val="28"/>
        </w:rPr>
        <w:t>.</w:t>
      </w:r>
    </w:p>
    <w:p w:rsidR="00751646" w:rsidRDefault="00751646" w:rsidP="00F112D1">
      <w:pPr>
        <w:spacing w:line="360" w:lineRule="auto"/>
        <w:jc w:val="both"/>
        <w:rPr>
          <w:rFonts w:ascii="Times New Roman" w:hAnsi="Times New Roman" w:cs="Times New Roman"/>
          <w:sz w:val="28"/>
          <w:szCs w:val="28"/>
        </w:rPr>
      </w:pPr>
    </w:p>
    <w:p w:rsidR="007C7946" w:rsidRPr="00090F6A" w:rsidRDefault="007C7946" w:rsidP="00F112D1">
      <w:pPr>
        <w:spacing w:line="360" w:lineRule="auto"/>
        <w:jc w:val="both"/>
        <w:rPr>
          <w:rFonts w:ascii="Times New Roman" w:hAnsi="Times New Roman" w:cs="Times New Roman"/>
          <w:sz w:val="28"/>
          <w:szCs w:val="28"/>
          <w:u w:val="single"/>
        </w:rPr>
      </w:pPr>
      <w:r>
        <w:rPr>
          <w:rFonts w:ascii="Times New Roman" w:hAnsi="Times New Roman" w:cs="Times New Roman"/>
          <w:sz w:val="28"/>
          <w:szCs w:val="28"/>
        </w:rPr>
        <w:t>ATTIVITA’ 7:</w:t>
      </w:r>
      <w:r w:rsidR="00090F6A" w:rsidRPr="00090F6A">
        <w:rPr>
          <w:rFonts w:ascii="Times New Roman" w:hAnsi="Times New Roman" w:cs="Times New Roman"/>
          <w:sz w:val="24"/>
          <w:szCs w:val="28"/>
        </w:rPr>
        <w:t xml:space="preserve"> </w:t>
      </w:r>
      <w:r w:rsidR="00090F6A" w:rsidRPr="00090F6A">
        <w:rPr>
          <w:rFonts w:ascii="Times New Roman" w:hAnsi="Times New Roman" w:cs="Times New Roman"/>
          <w:sz w:val="28"/>
          <w:szCs w:val="28"/>
          <w:u w:val="single"/>
        </w:rPr>
        <w:t>Esercizi di canto per migliorare la cooperazione all’interno del gruppo</w:t>
      </w:r>
    </w:p>
    <w:p w:rsidR="00F112D1" w:rsidRDefault="00090F6A" w:rsidP="00B51406">
      <w:pPr>
        <w:spacing w:line="480" w:lineRule="auto"/>
        <w:jc w:val="both"/>
        <w:rPr>
          <w:rFonts w:ascii="Times New Roman" w:hAnsi="Times New Roman" w:cs="Times New Roman"/>
          <w:bCs/>
          <w:sz w:val="28"/>
          <w:szCs w:val="28"/>
        </w:rPr>
      </w:pPr>
      <w:r>
        <w:rPr>
          <w:rFonts w:ascii="Times New Roman" w:hAnsi="Times New Roman" w:cs="Times New Roman"/>
          <w:b/>
          <w:bCs/>
          <w:sz w:val="28"/>
          <w:szCs w:val="28"/>
        </w:rPr>
        <w:t xml:space="preserve">Problem Solving: </w:t>
      </w:r>
      <w:r>
        <w:rPr>
          <w:rFonts w:ascii="Times New Roman" w:hAnsi="Times New Roman" w:cs="Times New Roman"/>
          <w:bCs/>
          <w:sz w:val="28"/>
          <w:szCs w:val="28"/>
        </w:rPr>
        <w:t>Incontri di gruppo, attraverso i quali i ragazzi individualmente si accostano al canto. In questo modo si favorisce la cooperazione all’interno del gruppo.</w:t>
      </w:r>
    </w:p>
    <w:p w:rsidR="00090F6A" w:rsidRDefault="00090F6A" w:rsidP="00B51406">
      <w:pPr>
        <w:spacing w:line="480" w:lineRule="auto"/>
        <w:jc w:val="both"/>
        <w:rPr>
          <w:rFonts w:ascii="Times New Roman" w:hAnsi="Times New Roman" w:cs="Times New Roman"/>
          <w:bCs/>
          <w:sz w:val="28"/>
          <w:szCs w:val="28"/>
        </w:rPr>
      </w:pPr>
      <w:r w:rsidRPr="005715DD">
        <w:rPr>
          <w:rFonts w:ascii="Times New Roman" w:hAnsi="Times New Roman" w:cs="Times New Roman"/>
          <w:b/>
          <w:bCs/>
          <w:sz w:val="28"/>
          <w:szCs w:val="28"/>
        </w:rPr>
        <w:t>Acquisizione teorica</w:t>
      </w:r>
      <w:r>
        <w:rPr>
          <w:rFonts w:ascii="Times New Roman" w:hAnsi="Times New Roman" w:cs="Times New Roman"/>
          <w:b/>
          <w:bCs/>
          <w:sz w:val="28"/>
          <w:szCs w:val="28"/>
        </w:rPr>
        <w:t xml:space="preserve">: Il </w:t>
      </w:r>
      <w:r w:rsidRPr="00806146">
        <w:rPr>
          <w:rFonts w:ascii="Times New Roman" w:hAnsi="Times New Roman" w:cs="Times New Roman"/>
          <w:bCs/>
          <w:sz w:val="28"/>
          <w:szCs w:val="28"/>
        </w:rPr>
        <w:t>musico terapeuta partecipano attivamente all’attività</w:t>
      </w:r>
      <w:r w:rsidR="00806146" w:rsidRPr="00806146">
        <w:rPr>
          <w:rFonts w:ascii="Times New Roman" w:hAnsi="Times New Roman" w:cs="Times New Roman"/>
          <w:bCs/>
          <w:sz w:val="28"/>
          <w:szCs w:val="28"/>
        </w:rPr>
        <w:t>, creando un clima disteso e cercando di alleviare le conflittualità all’interno del gruppo</w:t>
      </w:r>
      <w:r w:rsidR="00806146">
        <w:rPr>
          <w:rFonts w:ascii="Times New Roman" w:hAnsi="Times New Roman" w:cs="Times New Roman"/>
          <w:bCs/>
          <w:sz w:val="28"/>
          <w:szCs w:val="28"/>
        </w:rPr>
        <w:t>.</w:t>
      </w:r>
    </w:p>
    <w:p w:rsidR="00806146" w:rsidRDefault="00806146" w:rsidP="00B51406">
      <w:pPr>
        <w:spacing w:line="480" w:lineRule="auto"/>
        <w:jc w:val="both"/>
        <w:rPr>
          <w:rFonts w:ascii="Times New Roman" w:hAnsi="Times New Roman" w:cs="Times New Roman"/>
          <w:bCs/>
          <w:sz w:val="28"/>
          <w:szCs w:val="28"/>
        </w:rPr>
      </w:pPr>
    </w:p>
    <w:p w:rsidR="00806146" w:rsidRDefault="00806146" w:rsidP="00B51406">
      <w:pPr>
        <w:spacing w:line="480" w:lineRule="auto"/>
        <w:jc w:val="both"/>
        <w:rPr>
          <w:rFonts w:ascii="Times New Roman" w:hAnsi="Times New Roman" w:cs="Times New Roman"/>
          <w:bCs/>
          <w:sz w:val="28"/>
          <w:szCs w:val="24"/>
        </w:rPr>
      </w:pPr>
      <w:r w:rsidRPr="00011DDB">
        <w:rPr>
          <w:rFonts w:ascii="Times New Roman" w:hAnsi="Times New Roman" w:cs="Times New Roman"/>
          <w:b/>
          <w:bCs/>
          <w:sz w:val="28"/>
          <w:szCs w:val="24"/>
        </w:rPr>
        <w:t>Analisi delle discrepanze e confronto</w:t>
      </w:r>
      <w:r>
        <w:rPr>
          <w:rFonts w:ascii="Times New Roman" w:hAnsi="Times New Roman" w:cs="Times New Roman"/>
          <w:b/>
          <w:bCs/>
          <w:sz w:val="28"/>
          <w:szCs w:val="24"/>
        </w:rPr>
        <w:t>:</w:t>
      </w:r>
      <w:r w:rsidRPr="00806146">
        <w:rPr>
          <w:rFonts w:ascii="Times New Roman" w:hAnsi="Times New Roman" w:cs="Times New Roman"/>
          <w:bCs/>
          <w:sz w:val="28"/>
          <w:szCs w:val="24"/>
        </w:rPr>
        <w:t xml:space="preserve">il musico terapeuta valuterà se i ragazzi tramite quest’attività sono riusciti a creare un gruppo omogeneo e affrontare insieme le difficoltà </w:t>
      </w:r>
      <w:r>
        <w:rPr>
          <w:rFonts w:ascii="Times New Roman" w:hAnsi="Times New Roman" w:cs="Times New Roman"/>
          <w:bCs/>
          <w:sz w:val="28"/>
          <w:szCs w:val="24"/>
        </w:rPr>
        <w:t>.</w:t>
      </w:r>
    </w:p>
    <w:p w:rsidR="000115C4" w:rsidRPr="000115C4" w:rsidRDefault="000115C4" w:rsidP="00B51406">
      <w:pPr>
        <w:spacing w:line="480" w:lineRule="auto"/>
        <w:jc w:val="both"/>
        <w:rPr>
          <w:rFonts w:ascii="Times New Roman" w:hAnsi="Times New Roman" w:cs="Times New Roman"/>
          <w:bCs/>
          <w:sz w:val="28"/>
          <w:szCs w:val="24"/>
        </w:rPr>
      </w:pPr>
      <w:r w:rsidRPr="008D709B">
        <w:rPr>
          <w:rFonts w:ascii="Times New Roman" w:hAnsi="Times New Roman" w:cs="Times New Roman"/>
          <w:b/>
          <w:bCs/>
          <w:sz w:val="28"/>
          <w:szCs w:val="28"/>
        </w:rPr>
        <w:t>Generalizzazion</w:t>
      </w:r>
      <w:r>
        <w:rPr>
          <w:rFonts w:ascii="Times New Roman" w:hAnsi="Times New Roman" w:cs="Times New Roman"/>
          <w:b/>
          <w:bCs/>
          <w:sz w:val="28"/>
          <w:szCs w:val="28"/>
        </w:rPr>
        <w:t>e</w:t>
      </w:r>
      <w:r w:rsidRPr="000115C4">
        <w:rPr>
          <w:rFonts w:ascii="Times New Roman" w:hAnsi="Times New Roman" w:cs="Times New Roman"/>
          <w:bCs/>
          <w:sz w:val="28"/>
          <w:szCs w:val="28"/>
        </w:rPr>
        <w:t>: l’obiettivo dell’esercito è quello di riuscire grazie al canto, un clima di cooperazione, dove i ragazzi interagiscono reciprocamente.</w:t>
      </w:r>
    </w:p>
    <w:p w:rsidR="00806146" w:rsidRPr="000115C4" w:rsidRDefault="00806146" w:rsidP="00B51406">
      <w:pPr>
        <w:spacing w:line="480" w:lineRule="auto"/>
        <w:jc w:val="both"/>
        <w:rPr>
          <w:rFonts w:ascii="Times New Roman" w:hAnsi="Times New Roman" w:cs="Times New Roman"/>
          <w:bCs/>
          <w:sz w:val="28"/>
          <w:szCs w:val="28"/>
        </w:rPr>
      </w:pPr>
    </w:p>
    <w:p w:rsidR="00FC6BB8" w:rsidRDefault="00FC6BB8" w:rsidP="002748AB">
      <w:pPr>
        <w:spacing w:line="360" w:lineRule="auto"/>
        <w:jc w:val="center"/>
        <w:rPr>
          <w:rFonts w:ascii="Times New Roman" w:hAnsi="Times New Roman" w:cs="Times New Roman"/>
          <w:b/>
          <w:sz w:val="28"/>
          <w:szCs w:val="28"/>
        </w:rPr>
      </w:pPr>
    </w:p>
    <w:p w:rsidR="00FC6BB8" w:rsidRPr="00F97E52" w:rsidRDefault="006B5514" w:rsidP="00F97E52">
      <w:pPr>
        <w:spacing w:line="360" w:lineRule="auto"/>
        <w:jc w:val="center"/>
        <w:rPr>
          <w:rFonts w:ascii="Times New Roman" w:hAnsi="Times New Roman" w:cs="Times New Roman"/>
          <w:b/>
          <w:sz w:val="28"/>
          <w:szCs w:val="28"/>
        </w:rPr>
      </w:pPr>
      <w:r>
        <w:rPr>
          <w:noProof/>
        </w:rPr>
        <w:lastRenderedPageBreak/>
        <w:drawing>
          <wp:inline distT="0" distB="0" distL="0" distR="0">
            <wp:extent cx="2790825" cy="2971800"/>
            <wp:effectExtent l="19050" t="0" r="9525" b="0"/>
            <wp:docPr id="34" name="Immagine 34" descr="http://digilander.libero.it/Gretablu/il_piccolo_principe/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digilander.libero.it/Gretablu/il_piccolo_principe/36.jpg"/>
                    <pic:cNvPicPr>
                      <a:picLocks noChangeAspect="1" noChangeArrowheads="1"/>
                    </pic:cNvPicPr>
                  </pic:nvPicPr>
                  <pic:blipFill>
                    <a:blip r:embed="rId17" cstate="print"/>
                    <a:srcRect/>
                    <a:stretch>
                      <a:fillRect/>
                    </a:stretch>
                  </pic:blipFill>
                  <pic:spPr bwMode="auto">
                    <a:xfrm>
                      <a:off x="0" y="0"/>
                      <a:ext cx="2790825" cy="2971800"/>
                    </a:xfrm>
                    <a:prstGeom prst="rect">
                      <a:avLst/>
                    </a:prstGeom>
                    <a:noFill/>
                    <a:ln w="9525">
                      <a:noFill/>
                      <a:miter lim="800000"/>
                      <a:headEnd/>
                      <a:tailEnd/>
                    </a:ln>
                  </pic:spPr>
                </pic:pic>
              </a:graphicData>
            </a:graphic>
          </wp:inline>
        </w:drawing>
      </w:r>
    </w:p>
    <w:p w:rsidR="00FC6BB8" w:rsidRDefault="00FC6BB8" w:rsidP="003D3531">
      <w:pPr>
        <w:spacing w:line="360" w:lineRule="auto"/>
        <w:jc w:val="both"/>
        <w:rPr>
          <w:rFonts w:ascii="Times New Roman" w:hAnsi="Times New Roman" w:cs="Times New Roman"/>
          <w:sz w:val="28"/>
          <w:szCs w:val="28"/>
        </w:rPr>
      </w:pPr>
    </w:p>
    <w:p w:rsidR="00FC6BB8" w:rsidRDefault="00FC6BB8" w:rsidP="003D3531">
      <w:pPr>
        <w:spacing w:line="360" w:lineRule="auto"/>
        <w:jc w:val="both"/>
        <w:rPr>
          <w:rFonts w:ascii="Times New Roman" w:hAnsi="Times New Roman" w:cs="Times New Roman"/>
          <w:sz w:val="28"/>
          <w:szCs w:val="28"/>
        </w:rPr>
      </w:pPr>
    </w:p>
    <w:p w:rsidR="00D33C48" w:rsidRPr="003D3531" w:rsidRDefault="00D61B06" w:rsidP="003D3531">
      <w:pPr>
        <w:spacing w:line="36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8.</w:t>
      </w:r>
      <w:r w:rsidR="00D33C48" w:rsidRPr="003D3531">
        <w:rPr>
          <w:rFonts w:ascii="Times New Roman" w:hAnsi="Times New Roman" w:cs="Times New Roman"/>
          <w:b/>
          <w:sz w:val="28"/>
          <w:szCs w:val="28"/>
          <w:u w:val="single"/>
        </w:rPr>
        <w:t>FASI ED AZIONI DELL’INTERVENTO</w:t>
      </w:r>
    </w:p>
    <w:p w:rsidR="00D33C48" w:rsidRPr="003D3531" w:rsidRDefault="00D33C48" w:rsidP="003D3531">
      <w:pPr>
        <w:spacing w:line="360" w:lineRule="auto"/>
        <w:jc w:val="both"/>
        <w:rPr>
          <w:rFonts w:ascii="Times New Roman" w:hAnsi="Times New Roman" w:cs="Times New Roman"/>
          <w:b/>
          <w:sz w:val="28"/>
          <w:szCs w:val="28"/>
        </w:rPr>
      </w:pPr>
      <w:r w:rsidRPr="003D3531">
        <w:rPr>
          <w:rFonts w:ascii="Times New Roman" w:hAnsi="Times New Roman" w:cs="Times New Roman"/>
          <w:b/>
          <w:sz w:val="28"/>
          <w:szCs w:val="28"/>
        </w:rPr>
        <w:t xml:space="preserve"> Elenco delle fasi dell’intervento in forma tabellare:</w:t>
      </w:r>
    </w:p>
    <w:tbl>
      <w:tblPr>
        <w:tblW w:w="10018" w:type="dxa"/>
        <w:tblCellMar>
          <w:left w:w="10" w:type="dxa"/>
          <w:right w:w="10" w:type="dxa"/>
        </w:tblCellMar>
        <w:tblLook w:val="04A0" w:firstRow="1" w:lastRow="0" w:firstColumn="1" w:lastColumn="0" w:noHBand="0" w:noVBand="1"/>
      </w:tblPr>
      <w:tblGrid>
        <w:gridCol w:w="2504"/>
        <w:gridCol w:w="2504"/>
        <w:gridCol w:w="2505"/>
        <w:gridCol w:w="2505"/>
      </w:tblGrid>
      <w:tr w:rsidR="00D33C48" w:rsidTr="007D0E29">
        <w:tblPrEx>
          <w:tblCellMar>
            <w:top w:w="0" w:type="dxa"/>
            <w:bottom w:w="0" w:type="dxa"/>
          </w:tblCellMar>
        </w:tblPrEx>
        <w:trPr>
          <w:trHeight w:val="3293"/>
        </w:trPr>
        <w:tc>
          <w:tcPr>
            <w:tcW w:w="2504" w:type="dxa"/>
          </w:tcPr>
          <w:p w:rsidR="00D33C48" w:rsidRPr="00D33C48" w:rsidRDefault="00D33C48" w:rsidP="003D3531">
            <w:pPr>
              <w:spacing w:line="360" w:lineRule="auto"/>
              <w:jc w:val="center"/>
              <w:rPr>
                <w:rFonts w:ascii="Times New Roman" w:hAnsi="Times New Roman" w:cs="Times New Roman"/>
                <w:b/>
                <w:sz w:val="28"/>
                <w:szCs w:val="28"/>
              </w:rPr>
            </w:pPr>
            <w:r w:rsidRPr="00D33C48">
              <w:rPr>
                <w:rFonts w:ascii="Times New Roman" w:hAnsi="Times New Roman" w:cs="Times New Roman"/>
                <w:b/>
                <w:sz w:val="28"/>
                <w:szCs w:val="28"/>
              </w:rPr>
              <w:t>Azioni previste per ciascuna fase</w:t>
            </w:r>
          </w:p>
        </w:tc>
        <w:tc>
          <w:tcPr>
            <w:tcW w:w="2504" w:type="dxa"/>
          </w:tcPr>
          <w:p w:rsidR="00D33C48" w:rsidRPr="00D33C48" w:rsidRDefault="00D33C48" w:rsidP="003D3531">
            <w:pPr>
              <w:spacing w:line="360" w:lineRule="auto"/>
              <w:jc w:val="center"/>
              <w:rPr>
                <w:rFonts w:ascii="Times New Roman" w:hAnsi="Times New Roman" w:cs="Times New Roman"/>
                <w:b/>
                <w:sz w:val="28"/>
                <w:szCs w:val="28"/>
              </w:rPr>
            </w:pPr>
            <w:r w:rsidRPr="00D33C48">
              <w:rPr>
                <w:rFonts w:ascii="Times New Roman" w:hAnsi="Times New Roman" w:cs="Times New Roman"/>
                <w:b/>
                <w:sz w:val="28"/>
                <w:szCs w:val="28"/>
              </w:rPr>
              <w:t>Esito previsto di ciascuna fase</w:t>
            </w:r>
          </w:p>
        </w:tc>
        <w:tc>
          <w:tcPr>
            <w:tcW w:w="2505" w:type="dxa"/>
          </w:tcPr>
          <w:p w:rsidR="00D33C48" w:rsidRPr="00D33C48" w:rsidRDefault="00D33C48" w:rsidP="003D3531">
            <w:pPr>
              <w:spacing w:line="360" w:lineRule="auto"/>
              <w:jc w:val="center"/>
              <w:rPr>
                <w:rFonts w:ascii="Times New Roman" w:hAnsi="Times New Roman" w:cs="Times New Roman"/>
                <w:b/>
                <w:sz w:val="28"/>
                <w:szCs w:val="28"/>
              </w:rPr>
            </w:pPr>
            <w:r w:rsidRPr="00D33C48">
              <w:rPr>
                <w:rFonts w:ascii="Times New Roman" w:hAnsi="Times New Roman" w:cs="Times New Roman"/>
                <w:b/>
                <w:sz w:val="28"/>
                <w:szCs w:val="28"/>
              </w:rPr>
              <w:t>Obiettivo di apprendimento perseguiti attraverso l’azione</w:t>
            </w:r>
          </w:p>
        </w:tc>
        <w:tc>
          <w:tcPr>
            <w:tcW w:w="2505" w:type="dxa"/>
          </w:tcPr>
          <w:p w:rsidR="00D33C48" w:rsidRPr="00D33C48" w:rsidRDefault="00D33C48" w:rsidP="003D3531">
            <w:pPr>
              <w:spacing w:line="360" w:lineRule="auto"/>
              <w:jc w:val="center"/>
              <w:rPr>
                <w:rFonts w:ascii="Times New Roman" w:hAnsi="Times New Roman" w:cs="Times New Roman"/>
                <w:b/>
                <w:sz w:val="28"/>
                <w:szCs w:val="28"/>
              </w:rPr>
            </w:pPr>
            <w:r w:rsidRPr="00D33C48">
              <w:rPr>
                <w:rFonts w:ascii="Times New Roman" w:hAnsi="Times New Roman" w:cs="Times New Roman"/>
                <w:b/>
                <w:sz w:val="28"/>
                <w:szCs w:val="28"/>
              </w:rPr>
              <w:t>Modalità di</w:t>
            </w:r>
            <w:r w:rsidR="00F53330">
              <w:rPr>
                <w:rFonts w:ascii="Times New Roman" w:hAnsi="Times New Roman" w:cs="Times New Roman"/>
                <w:b/>
                <w:sz w:val="28"/>
                <w:szCs w:val="28"/>
              </w:rPr>
              <w:t xml:space="preserve"> </w:t>
            </w:r>
            <w:r w:rsidRPr="00D33C48">
              <w:rPr>
                <w:rFonts w:ascii="Times New Roman" w:hAnsi="Times New Roman" w:cs="Times New Roman"/>
                <w:b/>
                <w:sz w:val="28"/>
                <w:szCs w:val="28"/>
              </w:rPr>
              <w:t>controllo dei raggiungimento previsti per ciascuna azione (valutazione delle competenze)</w:t>
            </w:r>
          </w:p>
        </w:tc>
      </w:tr>
      <w:tr w:rsidR="00D33C48" w:rsidTr="00F53330">
        <w:tblPrEx>
          <w:tblCellMar>
            <w:top w:w="0" w:type="dxa"/>
            <w:bottom w:w="0" w:type="dxa"/>
          </w:tblCellMar>
        </w:tblPrEx>
        <w:trPr>
          <w:trHeight w:val="4392"/>
        </w:trPr>
        <w:tc>
          <w:tcPr>
            <w:tcW w:w="2504" w:type="dxa"/>
          </w:tcPr>
          <w:p w:rsidR="00D33C48" w:rsidRDefault="000D53A4"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r w:rsidR="00F51E3B">
              <w:rPr>
                <w:rFonts w:ascii="Times New Roman" w:hAnsi="Times New Roman" w:cs="Times New Roman"/>
                <w:sz w:val="24"/>
                <w:szCs w:val="24"/>
              </w:rPr>
              <w:t xml:space="preserve"> </w:t>
            </w:r>
            <w:r w:rsidR="00D33C48" w:rsidRPr="000D53A4">
              <w:rPr>
                <w:rFonts w:ascii="Times New Roman" w:hAnsi="Times New Roman" w:cs="Times New Roman"/>
                <w:sz w:val="24"/>
                <w:szCs w:val="24"/>
              </w:rPr>
              <w:t>Contattare il Dirigente Scolastico</w:t>
            </w:r>
            <w:r w:rsidRPr="000D53A4">
              <w:rPr>
                <w:rFonts w:ascii="Times New Roman" w:hAnsi="Times New Roman" w:cs="Times New Roman"/>
                <w:sz w:val="24"/>
                <w:szCs w:val="24"/>
              </w:rPr>
              <w:t xml:space="preserve">, </w:t>
            </w:r>
            <w:r w:rsidR="00F53330">
              <w:rPr>
                <w:rFonts w:ascii="Times New Roman" w:hAnsi="Times New Roman" w:cs="Times New Roman"/>
                <w:sz w:val="24"/>
                <w:szCs w:val="24"/>
              </w:rPr>
              <w:t xml:space="preserve">per presentare il progetto </w:t>
            </w:r>
          </w:p>
          <w:p w:rsidR="00DF779C" w:rsidRDefault="00DF779C" w:rsidP="003D3531">
            <w:pPr>
              <w:spacing w:line="360" w:lineRule="auto"/>
              <w:jc w:val="center"/>
              <w:rPr>
                <w:rFonts w:ascii="Times New Roman" w:hAnsi="Times New Roman" w:cs="Times New Roman"/>
                <w:sz w:val="24"/>
                <w:szCs w:val="24"/>
              </w:rPr>
            </w:pPr>
          </w:p>
          <w:p w:rsidR="00DF779C" w:rsidRPr="000D53A4" w:rsidRDefault="00DF779C" w:rsidP="003D3531">
            <w:pPr>
              <w:spacing w:line="360" w:lineRule="auto"/>
              <w:rPr>
                <w:rFonts w:ascii="Times New Roman" w:hAnsi="Times New Roman" w:cs="Times New Roman"/>
                <w:sz w:val="24"/>
                <w:szCs w:val="24"/>
              </w:rPr>
            </w:pPr>
          </w:p>
        </w:tc>
        <w:tc>
          <w:tcPr>
            <w:tcW w:w="2504" w:type="dxa"/>
          </w:tcPr>
          <w:p w:rsidR="00D33C48" w:rsidRDefault="00DD79CB" w:rsidP="003D3531">
            <w:pPr>
              <w:spacing w:line="360" w:lineRule="auto"/>
              <w:jc w:val="center"/>
              <w:rPr>
                <w:rFonts w:ascii="Times New Roman" w:hAnsi="Times New Roman" w:cs="Times New Roman"/>
                <w:sz w:val="28"/>
                <w:szCs w:val="28"/>
              </w:rPr>
            </w:pPr>
            <w:r w:rsidRPr="00DD79CB">
              <w:rPr>
                <w:rFonts w:ascii="Times New Roman" w:hAnsi="Times New Roman" w:cs="Times New Roman"/>
                <w:sz w:val="24"/>
                <w:szCs w:val="24"/>
              </w:rPr>
              <w:t>Disponibilità da parte del Dirigente scolastico</w:t>
            </w:r>
            <w:r w:rsidR="005E38E5">
              <w:rPr>
                <w:rFonts w:ascii="Times New Roman" w:hAnsi="Times New Roman" w:cs="Times New Roman"/>
                <w:sz w:val="28"/>
                <w:szCs w:val="28"/>
              </w:rPr>
              <w:t xml:space="preserve"> </w:t>
            </w:r>
            <w:r w:rsidR="005E38E5" w:rsidRPr="005E38E5">
              <w:rPr>
                <w:rFonts w:ascii="Times New Roman" w:hAnsi="Times New Roman" w:cs="Times New Roman"/>
                <w:sz w:val="24"/>
                <w:szCs w:val="24"/>
              </w:rPr>
              <w:t>di attuare il progetto</w:t>
            </w:r>
          </w:p>
        </w:tc>
        <w:tc>
          <w:tcPr>
            <w:tcW w:w="2505" w:type="dxa"/>
          </w:tcPr>
          <w:p w:rsidR="00D33C48" w:rsidRDefault="00D33C48" w:rsidP="003D3531">
            <w:pPr>
              <w:spacing w:line="360" w:lineRule="auto"/>
              <w:jc w:val="both"/>
              <w:rPr>
                <w:rFonts w:ascii="Times New Roman" w:hAnsi="Times New Roman" w:cs="Times New Roman"/>
                <w:sz w:val="28"/>
                <w:szCs w:val="28"/>
              </w:rPr>
            </w:pPr>
          </w:p>
        </w:tc>
        <w:tc>
          <w:tcPr>
            <w:tcW w:w="2505" w:type="dxa"/>
          </w:tcPr>
          <w:p w:rsidR="00D33C48" w:rsidRDefault="00DD79CB" w:rsidP="003D3531">
            <w:pPr>
              <w:spacing w:line="360" w:lineRule="auto"/>
              <w:jc w:val="center"/>
              <w:rPr>
                <w:rFonts w:ascii="Times New Roman" w:hAnsi="Times New Roman" w:cs="Times New Roman"/>
                <w:sz w:val="28"/>
                <w:szCs w:val="28"/>
              </w:rPr>
            </w:pPr>
            <w:r w:rsidRPr="00895EA4">
              <w:rPr>
                <w:rFonts w:ascii="Times New Roman" w:hAnsi="Times New Roman" w:cs="Times New Roman"/>
                <w:sz w:val="24"/>
                <w:szCs w:val="24"/>
              </w:rPr>
              <w:t xml:space="preserve">Si richiede una risposta positiva da parte del Dirigente Scolastico </w:t>
            </w:r>
            <w:r w:rsidR="00895EA4">
              <w:rPr>
                <w:rFonts w:ascii="Times New Roman" w:hAnsi="Times New Roman" w:cs="Times New Roman"/>
                <w:sz w:val="28"/>
                <w:szCs w:val="28"/>
              </w:rPr>
              <w:t>.</w:t>
            </w:r>
          </w:p>
        </w:tc>
      </w:tr>
      <w:tr w:rsidR="00D33C48" w:rsidTr="00F53330">
        <w:tblPrEx>
          <w:tblCellMar>
            <w:top w:w="0" w:type="dxa"/>
            <w:bottom w:w="0" w:type="dxa"/>
          </w:tblCellMar>
        </w:tblPrEx>
        <w:trPr>
          <w:trHeight w:val="511"/>
        </w:trPr>
        <w:tc>
          <w:tcPr>
            <w:tcW w:w="2504" w:type="dxa"/>
          </w:tcPr>
          <w:p w:rsidR="00D33C48" w:rsidRPr="005E38E5" w:rsidRDefault="00F53330" w:rsidP="003D3531">
            <w:pPr>
              <w:spacing w:line="360" w:lineRule="auto"/>
              <w:jc w:val="center"/>
              <w:rPr>
                <w:rFonts w:ascii="Times New Roman" w:hAnsi="Times New Roman" w:cs="Times New Roman"/>
                <w:sz w:val="24"/>
                <w:szCs w:val="24"/>
              </w:rPr>
            </w:pPr>
            <w:r w:rsidRPr="005E38E5">
              <w:rPr>
                <w:rFonts w:ascii="Times New Roman" w:hAnsi="Times New Roman" w:cs="Times New Roman"/>
                <w:sz w:val="24"/>
                <w:szCs w:val="24"/>
              </w:rPr>
              <w:t>2) riunione</w:t>
            </w:r>
            <w:r w:rsidR="005E38E5">
              <w:rPr>
                <w:rFonts w:ascii="Times New Roman" w:hAnsi="Times New Roman" w:cs="Times New Roman"/>
                <w:sz w:val="24"/>
                <w:szCs w:val="24"/>
              </w:rPr>
              <w:t xml:space="preserve"> di formazione </w:t>
            </w:r>
            <w:r w:rsidRPr="005E38E5">
              <w:rPr>
                <w:rFonts w:ascii="Times New Roman" w:hAnsi="Times New Roman" w:cs="Times New Roman"/>
                <w:sz w:val="24"/>
                <w:szCs w:val="24"/>
              </w:rPr>
              <w:t xml:space="preserve"> </w:t>
            </w:r>
            <w:r w:rsidR="005E38E5" w:rsidRPr="005E38E5">
              <w:rPr>
                <w:rFonts w:ascii="Times New Roman" w:hAnsi="Times New Roman" w:cs="Times New Roman"/>
                <w:sz w:val="24"/>
                <w:szCs w:val="24"/>
              </w:rPr>
              <w:t>tra i professori di sostegno,</w:t>
            </w:r>
            <w:r w:rsidR="005E38E5">
              <w:rPr>
                <w:rFonts w:ascii="Times New Roman" w:hAnsi="Times New Roman" w:cs="Times New Roman"/>
                <w:sz w:val="24"/>
                <w:szCs w:val="24"/>
              </w:rPr>
              <w:t xml:space="preserve"> la professoressa di psicologia e il musico terapeuta.</w:t>
            </w:r>
          </w:p>
        </w:tc>
        <w:tc>
          <w:tcPr>
            <w:tcW w:w="2504" w:type="dxa"/>
          </w:tcPr>
          <w:p w:rsidR="00D33C48" w:rsidRPr="00DF779C" w:rsidRDefault="00DF779C"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t>Disponibilità da parte dei professori nel formarsi e di apportare il loro sapere al corso.</w:t>
            </w:r>
          </w:p>
        </w:tc>
        <w:tc>
          <w:tcPr>
            <w:tcW w:w="2505" w:type="dxa"/>
          </w:tcPr>
          <w:p w:rsidR="00D33C48" w:rsidRDefault="00D33C48" w:rsidP="003D3531">
            <w:pPr>
              <w:spacing w:line="360" w:lineRule="auto"/>
              <w:jc w:val="center"/>
              <w:rPr>
                <w:rFonts w:ascii="Times New Roman" w:hAnsi="Times New Roman" w:cs="Times New Roman"/>
                <w:sz w:val="28"/>
                <w:szCs w:val="28"/>
              </w:rPr>
            </w:pPr>
          </w:p>
        </w:tc>
        <w:tc>
          <w:tcPr>
            <w:tcW w:w="2505" w:type="dxa"/>
          </w:tcPr>
          <w:p w:rsidR="00D33C48" w:rsidRPr="00DF779C" w:rsidRDefault="00DF779C" w:rsidP="003D3531">
            <w:pPr>
              <w:spacing w:line="360" w:lineRule="auto"/>
              <w:jc w:val="center"/>
              <w:rPr>
                <w:rFonts w:ascii="Times New Roman" w:hAnsi="Times New Roman" w:cs="Times New Roman"/>
                <w:sz w:val="24"/>
                <w:szCs w:val="24"/>
              </w:rPr>
            </w:pPr>
            <w:r w:rsidRPr="00DF779C">
              <w:rPr>
                <w:rFonts w:ascii="Times New Roman" w:hAnsi="Times New Roman" w:cs="Times New Roman"/>
                <w:sz w:val="24"/>
                <w:szCs w:val="24"/>
              </w:rPr>
              <w:t>Si richiede una riposta positiva da parte del gruppo ( professori e musico terapeuta )</w:t>
            </w:r>
            <w:r>
              <w:rPr>
                <w:rFonts w:ascii="Times New Roman" w:hAnsi="Times New Roman" w:cs="Times New Roman"/>
                <w:sz w:val="24"/>
                <w:szCs w:val="24"/>
              </w:rPr>
              <w:t>.</w:t>
            </w:r>
          </w:p>
        </w:tc>
      </w:tr>
      <w:tr w:rsidR="00D33C48" w:rsidTr="00F53330">
        <w:tblPrEx>
          <w:tblCellMar>
            <w:top w:w="0" w:type="dxa"/>
            <w:bottom w:w="0" w:type="dxa"/>
          </w:tblCellMar>
        </w:tblPrEx>
        <w:trPr>
          <w:trHeight w:val="511"/>
        </w:trPr>
        <w:tc>
          <w:tcPr>
            <w:tcW w:w="2504" w:type="dxa"/>
          </w:tcPr>
          <w:p w:rsidR="00D33C48" w:rsidRDefault="00B40A62" w:rsidP="003D3531">
            <w:pPr>
              <w:spacing w:line="360" w:lineRule="auto"/>
              <w:jc w:val="center"/>
              <w:rPr>
                <w:rFonts w:ascii="Times New Roman" w:hAnsi="Times New Roman" w:cs="Times New Roman"/>
                <w:sz w:val="24"/>
                <w:szCs w:val="24"/>
              </w:rPr>
            </w:pPr>
            <w:r w:rsidRPr="00063523">
              <w:rPr>
                <w:rFonts w:ascii="Times New Roman" w:hAnsi="Times New Roman" w:cs="Times New Roman"/>
                <w:sz w:val="24"/>
                <w:szCs w:val="24"/>
              </w:rPr>
              <w:t>3)ATTIVITA’ 1: esercizio di riscaldamento e di concentrazione</w:t>
            </w:r>
            <w:r w:rsidR="00063523">
              <w:rPr>
                <w:rFonts w:ascii="Times New Roman" w:hAnsi="Times New Roman" w:cs="Times New Roman"/>
                <w:sz w:val="24"/>
                <w:szCs w:val="24"/>
              </w:rPr>
              <w:t xml:space="preserve"> </w:t>
            </w:r>
          </w:p>
          <w:p w:rsidR="00063523" w:rsidRPr="00063523" w:rsidRDefault="00063523"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t>Esercizi di silenzio.</w:t>
            </w:r>
          </w:p>
        </w:tc>
        <w:tc>
          <w:tcPr>
            <w:tcW w:w="2504" w:type="dxa"/>
          </w:tcPr>
          <w:p w:rsidR="00D33C48" w:rsidRDefault="007B0F7B" w:rsidP="003D3531">
            <w:pPr>
              <w:spacing w:line="360" w:lineRule="auto"/>
              <w:jc w:val="center"/>
              <w:rPr>
                <w:rFonts w:ascii="Times New Roman" w:hAnsi="Times New Roman" w:cs="Times New Roman"/>
                <w:sz w:val="24"/>
                <w:szCs w:val="24"/>
              </w:rPr>
            </w:pPr>
            <w:r w:rsidRPr="00063523">
              <w:rPr>
                <w:rFonts w:ascii="Times New Roman" w:hAnsi="Times New Roman" w:cs="Times New Roman"/>
                <w:sz w:val="24"/>
                <w:szCs w:val="24"/>
              </w:rPr>
              <w:t>Presa di coscienza da parte dei ragazzi del proprio corpo, inoltre attr</w:t>
            </w:r>
            <w:r w:rsidR="00063523" w:rsidRPr="00063523">
              <w:rPr>
                <w:rFonts w:ascii="Times New Roman" w:hAnsi="Times New Roman" w:cs="Times New Roman"/>
                <w:sz w:val="24"/>
                <w:szCs w:val="24"/>
              </w:rPr>
              <w:t>a</w:t>
            </w:r>
            <w:r w:rsidRPr="00063523">
              <w:rPr>
                <w:rFonts w:ascii="Times New Roman" w:hAnsi="Times New Roman" w:cs="Times New Roman"/>
                <w:sz w:val="24"/>
                <w:szCs w:val="24"/>
              </w:rPr>
              <w:t>verso la respirazione guidata si ha un aumento di concentrazione utile per svolgere gli esercizi successivi.</w:t>
            </w:r>
          </w:p>
          <w:p w:rsidR="007D0E29" w:rsidRPr="00063523" w:rsidRDefault="007D0E29"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t>L’esercizio del silenzio ha come obiettivo l’aumento e il raggiungimento della concentrazione</w:t>
            </w:r>
          </w:p>
        </w:tc>
        <w:tc>
          <w:tcPr>
            <w:tcW w:w="2505" w:type="dxa"/>
          </w:tcPr>
          <w:p w:rsidR="00036F90" w:rsidRPr="00036F90" w:rsidRDefault="00036F90" w:rsidP="003D3531">
            <w:pPr>
              <w:snapToGrid w:val="0"/>
              <w:spacing w:line="360" w:lineRule="auto"/>
              <w:jc w:val="center"/>
              <w:rPr>
                <w:rFonts w:cs="Times New Roman"/>
              </w:rPr>
            </w:pPr>
            <w:r w:rsidRPr="00036F90">
              <w:rPr>
                <w:rFonts w:cs="Times New Roman"/>
              </w:rPr>
              <w:t>riscaldamento di tutti i muscoli</w:t>
            </w:r>
          </w:p>
          <w:p w:rsidR="00036F90" w:rsidRPr="00036F90" w:rsidRDefault="00036F90" w:rsidP="003D3531">
            <w:pPr>
              <w:snapToGrid w:val="0"/>
              <w:spacing w:line="360" w:lineRule="auto"/>
              <w:jc w:val="center"/>
              <w:rPr>
                <w:rFonts w:cs="Times New Roman"/>
              </w:rPr>
            </w:pPr>
            <w:r w:rsidRPr="00036F90">
              <w:rPr>
                <w:rFonts w:cs="Times New Roman"/>
              </w:rPr>
              <w:t>- sviluppo della percezione corporea</w:t>
            </w:r>
          </w:p>
          <w:p w:rsidR="00036F90" w:rsidRPr="00036F90" w:rsidRDefault="00036F90" w:rsidP="003D3531">
            <w:pPr>
              <w:snapToGrid w:val="0"/>
              <w:spacing w:line="360" w:lineRule="auto"/>
              <w:jc w:val="center"/>
              <w:rPr>
                <w:rFonts w:cs="Times New Roman"/>
              </w:rPr>
            </w:pPr>
            <w:r w:rsidRPr="00036F90">
              <w:rPr>
                <w:rFonts w:cs="Times New Roman"/>
              </w:rPr>
              <w:t>- aumento della consapevolezza della posizione del corpo nello spazio</w:t>
            </w:r>
          </w:p>
          <w:p w:rsidR="00D33C48" w:rsidRDefault="00036F90" w:rsidP="003D3531">
            <w:pPr>
              <w:spacing w:line="360" w:lineRule="auto"/>
              <w:jc w:val="center"/>
              <w:rPr>
                <w:rFonts w:ascii="Times New Roman" w:hAnsi="Times New Roman" w:cs="Times New Roman"/>
                <w:sz w:val="24"/>
                <w:szCs w:val="24"/>
              </w:rPr>
            </w:pPr>
            <w:r w:rsidRPr="00036F90">
              <w:rPr>
                <w:rFonts w:ascii="Times New Roman" w:hAnsi="Times New Roman" w:cs="Times New Roman"/>
                <w:sz w:val="24"/>
                <w:szCs w:val="24"/>
              </w:rPr>
              <w:t>- sviluppo della concentrazione</w:t>
            </w:r>
          </w:p>
          <w:p w:rsidR="00720526" w:rsidRPr="00063523" w:rsidRDefault="00720526"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t>-educare all’ascolto</w:t>
            </w:r>
          </w:p>
        </w:tc>
        <w:tc>
          <w:tcPr>
            <w:tcW w:w="2505" w:type="dxa"/>
          </w:tcPr>
          <w:p w:rsidR="00D33C48" w:rsidRDefault="007D0E29" w:rsidP="003D3531">
            <w:pPr>
              <w:spacing w:line="360" w:lineRule="auto"/>
              <w:jc w:val="center"/>
              <w:rPr>
                <w:rFonts w:ascii="Times New Roman" w:hAnsi="Times New Roman" w:cs="Times New Roman"/>
                <w:sz w:val="28"/>
                <w:szCs w:val="28"/>
              </w:rPr>
            </w:pPr>
            <w:r w:rsidRPr="007D0E29">
              <w:rPr>
                <w:rFonts w:ascii="Times New Roman" w:hAnsi="Times New Roman" w:cs="Times New Roman"/>
                <w:sz w:val="24"/>
                <w:szCs w:val="28"/>
              </w:rPr>
              <w:t>Dopo gli esercizi eseguiti i ragazzi si presenteranno distesi e concentrati questi esercizi  verranno svolti all’inizio di ogni seduta e i ragazzi si mostreranno sempre più autonomi nel svolgerli</w:t>
            </w:r>
            <w:r w:rsidR="009536A1">
              <w:rPr>
                <w:rFonts w:ascii="Times New Roman" w:hAnsi="Times New Roman" w:cs="Times New Roman"/>
                <w:sz w:val="24"/>
                <w:szCs w:val="28"/>
              </w:rPr>
              <w:t xml:space="preserve">, attraverso l’osservazione </w:t>
            </w:r>
            <w:r w:rsidR="00C0126B">
              <w:rPr>
                <w:rFonts w:ascii="Times New Roman" w:hAnsi="Times New Roman" w:cs="Times New Roman"/>
                <w:sz w:val="24"/>
                <w:szCs w:val="28"/>
              </w:rPr>
              <w:t>del musico terapista e degli insegnanti</w:t>
            </w:r>
          </w:p>
        </w:tc>
      </w:tr>
      <w:tr w:rsidR="00D33C48" w:rsidTr="00F53330">
        <w:tblPrEx>
          <w:tblCellMar>
            <w:top w:w="0" w:type="dxa"/>
            <w:bottom w:w="0" w:type="dxa"/>
          </w:tblCellMar>
        </w:tblPrEx>
        <w:trPr>
          <w:trHeight w:val="511"/>
        </w:trPr>
        <w:tc>
          <w:tcPr>
            <w:tcW w:w="2504" w:type="dxa"/>
          </w:tcPr>
          <w:p w:rsidR="00D33C48" w:rsidRPr="007D0E29" w:rsidRDefault="00E80745" w:rsidP="003D3531">
            <w:pPr>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4"/>
                <w:szCs w:val="28"/>
              </w:rPr>
              <w:t>ATTIVITA’</w:t>
            </w:r>
            <w:r w:rsidR="00C96827">
              <w:rPr>
                <w:rFonts w:ascii="Times New Roman" w:hAnsi="Times New Roman" w:cs="Times New Roman"/>
                <w:sz w:val="24"/>
                <w:szCs w:val="28"/>
              </w:rPr>
              <w:t xml:space="preserve"> 2</w:t>
            </w:r>
            <w:r w:rsidR="007D0E29" w:rsidRPr="00C96827">
              <w:rPr>
                <w:rFonts w:ascii="Times New Roman" w:hAnsi="Times New Roman" w:cs="Times New Roman"/>
                <w:sz w:val="24"/>
                <w:szCs w:val="28"/>
              </w:rPr>
              <w:t xml:space="preserve">: </w:t>
            </w:r>
            <w:r w:rsidR="007D0E29" w:rsidRPr="00C96827">
              <w:rPr>
                <w:rFonts w:ascii="Times New Roman" w:hAnsi="Times New Roman" w:cs="Times New Roman"/>
                <w:sz w:val="24"/>
                <w:szCs w:val="28"/>
              </w:rPr>
              <w:lastRenderedPageBreak/>
              <w:t>Esercizi per raffinare la ritmicità</w:t>
            </w:r>
          </w:p>
        </w:tc>
        <w:tc>
          <w:tcPr>
            <w:tcW w:w="2504" w:type="dxa"/>
          </w:tcPr>
          <w:p w:rsidR="00D33C48" w:rsidRDefault="007D0E29" w:rsidP="003D3531">
            <w:pPr>
              <w:spacing w:line="360" w:lineRule="auto"/>
              <w:jc w:val="center"/>
              <w:rPr>
                <w:rFonts w:ascii="Times New Roman" w:hAnsi="Times New Roman" w:cs="Times New Roman"/>
                <w:sz w:val="28"/>
                <w:szCs w:val="28"/>
              </w:rPr>
            </w:pPr>
            <w:r w:rsidRPr="00C96827">
              <w:rPr>
                <w:rFonts w:ascii="Times New Roman" w:hAnsi="Times New Roman" w:cs="Times New Roman"/>
                <w:sz w:val="24"/>
                <w:szCs w:val="28"/>
              </w:rPr>
              <w:lastRenderedPageBreak/>
              <w:t xml:space="preserve">Presa di coscienza da parte dei ragazzi del </w:t>
            </w:r>
            <w:r w:rsidRPr="00C96827">
              <w:rPr>
                <w:rFonts w:ascii="Times New Roman" w:hAnsi="Times New Roman" w:cs="Times New Roman"/>
                <w:sz w:val="24"/>
                <w:szCs w:val="28"/>
              </w:rPr>
              <w:lastRenderedPageBreak/>
              <w:t>ritmo</w:t>
            </w:r>
            <w:r w:rsidR="00C96827">
              <w:rPr>
                <w:rFonts w:ascii="Times New Roman" w:hAnsi="Times New Roman" w:cs="Times New Roman"/>
                <w:sz w:val="24"/>
                <w:szCs w:val="28"/>
              </w:rPr>
              <w:t>, e della esecuzione di brani ritmici guidati dal musico terapista</w:t>
            </w:r>
          </w:p>
        </w:tc>
        <w:tc>
          <w:tcPr>
            <w:tcW w:w="2505" w:type="dxa"/>
          </w:tcPr>
          <w:p w:rsidR="00D33C48" w:rsidRDefault="00960E7B"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lastRenderedPageBreak/>
              <w:t xml:space="preserve">-Sviluppo della componente ritmica </w:t>
            </w:r>
            <w:r>
              <w:rPr>
                <w:rFonts w:ascii="Times New Roman" w:hAnsi="Times New Roman" w:cs="Times New Roman"/>
                <w:sz w:val="24"/>
                <w:szCs w:val="28"/>
              </w:rPr>
              <w:lastRenderedPageBreak/>
              <w:t>associata ai suoni del corpo.</w:t>
            </w:r>
          </w:p>
          <w:p w:rsidR="00960E7B" w:rsidRDefault="00960E7B"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-Sviluppo della capacità di cooperare in gruppo.</w:t>
            </w:r>
          </w:p>
          <w:p w:rsidR="00720526" w:rsidRDefault="00960E7B"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-Sviluppare la percezione del ritmo e delle componenti musicali.</w:t>
            </w:r>
          </w:p>
          <w:p w:rsidR="00720526" w:rsidRDefault="00720526" w:rsidP="003D3531">
            <w:pPr>
              <w:snapToGrid w:val="0"/>
              <w:spacing w:line="360" w:lineRule="auto"/>
              <w:jc w:val="center"/>
            </w:pPr>
            <w:r>
              <w:t>- imparare ad utilizzare strumenti musicali e oggetti</w:t>
            </w:r>
          </w:p>
          <w:p w:rsidR="00720526" w:rsidRDefault="00720526" w:rsidP="003D3531">
            <w:pPr>
              <w:snapToGrid w:val="0"/>
              <w:spacing w:line="360" w:lineRule="auto"/>
              <w:jc w:val="center"/>
            </w:pPr>
            <w:r>
              <w:t>-  imparare il tempo di una battuta musicale</w:t>
            </w:r>
          </w:p>
          <w:p w:rsidR="00720526" w:rsidRDefault="00720526" w:rsidP="003D3531">
            <w:pPr>
              <w:snapToGrid w:val="0"/>
              <w:spacing w:line="360" w:lineRule="auto"/>
              <w:jc w:val="center"/>
            </w:pPr>
            <w:r>
              <w:t>-educare all’ascolto</w:t>
            </w:r>
          </w:p>
          <w:p w:rsidR="00960E7B" w:rsidRDefault="00960E7B" w:rsidP="003D3531">
            <w:pPr>
              <w:spacing w:line="360" w:lineRule="auto"/>
              <w:jc w:val="center"/>
              <w:rPr>
                <w:rFonts w:ascii="Times New Roman" w:hAnsi="Times New Roman" w:cs="Times New Roman"/>
                <w:sz w:val="28"/>
                <w:szCs w:val="28"/>
              </w:rPr>
            </w:pPr>
          </w:p>
        </w:tc>
        <w:tc>
          <w:tcPr>
            <w:tcW w:w="2505" w:type="dxa"/>
          </w:tcPr>
          <w:p w:rsidR="00D33C48" w:rsidRPr="00C96827" w:rsidRDefault="00C96827" w:rsidP="003D3531">
            <w:pPr>
              <w:spacing w:line="360" w:lineRule="auto"/>
              <w:jc w:val="center"/>
              <w:rPr>
                <w:rFonts w:ascii="Times New Roman" w:hAnsi="Times New Roman" w:cs="Times New Roman"/>
                <w:sz w:val="24"/>
                <w:szCs w:val="28"/>
              </w:rPr>
            </w:pPr>
            <w:r w:rsidRPr="00C96827">
              <w:rPr>
                <w:rFonts w:ascii="Times New Roman" w:hAnsi="Times New Roman" w:cs="Times New Roman"/>
                <w:sz w:val="24"/>
                <w:szCs w:val="28"/>
              </w:rPr>
              <w:lastRenderedPageBreak/>
              <w:t xml:space="preserve">I ragazzi al termine di questo esercizio proposto </w:t>
            </w:r>
            <w:r w:rsidRPr="00C96827">
              <w:rPr>
                <w:rFonts w:ascii="Times New Roman" w:hAnsi="Times New Roman" w:cs="Times New Roman"/>
                <w:sz w:val="24"/>
                <w:szCs w:val="28"/>
              </w:rPr>
              <w:lastRenderedPageBreak/>
              <w:t>più volte all’interno del corso dovranno padroneggiare gli strumenti ritmici e sapranno riconoscere i vari ritmi e le relative differenze</w:t>
            </w:r>
            <w:r>
              <w:rPr>
                <w:rFonts w:ascii="Times New Roman" w:hAnsi="Times New Roman" w:cs="Times New Roman"/>
                <w:sz w:val="24"/>
                <w:szCs w:val="28"/>
              </w:rPr>
              <w:t>, attraverso l’osservazione da parte del musico terapista e degli insegnati</w:t>
            </w:r>
          </w:p>
        </w:tc>
      </w:tr>
      <w:tr w:rsidR="00D33C48" w:rsidTr="00F53330">
        <w:tblPrEx>
          <w:tblCellMar>
            <w:top w:w="0" w:type="dxa"/>
            <w:bottom w:w="0" w:type="dxa"/>
          </w:tblCellMar>
        </w:tblPrEx>
        <w:trPr>
          <w:trHeight w:val="527"/>
        </w:trPr>
        <w:tc>
          <w:tcPr>
            <w:tcW w:w="2504" w:type="dxa"/>
          </w:tcPr>
          <w:p w:rsidR="00D33C48" w:rsidRPr="00C96827" w:rsidRDefault="00E80745" w:rsidP="003D3531">
            <w:pPr>
              <w:numPr>
                <w:ilvl w:val="0"/>
                <w:numId w:val="1"/>
              </w:numPr>
              <w:spacing w:line="360" w:lineRule="auto"/>
              <w:jc w:val="center"/>
              <w:rPr>
                <w:rFonts w:ascii="Times New Roman" w:hAnsi="Times New Roman" w:cs="Times New Roman"/>
                <w:sz w:val="24"/>
                <w:szCs w:val="28"/>
              </w:rPr>
            </w:pPr>
            <w:r>
              <w:rPr>
                <w:rFonts w:ascii="Times New Roman" w:hAnsi="Times New Roman" w:cs="Times New Roman"/>
                <w:sz w:val="24"/>
                <w:szCs w:val="28"/>
              </w:rPr>
              <w:lastRenderedPageBreak/>
              <w:t>ATTIVITA’</w:t>
            </w:r>
            <w:r w:rsidR="00C96827" w:rsidRPr="00C96827">
              <w:rPr>
                <w:rFonts w:ascii="Times New Roman" w:hAnsi="Times New Roman" w:cs="Times New Roman"/>
                <w:sz w:val="24"/>
                <w:szCs w:val="28"/>
              </w:rPr>
              <w:t xml:space="preserve"> 3:</w:t>
            </w:r>
          </w:p>
          <w:p w:rsidR="00C96827" w:rsidRPr="00C96827" w:rsidRDefault="00C96827" w:rsidP="003D3531">
            <w:pPr>
              <w:spacing w:line="360" w:lineRule="auto"/>
              <w:jc w:val="center"/>
              <w:rPr>
                <w:rFonts w:ascii="Times New Roman" w:hAnsi="Times New Roman" w:cs="Times New Roman"/>
                <w:sz w:val="24"/>
                <w:szCs w:val="28"/>
              </w:rPr>
            </w:pPr>
            <w:r w:rsidRPr="00C96827">
              <w:rPr>
                <w:rFonts w:ascii="Times New Roman" w:hAnsi="Times New Roman" w:cs="Times New Roman"/>
                <w:sz w:val="24"/>
                <w:szCs w:val="28"/>
              </w:rPr>
              <w:t>Esercizi per la gestione del controllo dei movimenti</w:t>
            </w:r>
          </w:p>
        </w:tc>
        <w:tc>
          <w:tcPr>
            <w:tcW w:w="2504" w:type="dxa"/>
          </w:tcPr>
          <w:p w:rsidR="00D33C48" w:rsidRPr="00C96827" w:rsidRDefault="00C96827" w:rsidP="003D3531">
            <w:pPr>
              <w:spacing w:line="360" w:lineRule="auto"/>
              <w:jc w:val="center"/>
              <w:rPr>
                <w:rFonts w:ascii="Times New Roman" w:hAnsi="Times New Roman" w:cs="Times New Roman"/>
                <w:sz w:val="24"/>
                <w:szCs w:val="28"/>
              </w:rPr>
            </w:pPr>
            <w:r w:rsidRPr="00C96827">
              <w:rPr>
                <w:rFonts w:ascii="Times New Roman" w:hAnsi="Times New Roman" w:cs="Times New Roman"/>
                <w:sz w:val="24"/>
                <w:szCs w:val="28"/>
              </w:rPr>
              <w:t>Presa di coscienza da parte dei ragazzi</w:t>
            </w:r>
            <w:r>
              <w:rPr>
                <w:rFonts w:ascii="Times New Roman" w:hAnsi="Times New Roman" w:cs="Times New Roman"/>
                <w:sz w:val="24"/>
                <w:szCs w:val="28"/>
              </w:rPr>
              <w:t xml:space="preserve"> normodotati e disabili,</w:t>
            </w:r>
            <w:r w:rsidRPr="00C96827">
              <w:rPr>
                <w:rFonts w:ascii="Times New Roman" w:hAnsi="Times New Roman" w:cs="Times New Roman"/>
                <w:sz w:val="24"/>
                <w:szCs w:val="28"/>
              </w:rPr>
              <w:t xml:space="preserve"> della dimensione dello Spazio in relazione alla musica</w:t>
            </w:r>
          </w:p>
        </w:tc>
        <w:tc>
          <w:tcPr>
            <w:tcW w:w="2505" w:type="dxa"/>
          </w:tcPr>
          <w:p w:rsidR="0056246F" w:rsidRPr="0056246F" w:rsidRDefault="0056246F" w:rsidP="003D3531">
            <w:pPr>
              <w:snapToGrid w:val="0"/>
              <w:spacing w:line="360" w:lineRule="auto"/>
              <w:jc w:val="center"/>
              <w:rPr>
                <w:rFonts w:cs="Times New Roman"/>
              </w:rPr>
            </w:pPr>
            <w:r w:rsidRPr="0056246F">
              <w:rPr>
                <w:rFonts w:cs="Times New Roman"/>
              </w:rPr>
              <w:t>- migliorare la conoscenza del proprio corpo</w:t>
            </w:r>
          </w:p>
          <w:p w:rsidR="0056246F" w:rsidRPr="0056246F" w:rsidRDefault="0056246F" w:rsidP="003D3531">
            <w:pPr>
              <w:snapToGrid w:val="0"/>
              <w:spacing w:line="360" w:lineRule="auto"/>
              <w:jc w:val="center"/>
              <w:rPr>
                <w:rFonts w:cs="Times New Roman"/>
              </w:rPr>
            </w:pPr>
            <w:r w:rsidRPr="0056246F">
              <w:rPr>
                <w:rFonts w:cs="Times New Roman"/>
              </w:rPr>
              <w:t>- migliorare la postura del corpo</w:t>
            </w:r>
          </w:p>
          <w:p w:rsidR="0056246F" w:rsidRPr="0056246F" w:rsidRDefault="0056246F" w:rsidP="003D3531">
            <w:pPr>
              <w:snapToGrid w:val="0"/>
              <w:spacing w:line="360" w:lineRule="auto"/>
              <w:jc w:val="center"/>
              <w:rPr>
                <w:rFonts w:cs="Times New Roman"/>
              </w:rPr>
            </w:pPr>
            <w:r w:rsidRPr="0056246F">
              <w:rPr>
                <w:rFonts w:cs="Times New Roman"/>
              </w:rPr>
              <w:t>- esplorare lo spazio intorno a sé</w:t>
            </w:r>
          </w:p>
          <w:p w:rsidR="00D33C48" w:rsidRDefault="0056246F" w:rsidP="003D3531">
            <w:pPr>
              <w:spacing w:line="360" w:lineRule="auto"/>
              <w:jc w:val="center"/>
            </w:pPr>
            <w:r w:rsidRPr="0056246F">
              <w:rPr>
                <w:rFonts w:ascii="Times New Roman" w:hAnsi="Times New Roman" w:cs="Times New Roman"/>
                <w:sz w:val="24"/>
                <w:szCs w:val="24"/>
              </w:rPr>
              <w:t>- aumentare la concentrazione</w:t>
            </w:r>
            <w:r>
              <w:t>.</w:t>
            </w:r>
          </w:p>
          <w:p w:rsidR="009670C6" w:rsidRDefault="009670C6" w:rsidP="003D3531">
            <w:pPr>
              <w:spacing w:line="360" w:lineRule="auto"/>
              <w:jc w:val="center"/>
              <w:rPr>
                <w:rFonts w:ascii="Times New Roman" w:hAnsi="Times New Roman" w:cs="Times New Roman"/>
                <w:sz w:val="24"/>
              </w:rPr>
            </w:pPr>
            <w:r w:rsidRPr="009670C6">
              <w:rPr>
                <w:rFonts w:ascii="Times New Roman" w:hAnsi="Times New Roman" w:cs="Times New Roman"/>
                <w:sz w:val="24"/>
              </w:rPr>
              <w:t>-educare all’ascolto</w:t>
            </w:r>
          </w:p>
          <w:p w:rsidR="002548CB" w:rsidRPr="009670C6" w:rsidRDefault="002548CB" w:rsidP="003D3531">
            <w:pPr>
              <w:spacing w:line="360" w:lineRule="auto"/>
              <w:jc w:val="center"/>
              <w:rPr>
                <w:rFonts w:ascii="Times New Roman" w:hAnsi="Times New Roman" w:cs="Times New Roman"/>
                <w:sz w:val="24"/>
                <w:szCs w:val="28"/>
              </w:rPr>
            </w:pPr>
            <w:r>
              <w:rPr>
                <w:rFonts w:ascii="Times New Roman" w:hAnsi="Times New Roman" w:cs="Times New Roman"/>
                <w:sz w:val="24"/>
              </w:rPr>
              <w:t xml:space="preserve">-Sviluppo della comprensione e gestione degli spazi circostanti dei soggetti disabili </w:t>
            </w:r>
            <w:r>
              <w:rPr>
                <w:rFonts w:ascii="Times New Roman" w:hAnsi="Times New Roman" w:cs="Times New Roman"/>
                <w:sz w:val="24"/>
              </w:rPr>
              <w:lastRenderedPageBreak/>
              <w:t>attraverso la musica.</w:t>
            </w:r>
          </w:p>
        </w:tc>
        <w:tc>
          <w:tcPr>
            <w:tcW w:w="2505" w:type="dxa"/>
          </w:tcPr>
          <w:p w:rsidR="00D33C48" w:rsidRPr="002548CB" w:rsidRDefault="002548CB" w:rsidP="003D3531">
            <w:pPr>
              <w:spacing w:line="360" w:lineRule="auto"/>
              <w:jc w:val="both"/>
              <w:rPr>
                <w:rFonts w:ascii="Times New Roman" w:hAnsi="Times New Roman" w:cs="Times New Roman"/>
                <w:sz w:val="28"/>
                <w:szCs w:val="28"/>
              </w:rPr>
            </w:pPr>
            <w:r w:rsidRPr="002548CB">
              <w:rPr>
                <w:rFonts w:ascii="Times New Roman" w:hAnsi="Times New Roman" w:cs="Times New Roman"/>
                <w:sz w:val="20"/>
              </w:rPr>
              <w:lastRenderedPageBreak/>
              <w:t xml:space="preserve">Osservazione da parte del musico terapista, dei movimenti del corpo nello spazio di ogni ragazzo </w:t>
            </w:r>
          </w:p>
        </w:tc>
      </w:tr>
      <w:tr w:rsidR="00F53330" w:rsidTr="00F53330">
        <w:tblPrEx>
          <w:tblCellMar>
            <w:top w:w="0" w:type="dxa"/>
            <w:bottom w:w="0" w:type="dxa"/>
          </w:tblCellMar>
        </w:tblPrEx>
        <w:trPr>
          <w:trHeight w:val="527"/>
        </w:trPr>
        <w:tc>
          <w:tcPr>
            <w:tcW w:w="2504" w:type="dxa"/>
          </w:tcPr>
          <w:p w:rsidR="00F53330" w:rsidRPr="002548CB" w:rsidRDefault="00E80745" w:rsidP="003D3531">
            <w:pPr>
              <w:numPr>
                <w:ilvl w:val="0"/>
                <w:numId w:val="1"/>
              </w:numPr>
              <w:spacing w:line="360" w:lineRule="auto"/>
              <w:jc w:val="center"/>
              <w:rPr>
                <w:rFonts w:ascii="Times New Roman" w:hAnsi="Times New Roman" w:cs="Times New Roman"/>
                <w:sz w:val="28"/>
                <w:szCs w:val="28"/>
              </w:rPr>
            </w:pPr>
            <w:r>
              <w:rPr>
                <w:rFonts w:ascii="Times New Roman" w:hAnsi="Times New Roman" w:cs="Times New Roman"/>
                <w:sz w:val="24"/>
                <w:szCs w:val="28"/>
              </w:rPr>
              <w:lastRenderedPageBreak/>
              <w:t>ATTIVITA’</w:t>
            </w:r>
            <w:r w:rsidR="002548CB" w:rsidRPr="002548CB">
              <w:rPr>
                <w:rFonts w:ascii="Times New Roman" w:hAnsi="Times New Roman" w:cs="Times New Roman"/>
                <w:sz w:val="24"/>
                <w:szCs w:val="28"/>
              </w:rPr>
              <w:t xml:space="preserve">4: Esercizi per favorire la conversazione e la conoscenza di </w:t>
            </w:r>
            <w:r w:rsidR="002548CB">
              <w:rPr>
                <w:rFonts w:ascii="Times New Roman" w:hAnsi="Times New Roman" w:cs="Times New Roman"/>
                <w:sz w:val="24"/>
                <w:szCs w:val="28"/>
              </w:rPr>
              <w:t>sé stessi all’interno del gruppo</w:t>
            </w:r>
          </w:p>
        </w:tc>
        <w:tc>
          <w:tcPr>
            <w:tcW w:w="2504" w:type="dxa"/>
          </w:tcPr>
          <w:p w:rsidR="00F53330" w:rsidRDefault="002548CB" w:rsidP="003D3531">
            <w:pPr>
              <w:spacing w:line="360" w:lineRule="auto"/>
              <w:jc w:val="center"/>
              <w:rPr>
                <w:rFonts w:ascii="Times New Roman" w:hAnsi="Times New Roman" w:cs="Times New Roman"/>
                <w:sz w:val="28"/>
                <w:szCs w:val="28"/>
              </w:rPr>
            </w:pPr>
            <w:r w:rsidRPr="00E23846">
              <w:rPr>
                <w:rFonts w:ascii="Times New Roman" w:hAnsi="Times New Roman" w:cs="Times New Roman"/>
                <w:sz w:val="24"/>
                <w:szCs w:val="28"/>
              </w:rPr>
              <w:t>Presa di coscienza da parte dei ragazzi di essere parte del gruppo e di saper esprimere le proprie difficoltà all’interno di esso</w:t>
            </w:r>
            <w:r w:rsidR="0092217C" w:rsidRPr="00E23846">
              <w:rPr>
                <w:rFonts w:ascii="Times New Roman" w:hAnsi="Times New Roman" w:cs="Times New Roman"/>
                <w:sz w:val="24"/>
                <w:szCs w:val="28"/>
              </w:rPr>
              <w:t>.</w:t>
            </w:r>
          </w:p>
        </w:tc>
        <w:tc>
          <w:tcPr>
            <w:tcW w:w="2505" w:type="dxa"/>
          </w:tcPr>
          <w:p w:rsidR="00F53330" w:rsidRPr="0092217C" w:rsidRDefault="0092217C" w:rsidP="003D3531">
            <w:pPr>
              <w:spacing w:line="360" w:lineRule="auto"/>
              <w:jc w:val="center"/>
              <w:rPr>
                <w:rFonts w:ascii="Times New Roman" w:hAnsi="Times New Roman" w:cs="Times New Roman"/>
                <w:sz w:val="24"/>
                <w:szCs w:val="28"/>
              </w:rPr>
            </w:pPr>
            <w:r w:rsidRPr="0092217C">
              <w:rPr>
                <w:rFonts w:ascii="Times New Roman" w:hAnsi="Times New Roman" w:cs="Times New Roman"/>
                <w:sz w:val="24"/>
                <w:szCs w:val="28"/>
              </w:rPr>
              <w:t>-Migliorare la conoscenza di sé</w:t>
            </w:r>
          </w:p>
          <w:p w:rsidR="0092217C" w:rsidRPr="0092217C" w:rsidRDefault="0092217C" w:rsidP="003D3531">
            <w:pPr>
              <w:spacing w:line="360" w:lineRule="auto"/>
              <w:jc w:val="center"/>
              <w:rPr>
                <w:rFonts w:ascii="Times New Roman" w:hAnsi="Times New Roman" w:cs="Times New Roman"/>
                <w:sz w:val="24"/>
                <w:szCs w:val="28"/>
              </w:rPr>
            </w:pPr>
            <w:r w:rsidRPr="0092217C">
              <w:rPr>
                <w:rFonts w:ascii="Times New Roman" w:hAnsi="Times New Roman" w:cs="Times New Roman"/>
                <w:sz w:val="24"/>
                <w:szCs w:val="28"/>
              </w:rPr>
              <w:t>- Aumentare la propria autostima</w:t>
            </w:r>
          </w:p>
          <w:p w:rsidR="0092217C" w:rsidRDefault="0092217C" w:rsidP="003D3531">
            <w:pPr>
              <w:spacing w:line="360" w:lineRule="auto"/>
              <w:jc w:val="center"/>
              <w:rPr>
                <w:rFonts w:ascii="Times New Roman" w:hAnsi="Times New Roman" w:cs="Times New Roman"/>
                <w:sz w:val="24"/>
                <w:szCs w:val="28"/>
              </w:rPr>
            </w:pPr>
            <w:r w:rsidRPr="0092217C">
              <w:rPr>
                <w:rFonts w:ascii="Times New Roman" w:hAnsi="Times New Roman" w:cs="Times New Roman"/>
                <w:sz w:val="24"/>
                <w:szCs w:val="28"/>
              </w:rPr>
              <w:t>- Migliorare le capacità di dominare lo stre</w:t>
            </w:r>
            <w:r>
              <w:rPr>
                <w:rFonts w:ascii="Times New Roman" w:hAnsi="Times New Roman" w:cs="Times New Roman"/>
                <w:sz w:val="24"/>
                <w:szCs w:val="28"/>
              </w:rPr>
              <w:t>ss</w:t>
            </w:r>
          </w:p>
          <w:p w:rsidR="0092217C" w:rsidRDefault="0092217C" w:rsidP="003D3531">
            <w:pPr>
              <w:spacing w:line="360" w:lineRule="auto"/>
              <w:jc w:val="center"/>
              <w:rPr>
                <w:rFonts w:ascii="Times New Roman" w:hAnsi="Times New Roman" w:cs="Times New Roman"/>
                <w:sz w:val="28"/>
                <w:szCs w:val="28"/>
              </w:rPr>
            </w:pPr>
            <w:r>
              <w:rPr>
                <w:rFonts w:ascii="Times New Roman" w:hAnsi="Times New Roman" w:cs="Times New Roman"/>
                <w:sz w:val="24"/>
                <w:szCs w:val="28"/>
              </w:rPr>
              <w:t>-Educare all’ascolto</w:t>
            </w:r>
          </w:p>
        </w:tc>
        <w:tc>
          <w:tcPr>
            <w:tcW w:w="2505" w:type="dxa"/>
          </w:tcPr>
          <w:p w:rsidR="00F53330" w:rsidRDefault="00E23846" w:rsidP="003D3531">
            <w:pPr>
              <w:spacing w:line="360" w:lineRule="auto"/>
              <w:jc w:val="center"/>
              <w:rPr>
                <w:rFonts w:ascii="Times New Roman" w:hAnsi="Times New Roman" w:cs="Times New Roman"/>
                <w:sz w:val="28"/>
                <w:szCs w:val="28"/>
              </w:rPr>
            </w:pPr>
            <w:r w:rsidRPr="00AA2FEE">
              <w:rPr>
                <w:rFonts w:ascii="Times New Roman" w:hAnsi="Times New Roman" w:cs="Times New Roman"/>
                <w:sz w:val="24"/>
                <w:szCs w:val="28"/>
              </w:rPr>
              <w:t>Osservazione da parte del musico terapeuta  del miglioramento relazionale all’interno del gruppo attraverso la pratica del brainstorming.</w:t>
            </w:r>
          </w:p>
        </w:tc>
      </w:tr>
      <w:tr w:rsidR="00F53330" w:rsidTr="00F53330">
        <w:tblPrEx>
          <w:tblCellMar>
            <w:top w:w="0" w:type="dxa"/>
            <w:bottom w:w="0" w:type="dxa"/>
          </w:tblCellMar>
        </w:tblPrEx>
        <w:trPr>
          <w:trHeight w:val="527"/>
        </w:trPr>
        <w:tc>
          <w:tcPr>
            <w:tcW w:w="2504" w:type="dxa"/>
          </w:tcPr>
          <w:p w:rsidR="00F53330" w:rsidRPr="00E23846" w:rsidRDefault="00E80745" w:rsidP="003D3531">
            <w:pPr>
              <w:numPr>
                <w:ilvl w:val="0"/>
                <w:numId w:val="1"/>
              </w:numPr>
              <w:spacing w:line="360" w:lineRule="auto"/>
              <w:jc w:val="center"/>
              <w:rPr>
                <w:rFonts w:ascii="Times New Roman" w:hAnsi="Times New Roman" w:cs="Times New Roman"/>
                <w:sz w:val="24"/>
                <w:szCs w:val="28"/>
              </w:rPr>
            </w:pPr>
            <w:r>
              <w:rPr>
                <w:rFonts w:ascii="Times New Roman" w:hAnsi="Times New Roman" w:cs="Times New Roman"/>
                <w:sz w:val="24"/>
                <w:szCs w:val="28"/>
              </w:rPr>
              <w:t>ATTIVITA’</w:t>
            </w:r>
            <w:r w:rsidR="00E23846" w:rsidRPr="00E23846">
              <w:rPr>
                <w:rFonts w:ascii="Times New Roman" w:hAnsi="Times New Roman" w:cs="Times New Roman"/>
                <w:sz w:val="24"/>
                <w:szCs w:val="28"/>
              </w:rPr>
              <w:t xml:space="preserve"> 5:</w:t>
            </w:r>
          </w:p>
          <w:p w:rsidR="00E23846" w:rsidRPr="00E23846" w:rsidRDefault="00E23846" w:rsidP="003D3531">
            <w:pPr>
              <w:spacing w:line="360" w:lineRule="auto"/>
              <w:ind w:left="502"/>
              <w:jc w:val="center"/>
              <w:rPr>
                <w:rFonts w:ascii="Times New Roman" w:hAnsi="Times New Roman" w:cs="Times New Roman"/>
                <w:sz w:val="28"/>
                <w:szCs w:val="28"/>
              </w:rPr>
            </w:pPr>
            <w:r w:rsidRPr="00907F5C">
              <w:rPr>
                <w:rFonts w:ascii="Times New Roman" w:hAnsi="Times New Roman" w:cs="Times New Roman"/>
                <w:sz w:val="24"/>
                <w:szCs w:val="28"/>
              </w:rPr>
              <w:t>Esercizio per sviluppare creatività e</w:t>
            </w:r>
            <w:r w:rsidRPr="00907F5C">
              <w:rPr>
                <w:rFonts w:ascii="Times New Roman" w:hAnsi="Times New Roman" w:cs="Times New Roman"/>
                <w:b/>
                <w:sz w:val="24"/>
                <w:szCs w:val="28"/>
              </w:rPr>
              <w:t xml:space="preserve"> </w:t>
            </w:r>
            <w:r w:rsidRPr="00E23846">
              <w:rPr>
                <w:rFonts w:ascii="Times New Roman" w:hAnsi="Times New Roman" w:cs="Times New Roman"/>
                <w:sz w:val="24"/>
                <w:szCs w:val="28"/>
              </w:rPr>
              <w:t>immaginazione</w:t>
            </w:r>
          </w:p>
        </w:tc>
        <w:tc>
          <w:tcPr>
            <w:tcW w:w="2504" w:type="dxa"/>
          </w:tcPr>
          <w:p w:rsidR="00F53330" w:rsidRDefault="004E240A" w:rsidP="003D3531">
            <w:pPr>
              <w:spacing w:line="360" w:lineRule="auto"/>
              <w:jc w:val="center"/>
              <w:rPr>
                <w:rFonts w:ascii="Times New Roman" w:hAnsi="Times New Roman" w:cs="Times New Roman"/>
                <w:sz w:val="28"/>
                <w:szCs w:val="28"/>
              </w:rPr>
            </w:pPr>
            <w:r w:rsidRPr="004E240A">
              <w:rPr>
                <w:rFonts w:ascii="Times New Roman" w:hAnsi="Times New Roman" w:cs="Times New Roman"/>
                <w:sz w:val="24"/>
                <w:szCs w:val="28"/>
              </w:rPr>
              <w:t>Presa di coscienza da parte dei ragazzi di sviluppare la creatività e l’immaginazione</w:t>
            </w:r>
            <w:r w:rsidR="00CB0731">
              <w:rPr>
                <w:rFonts w:ascii="Times New Roman" w:hAnsi="Times New Roman" w:cs="Times New Roman"/>
                <w:sz w:val="24"/>
                <w:szCs w:val="28"/>
              </w:rPr>
              <w:t xml:space="preserve"> scrivendo una storia, </w:t>
            </w:r>
            <w:r w:rsidRPr="004E240A">
              <w:rPr>
                <w:rFonts w:ascii="Times New Roman" w:hAnsi="Times New Roman" w:cs="Times New Roman"/>
                <w:sz w:val="24"/>
                <w:szCs w:val="28"/>
              </w:rPr>
              <w:t xml:space="preserve"> attraverso l’ascolto di brani scelti dal musico terapeuta</w:t>
            </w:r>
            <w:r>
              <w:rPr>
                <w:rFonts w:ascii="Times New Roman" w:hAnsi="Times New Roman" w:cs="Times New Roman"/>
                <w:sz w:val="28"/>
                <w:szCs w:val="28"/>
              </w:rPr>
              <w:t>.</w:t>
            </w:r>
          </w:p>
        </w:tc>
        <w:tc>
          <w:tcPr>
            <w:tcW w:w="2505" w:type="dxa"/>
          </w:tcPr>
          <w:p w:rsidR="004E240A" w:rsidRPr="004E240A" w:rsidRDefault="004E240A" w:rsidP="003D3531">
            <w:pPr>
              <w:snapToGrid w:val="0"/>
              <w:spacing w:line="360" w:lineRule="auto"/>
              <w:jc w:val="center"/>
              <w:rPr>
                <w:rFonts w:cs="Times New Roman"/>
              </w:rPr>
            </w:pPr>
            <w:r w:rsidRPr="004E240A">
              <w:rPr>
                <w:rFonts w:cs="Times New Roman"/>
              </w:rPr>
              <w:t>- educare all'ascolto</w:t>
            </w:r>
          </w:p>
          <w:p w:rsidR="004E240A" w:rsidRPr="004E240A" w:rsidRDefault="004E240A" w:rsidP="003D3531">
            <w:pPr>
              <w:snapToGrid w:val="0"/>
              <w:spacing w:line="360" w:lineRule="auto"/>
              <w:jc w:val="center"/>
              <w:rPr>
                <w:rFonts w:cs="Times New Roman"/>
              </w:rPr>
            </w:pPr>
            <w:r w:rsidRPr="004E240A">
              <w:rPr>
                <w:rFonts w:cs="Times New Roman"/>
              </w:rPr>
              <w:t>-favorire l'immaginazione e la creatività</w:t>
            </w:r>
          </w:p>
          <w:p w:rsidR="004E240A" w:rsidRPr="004E240A" w:rsidRDefault="004E240A" w:rsidP="003D3531">
            <w:pPr>
              <w:snapToGrid w:val="0"/>
              <w:spacing w:line="360" w:lineRule="auto"/>
              <w:jc w:val="center"/>
              <w:rPr>
                <w:rFonts w:cs="Times New Roman"/>
              </w:rPr>
            </w:pPr>
            <w:r w:rsidRPr="004E240A">
              <w:rPr>
                <w:rFonts w:cs="Times New Roman"/>
              </w:rPr>
              <w:t>- stimolare la fantasia</w:t>
            </w:r>
          </w:p>
          <w:p w:rsidR="004E240A" w:rsidRPr="004E240A" w:rsidRDefault="004E240A" w:rsidP="003D3531">
            <w:pPr>
              <w:spacing w:line="360" w:lineRule="auto"/>
              <w:jc w:val="center"/>
              <w:rPr>
                <w:rFonts w:ascii="Times New Roman" w:hAnsi="Times New Roman" w:cs="Times New Roman"/>
                <w:sz w:val="28"/>
                <w:szCs w:val="28"/>
              </w:rPr>
            </w:pPr>
            <w:r w:rsidRPr="004E240A">
              <w:rPr>
                <w:rFonts w:ascii="Times New Roman" w:hAnsi="Times New Roman" w:cs="Times New Roman"/>
                <w:sz w:val="24"/>
                <w:szCs w:val="24"/>
              </w:rPr>
              <w:t>- mantenimento dell'attenzione</w:t>
            </w:r>
          </w:p>
        </w:tc>
        <w:tc>
          <w:tcPr>
            <w:tcW w:w="2505" w:type="dxa"/>
          </w:tcPr>
          <w:p w:rsidR="00F53330" w:rsidRDefault="00CB0731" w:rsidP="003D3531">
            <w:pPr>
              <w:spacing w:line="360" w:lineRule="auto"/>
              <w:jc w:val="center"/>
              <w:rPr>
                <w:rFonts w:ascii="Times New Roman" w:hAnsi="Times New Roman" w:cs="Times New Roman"/>
                <w:sz w:val="28"/>
                <w:szCs w:val="28"/>
              </w:rPr>
            </w:pPr>
            <w:r w:rsidRPr="00CB0731">
              <w:rPr>
                <w:rFonts w:ascii="Times New Roman" w:hAnsi="Times New Roman" w:cs="Times New Roman"/>
                <w:sz w:val="24"/>
                <w:szCs w:val="28"/>
              </w:rPr>
              <w:t>Osservazione dei ragazzi durante l’attività di ascolto e alla fine dell’attività rileggendo le storie scritte da essi</w:t>
            </w:r>
          </w:p>
        </w:tc>
      </w:tr>
      <w:tr w:rsidR="00906DE1" w:rsidTr="00F53330">
        <w:tblPrEx>
          <w:tblCellMar>
            <w:top w:w="0" w:type="dxa"/>
            <w:bottom w:w="0" w:type="dxa"/>
          </w:tblCellMar>
        </w:tblPrEx>
        <w:trPr>
          <w:trHeight w:val="527"/>
        </w:trPr>
        <w:tc>
          <w:tcPr>
            <w:tcW w:w="2504" w:type="dxa"/>
          </w:tcPr>
          <w:p w:rsidR="00906DE1" w:rsidRDefault="00E80745" w:rsidP="003D3531">
            <w:pPr>
              <w:numPr>
                <w:ilvl w:val="0"/>
                <w:numId w:val="1"/>
              </w:numPr>
              <w:spacing w:line="360" w:lineRule="auto"/>
              <w:rPr>
                <w:rFonts w:ascii="Times New Roman" w:hAnsi="Times New Roman" w:cs="Times New Roman"/>
                <w:sz w:val="24"/>
                <w:szCs w:val="28"/>
              </w:rPr>
            </w:pPr>
            <w:r>
              <w:rPr>
                <w:rFonts w:ascii="Times New Roman" w:hAnsi="Times New Roman" w:cs="Times New Roman"/>
                <w:sz w:val="24"/>
                <w:szCs w:val="28"/>
              </w:rPr>
              <w:t>ATTIVITA’</w:t>
            </w:r>
            <w:r w:rsidR="000C12AE">
              <w:rPr>
                <w:rFonts w:ascii="Times New Roman" w:hAnsi="Times New Roman" w:cs="Times New Roman"/>
                <w:sz w:val="24"/>
                <w:szCs w:val="28"/>
              </w:rPr>
              <w:t xml:space="preserve"> 6:</w:t>
            </w:r>
          </w:p>
          <w:p w:rsidR="000C12AE" w:rsidRPr="00E23846" w:rsidRDefault="000C12AE" w:rsidP="003D3531">
            <w:pPr>
              <w:spacing w:line="360" w:lineRule="auto"/>
              <w:ind w:left="502"/>
              <w:rPr>
                <w:rFonts w:ascii="Times New Roman" w:hAnsi="Times New Roman" w:cs="Times New Roman"/>
                <w:sz w:val="24"/>
                <w:szCs w:val="28"/>
              </w:rPr>
            </w:pPr>
            <w:r>
              <w:rPr>
                <w:rFonts w:ascii="Times New Roman" w:hAnsi="Times New Roman" w:cs="Times New Roman"/>
                <w:sz w:val="24"/>
                <w:szCs w:val="28"/>
              </w:rPr>
              <w:t>Esercizi per sviluppare la conoscenza di se stessi attraverso la musica.</w:t>
            </w:r>
          </w:p>
        </w:tc>
        <w:tc>
          <w:tcPr>
            <w:tcW w:w="2504" w:type="dxa"/>
          </w:tcPr>
          <w:p w:rsidR="00906DE1" w:rsidRPr="004E240A" w:rsidRDefault="000C12AE"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Presa di coscienza da parte dei ragazzi del proprio se e del proprio vissuto e delle proprie problematiche attraverso l’ascolto guidato(ad occhi chiusi) di un brano</w:t>
            </w:r>
          </w:p>
        </w:tc>
        <w:tc>
          <w:tcPr>
            <w:tcW w:w="2505" w:type="dxa"/>
          </w:tcPr>
          <w:p w:rsidR="00906DE1" w:rsidRDefault="000C12AE" w:rsidP="003D3531">
            <w:pPr>
              <w:snapToGrid w:val="0"/>
              <w:spacing w:line="360" w:lineRule="auto"/>
              <w:jc w:val="center"/>
              <w:rPr>
                <w:rFonts w:cs="Times New Roman"/>
              </w:rPr>
            </w:pPr>
            <w:r>
              <w:rPr>
                <w:rFonts w:cs="Times New Roman"/>
              </w:rPr>
              <w:t>-Sviluppo della concentrazione</w:t>
            </w:r>
          </w:p>
          <w:p w:rsidR="000C12AE" w:rsidRDefault="000C12AE" w:rsidP="003D3531">
            <w:pPr>
              <w:snapToGrid w:val="0"/>
              <w:spacing w:line="360" w:lineRule="auto"/>
              <w:jc w:val="center"/>
              <w:rPr>
                <w:rFonts w:cs="Times New Roman"/>
              </w:rPr>
            </w:pPr>
            <w:r>
              <w:rPr>
                <w:rFonts w:cs="Times New Roman"/>
              </w:rPr>
              <w:t xml:space="preserve">-Miglioramento delle capacità di relazionarsi con </w:t>
            </w:r>
            <w:r w:rsidR="00BE1CD4">
              <w:rPr>
                <w:rFonts w:cs="Times New Roman"/>
              </w:rPr>
              <w:t xml:space="preserve">il proprio io </w:t>
            </w:r>
          </w:p>
          <w:p w:rsidR="00BE1CD4" w:rsidRPr="00BE1CD4" w:rsidRDefault="00BE1CD4" w:rsidP="003D3531">
            <w:pPr>
              <w:snapToGrid w:val="0"/>
              <w:spacing w:line="360" w:lineRule="auto"/>
              <w:jc w:val="center"/>
              <w:rPr>
                <w:rFonts w:cs="Times New Roman"/>
                <w:caps/>
              </w:rPr>
            </w:pPr>
            <w:r>
              <w:rPr>
                <w:rFonts w:cs="Times New Roman"/>
              </w:rPr>
              <w:t>-Educazione all’ascolto</w:t>
            </w:r>
          </w:p>
        </w:tc>
        <w:tc>
          <w:tcPr>
            <w:tcW w:w="2505" w:type="dxa"/>
          </w:tcPr>
          <w:p w:rsidR="00906DE1" w:rsidRDefault="00DD64A4"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Osservazione da parte del musico terapista di ragazzi durante lo svolgimento delle attività.</w:t>
            </w:r>
          </w:p>
          <w:p w:rsidR="00E7528E" w:rsidRDefault="00E7528E" w:rsidP="003D3531">
            <w:pPr>
              <w:spacing w:line="360" w:lineRule="auto"/>
              <w:jc w:val="center"/>
              <w:rPr>
                <w:rFonts w:ascii="Times New Roman" w:hAnsi="Times New Roman" w:cs="Times New Roman"/>
                <w:sz w:val="24"/>
                <w:szCs w:val="28"/>
              </w:rPr>
            </w:pPr>
          </w:p>
          <w:p w:rsidR="00E7528E" w:rsidRDefault="00E7528E" w:rsidP="003D3531">
            <w:pPr>
              <w:spacing w:line="360" w:lineRule="auto"/>
              <w:jc w:val="center"/>
              <w:rPr>
                <w:rFonts w:ascii="Times New Roman" w:hAnsi="Times New Roman" w:cs="Times New Roman"/>
                <w:sz w:val="24"/>
                <w:szCs w:val="28"/>
              </w:rPr>
            </w:pPr>
          </w:p>
          <w:p w:rsidR="00E7528E" w:rsidRDefault="00E7528E" w:rsidP="003D3531">
            <w:pPr>
              <w:spacing w:line="360" w:lineRule="auto"/>
              <w:jc w:val="center"/>
              <w:rPr>
                <w:rFonts w:ascii="Times New Roman" w:hAnsi="Times New Roman" w:cs="Times New Roman"/>
                <w:sz w:val="24"/>
                <w:szCs w:val="28"/>
              </w:rPr>
            </w:pPr>
          </w:p>
          <w:p w:rsidR="00E7528E" w:rsidRPr="00CB0731" w:rsidRDefault="00E7528E" w:rsidP="003D3531">
            <w:pPr>
              <w:spacing w:line="360" w:lineRule="auto"/>
              <w:jc w:val="center"/>
              <w:rPr>
                <w:rFonts w:ascii="Times New Roman" w:hAnsi="Times New Roman" w:cs="Times New Roman"/>
                <w:sz w:val="24"/>
                <w:szCs w:val="28"/>
              </w:rPr>
            </w:pPr>
          </w:p>
        </w:tc>
      </w:tr>
      <w:tr w:rsidR="00E7528E" w:rsidTr="00F53330">
        <w:tblPrEx>
          <w:tblCellMar>
            <w:top w:w="0" w:type="dxa"/>
            <w:bottom w:w="0" w:type="dxa"/>
          </w:tblCellMar>
        </w:tblPrEx>
        <w:trPr>
          <w:trHeight w:val="527"/>
        </w:trPr>
        <w:tc>
          <w:tcPr>
            <w:tcW w:w="2504" w:type="dxa"/>
          </w:tcPr>
          <w:p w:rsidR="00E7528E" w:rsidRDefault="00E7528E" w:rsidP="003D3531">
            <w:pPr>
              <w:numPr>
                <w:ilvl w:val="0"/>
                <w:numId w:val="1"/>
              </w:numPr>
              <w:spacing w:line="360" w:lineRule="auto"/>
              <w:rPr>
                <w:rFonts w:ascii="Times New Roman" w:hAnsi="Times New Roman" w:cs="Times New Roman"/>
                <w:sz w:val="24"/>
                <w:szCs w:val="28"/>
              </w:rPr>
            </w:pPr>
            <w:r>
              <w:rPr>
                <w:rFonts w:ascii="Times New Roman" w:hAnsi="Times New Roman" w:cs="Times New Roman"/>
                <w:sz w:val="24"/>
                <w:szCs w:val="28"/>
              </w:rPr>
              <w:t>ATTIVITA’ 7:</w:t>
            </w:r>
          </w:p>
          <w:p w:rsidR="00E7528E" w:rsidRPr="00E7528E" w:rsidRDefault="00E7528E" w:rsidP="003D3531">
            <w:pPr>
              <w:spacing w:line="360" w:lineRule="auto"/>
              <w:ind w:left="142"/>
              <w:rPr>
                <w:rFonts w:ascii="Times New Roman" w:hAnsi="Times New Roman" w:cs="Times New Roman"/>
                <w:sz w:val="24"/>
                <w:szCs w:val="28"/>
              </w:rPr>
            </w:pPr>
            <w:r>
              <w:rPr>
                <w:rFonts w:ascii="Times New Roman" w:hAnsi="Times New Roman" w:cs="Times New Roman"/>
                <w:sz w:val="24"/>
                <w:szCs w:val="28"/>
              </w:rPr>
              <w:t xml:space="preserve">Esercizi di canto per </w:t>
            </w:r>
            <w:r>
              <w:rPr>
                <w:rFonts w:ascii="Times New Roman" w:hAnsi="Times New Roman" w:cs="Times New Roman"/>
                <w:sz w:val="24"/>
                <w:szCs w:val="28"/>
              </w:rPr>
              <w:lastRenderedPageBreak/>
              <w:t>migliorare la cooperazione all’interno del gruppo</w:t>
            </w:r>
          </w:p>
        </w:tc>
        <w:tc>
          <w:tcPr>
            <w:tcW w:w="2504" w:type="dxa"/>
          </w:tcPr>
          <w:p w:rsidR="00E7528E" w:rsidRDefault="00E7528E"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lastRenderedPageBreak/>
              <w:t xml:space="preserve">Presa di coscienza da parte dei ragazzi di </w:t>
            </w:r>
            <w:r>
              <w:rPr>
                <w:rFonts w:ascii="Times New Roman" w:hAnsi="Times New Roman" w:cs="Times New Roman"/>
                <w:sz w:val="24"/>
                <w:szCs w:val="28"/>
              </w:rPr>
              <w:lastRenderedPageBreak/>
              <w:t xml:space="preserve">migliorare la qualità canore e la propria autostima </w:t>
            </w:r>
          </w:p>
        </w:tc>
        <w:tc>
          <w:tcPr>
            <w:tcW w:w="2505" w:type="dxa"/>
          </w:tcPr>
          <w:p w:rsidR="00E7528E" w:rsidRDefault="00E7528E" w:rsidP="003D3531">
            <w:pPr>
              <w:snapToGrid w:val="0"/>
              <w:spacing w:line="360" w:lineRule="auto"/>
              <w:jc w:val="center"/>
              <w:rPr>
                <w:rFonts w:cs="Times New Roman"/>
              </w:rPr>
            </w:pPr>
            <w:r>
              <w:rPr>
                <w:rFonts w:cs="Times New Roman"/>
              </w:rPr>
              <w:lastRenderedPageBreak/>
              <w:t xml:space="preserve">-Sviluppo delle capacità canore, ritmiche e </w:t>
            </w:r>
            <w:r>
              <w:rPr>
                <w:rFonts w:cs="Times New Roman"/>
              </w:rPr>
              <w:lastRenderedPageBreak/>
              <w:t>melodiche</w:t>
            </w:r>
          </w:p>
          <w:p w:rsidR="00E7528E" w:rsidRDefault="00E7528E" w:rsidP="003D3531">
            <w:pPr>
              <w:snapToGrid w:val="0"/>
              <w:spacing w:line="360" w:lineRule="auto"/>
              <w:jc w:val="center"/>
              <w:rPr>
                <w:rFonts w:cs="Times New Roman"/>
              </w:rPr>
            </w:pPr>
            <w:r>
              <w:rPr>
                <w:rFonts w:cs="Times New Roman"/>
              </w:rPr>
              <w:t>-Migliorare il proprio Io</w:t>
            </w:r>
          </w:p>
          <w:p w:rsidR="00E7528E" w:rsidRDefault="00E7528E" w:rsidP="003D3531">
            <w:pPr>
              <w:snapToGrid w:val="0"/>
              <w:spacing w:line="360" w:lineRule="auto"/>
              <w:jc w:val="center"/>
              <w:rPr>
                <w:rFonts w:cs="Times New Roman"/>
              </w:rPr>
            </w:pPr>
            <w:r>
              <w:rPr>
                <w:rFonts w:cs="Times New Roman"/>
              </w:rPr>
              <w:t>-Sviluppo delle capacità di lavoro in gruppo</w:t>
            </w:r>
          </w:p>
          <w:p w:rsidR="00E7528E" w:rsidRDefault="00E7528E" w:rsidP="003D3531">
            <w:pPr>
              <w:snapToGrid w:val="0"/>
              <w:spacing w:line="360" w:lineRule="auto"/>
              <w:jc w:val="center"/>
              <w:rPr>
                <w:rFonts w:cs="Times New Roman"/>
              </w:rPr>
            </w:pPr>
            <w:r>
              <w:rPr>
                <w:rFonts w:cs="Times New Roman"/>
              </w:rPr>
              <w:t>-Educare all’ascolto</w:t>
            </w:r>
          </w:p>
        </w:tc>
        <w:tc>
          <w:tcPr>
            <w:tcW w:w="2505" w:type="dxa"/>
          </w:tcPr>
          <w:p w:rsidR="00E7528E" w:rsidRDefault="00E7528E"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lastRenderedPageBreak/>
              <w:t xml:space="preserve">Osservazione da parte del musico terapeuta e degli </w:t>
            </w:r>
            <w:r>
              <w:rPr>
                <w:rFonts w:ascii="Times New Roman" w:hAnsi="Times New Roman" w:cs="Times New Roman"/>
                <w:sz w:val="24"/>
                <w:szCs w:val="28"/>
              </w:rPr>
              <w:lastRenderedPageBreak/>
              <w:t xml:space="preserve">insegnanti dei ragazzi durante l’esecuzione delle attività. </w:t>
            </w:r>
          </w:p>
        </w:tc>
      </w:tr>
      <w:tr w:rsidR="0097489F" w:rsidTr="00F53330">
        <w:tblPrEx>
          <w:tblCellMar>
            <w:top w:w="0" w:type="dxa"/>
            <w:bottom w:w="0" w:type="dxa"/>
          </w:tblCellMar>
        </w:tblPrEx>
        <w:trPr>
          <w:trHeight w:val="527"/>
        </w:trPr>
        <w:tc>
          <w:tcPr>
            <w:tcW w:w="2504" w:type="dxa"/>
          </w:tcPr>
          <w:p w:rsidR="0097489F" w:rsidRDefault="0097489F" w:rsidP="003D3531">
            <w:pPr>
              <w:numPr>
                <w:ilvl w:val="0"/>
                <w:numId w:val="1"/>
              </w:numPr>
              <w:spacing w:line="360" w:lineRule="auto"/>
              <w:rPr>
                <w:rFonts w:ascii="Times New Roman" w:hAnsi="Times New Roman" w:cs="Times New Roman"/>
                <w:sz w:val="24"/>
                <w:szCs w:val="28"/>
              </w:rPr>
            </w:pPr>
            <w:r>
              <w:rPr>
                <w:rFonts w:ascii="Times New Roman" w:hAnsi="Times New Roman" w:cs="Times New Roman"/>
                <w:sz w:val="24"/>
                <w:szCs w:val="28"/>
              </w:rPr>
              <w:lastRenderedPageBreak/>
              <w:t>ATTIVITA’ 8:</w:t>
            </w:r>
          </w:p>
          <w:p w:rsidR="0097489F" w:rsidRPr="0097489F" w:rsidRDefault="0097489F" w:rsidP="003D3531">
            <w:pPr>
              <w:spacing w:line="360" w:lineRule="auto"/>
              <w:ind w:left="142"/>
              <w:rPr>
                <w:rFonts w:ascii="Times New Roman" w:hAnsi="Times New Roman" w:cs="Times New Roman"/>
                <w:sz w:val="24"/>
                <w:szCs w:val="28"/>
              </w:rPr>
            </w:pPr>
            <w:r>
              <w:rPr>
                <w:rFonts w:ascii="Times New Roman" w:hAnsi="Times New Roman" w:cs="Times New Roman"/>
                <w:sz w:val="24"/>
                <w:szCs w:val="28"/>
              </w:rPr>
              <w:t>Compilazione del diario di bordo da parte dei ragazzi normodotati e degli insegnanti di sostegno per i ragazzi disabili</w:t>
            </w:r>
          </w:p>
        </w:tc>
        <w:tc>
          <w:tcPr>
            <w:tcW w:w="2504" w:type="dxa"/>
          </w:tcPr>
          <w:p w:rsidR="0097489F" w:rsidRDefault="0097489F"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Presa di coscienza da parte dei ragazzi delle attività svolte attraverso la descrizione di queste e  le emozioni e sensazioni provate</w:t>
            </w:r>
          </w:p>
        </w:tc>
        <w:tc>
          <w:tcPr>
            <w:tcW w:w="2505" w:type="dxa"/>
          </w:tcPr>
          <w:p w:rsidR="0097489F" w:rsidRDefault="00E82DAF" w:rsidP="003D3531">
            <w:pPr>
              <w:snapToGrid w:val="0"/>
              <w:spacing w:line="360" w:lineRule="auto"/>
              <w:jc w:val="center"/>
              <w:rPr>
                <w:rFonts w:cs="Times New Roman"/>
              </w:rPr>
            </w:pPr>
            <w:r>
              <w:rPr>
                <w:rFonts w:cs="Times New Roman"/>
              </w:rPr>
              <w:t>-Sviluppo della capacità di auto critica da parte dei ragazzi durante le attività</w:t>
            </w:r>
          </w:p>
          <w:p w:rsidR="00E82DAF" w:rsidRDefault="00E82DAF" w:rsidP="003D3531">
            <w:pPr>
              <w:snapToGrid w:val="0"/>
              <w:spacing w:line="360" w:lineRule="auto"/>
              <w:jc w:val="center"/>
              <w:rPr>
                <w:rFonts w:cs="Times New Roman"/>
              </w:rPr>
            </w:pPr>
            <w:r>
              <w:rPr>
                <w:rFonts w:cs="Times New Roman"/>
              </w:rPr>
              <w:t>- Apprendere la propria situazione emotiva attraverso la lettura del diario personale</w:t>
            </w:r>
          </w:p>
        </w:tc>
        <w:tc>
          <w:tcPr>
            <w:tcW w:w="2505" w:type="dxa"/>
          </w:tcPr>
          <w:p w:rsidR="0097489F" w:rsidRDefault="00E82DAF"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Lettura da parte del musico terapeuta dei diari compilati.</w:t>
            </w:r>
          </w:p>
        </w:tc>
      </w:tr>
      <w:tr w:rsidR="0097489F" w:rsidTr="00F53330">
        <w:tblPrEx>
          <w:tblCellMar>
            <w:top w:w="0" w:type="dxa"/>
            <w:bottom w:w="0" w:type="dxa"/>
          </w:tblCellMar>
        </w:tblPrEx>
        <w:trPr>
          <w:trHeight w:val="527"/>
        </w:trPr>
        <w:tc>
          <w:tcPr>
            <w:tcW w:w="2504" w:type="dxa"/>
          </w:tcPr>
          <w:p w:rsidR="0097489F" w:rsidRDefault="00E14D83" w:rsidP="003D3531">
            <w:pPr>
              <w:numPr>
                <w:ilvl w:val="0"/>
                <w:numId w:val="1"/>
              </w:numPr>
              <w:spacing w:line="360" w:lineRule="auto"/>
              <w:rPr>
                <w:rFonts w:ascii="Times New Roman" w:hAnsi="Times New Roman" w:cs="Times New Roman"/>
                <w:sz w:val="24"/>
                <w:szCs w:val="28"/>
              </w:rPr>
            </w:pPr>
            <w:r>
              <w:rPr>
                <w:rFonts w:ascii="Times New Roman" w:hAnsi="Times New Roman" w:cs="Times New Roman"/>
                <w:sz w:val="24"/>
                <w:szCs w:val="28"/>
              </w:rPr>
              <w:t>ATTIVITA’ 9:</w:t>
            </w:r>
          </w:p>
          <w:p w:rsidR="00E14D83" w:rsidRDefault="00E14D83" w:rsidP="003D3531">
            <w:pPr>
              <w:spacing w:line="360" w:lineRule="auto"/>
              <w:ind w:left="502"/>
              <w:rPr>
                <w:rFonts w:ascii="Times New Roman" w:hAnsi="Times New Roman" w:cs="Times New Roman"/>
                <w:sz w:val="24"/>
                <w:szCs w:val="28"/>
              </w:rPr>
            </w:pPr>
            <w:r>
              <w:rPr>
                <w:rFonts w:ascii="Times New Roman" w:hAnsi="Times New Roman" w:cs="Times New Roman"/>
                <w:sz w:val="24"/>
                <w:szCs w:val="28"/>
              </w:rPr>
              <w:t>Compilazione del diario di bordo da parte del musico terapeuta.</w:t>
            </w:r>
          </w:p>
        </w:tc>
        <w:tc>
          <w:tcPr>
            <w:tcW w:w="2504" w:type="dxa"/>
          </w:tcPr>
          <w:p w:rsidR="0097489F" w:rsidRDefault="00E14D83"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Il musico terapeuta compila il diario di bordo annotando tutti gli aspetti positivi e negativi di ogni attività modellando cosi tutte le fasi successive del corso</w:t>
            </w:r>
          </w:p>
        </w:tc>
        <w:tc>
          <w:tcPr>
            <w:tcW w:w="2505" w:type="dxa"/>
          </w:tcPr>
          <w:p w:rsidR="0097489F" w:rsidRDefault="00E14D83" w:rsidP="003D3531">
            <w:pPr>
              <w:snapToGrid w:val="0"/>
              <w:spacing w:line="360" w:lineRule="auto"/>
              <w:jc w:val="center"/>
              <w:rPr>
                <w:rFonts w:cs="Times New Roman"/>
              </w:rPr>
            </w:pPr>
            <w:r>
              <w:t>-presa di coscienza dei cambiamenti e delle capacità sviluppate dai ragazzi</w:t>
            </w:r>
          </w:p>
        </w:tc>
        <w:tc>
          <w:tcPr>
            <w:tcW w:w="2505" w:type="dxa"/>
          </w:tcPr>
          <w:p w:rsidR="0097489F" w:rsidRDefault="00004054" w:rsidP="003D3531">
            <w:pPr>
              <w:spacing w:line="360" w:lineRule="auto"/>
              <w:jc w:val="center"/>
              <w:rPr>
                <w:rFonts w:ascii="Times New Roman" w:hAnsi="Times New Roman" w:cs="Times New Roman"/>
                <w:sz w:val="24"/>
                <w:szCs w:val="28"/>
              </w:rPr>
            </w:pPr>
            <w:r>
              <w:rPr>
                <w:rFonts w:ascii="Times New Roman" w:hAnsi="Times New Roman" w:cs="Times New Roman"/>
                <w:sz w:val="24"/>
                <w:szCs w:val="28"/>
              </w:rPr>
              <w:t>Diario di Bordo</w:t>
            </w:r>
          </w:p>
        </w:tc>
      </w:tr>
      <w:tr w:rsidR="0097489F" w:rsidTr="00F53330">
        <w:tblPrEx>
          <w:tblCellMar>
            <w:top w:w="0" w:type="dxa"/>
            <w:bottom w:w="0" w:type="dxa"/>
          </w:tblCellMar>
        </w:tblPrEx>
        <w:trPr>
          <w:trHeight w:val="527"/>
        </w:trPr>
        <w:tc>
          <w:tcPr>
            <w:tcW w:w="2504" w:type="dxa"/>
          </w:tcPr>
          <w:p w:rsidR="0097489F" w:rsidRDefault="00D05B8C" w:rsidP="003D3531">
            <w:pPr>
              <w:numPr>
                <w:ilvl w:val="0"/>
                <w:numId w:val="1"/>
              </w:numPr>
              <w:spacing w:line="360" w:lineRule="auto"/>
              <w:jc w:val="center"/>
              <w:rPr>
                <w:rFonts w:ascii="Times New Roman" w:hAnsi="Times New Roman" w:cs="Times New Roman"/>
                <w:sz w:val="24"/>
                <w:szCs w:val="28"/>
              </w:rPr>
            </w:pPr>
            <w:r w:rsidRPr="00D05B8C">
              <w:rPr>
                <w:rFonts w:ascii="Times New Roman" w:hAnsi="Times New Roman" w:cs="Times New Roman"/>
                <w:sz w:val="24"/>
                <w:szCs w:val="24"/>
              </w:rPr>
              <w:t>Revisione e valutazione finale del progetto</w:t>
            </w:r>
            <w:r>
              <w:t>.</w:t>
            </w:r>
          </w:p>
        </w:tc>
        <w:tc>
          <w:tcPr>
            <w:tcW w:w="2504" w:type="dxa"/>
          </w:tcPr>
          <w:p w:rsidR="0097489F" w:rsidRPr="00D05B8C" w:rsidRDefault="00D05B8C" w:rsidP="003D3531">
            <w:pPr>
              <w:spacing w:line="360" w:lineRule="auto"/>
              <w:jc w:val="center"/>
              <w:rPr>
                <w:rFonts w:ascii="Times New Roman" w:hAnsi="Times New Roman" w:cs="Times New Roman"/>
                <w:sz w:val="24"/>
                <w:szCs w:val="24"/>
              </w:rPr>
            </w:pPr>
            <w:r w:rsidRPr="00D05B8C">
              <w:rPr>
                <w:rFonts w:ascii="Times New Roman" w:hAnsi="Times New Roman" w:cs="Times New Roman"/>
                <w:sz w:val="24"/>
                <w:szCs w:val="24"/>
              </w:rPr>
              <w:t>Formulazione di nuove idee per migliorare il progetto sulla base di quanto è stato già compiuto.</w:t>
            </w:r>
          </w:p>
        </w:tc>
        <w:tc>
          <w:tcPr>
            <w:tcW w:w="2505" w:type="dxa"/>
          </w:tcPr>
          <w:p w:rsidR="00D05B8C" w:rsidRDefault="00D05B8C" w:rsidP="003D3531">
            <w:pPr>
              <w:snapToGrid w:val="0"/>
              <w:spacing w:line="360" w:lineRule="auto"/>
              <w:jc w:val="center"/>
            </w:pPr>
            <w:r>
              <w:t>- rilevazione degli aspetti positivi e negativi del progetto</w:t>
            </w:r>
          </w:p>
          <w:p w:rsidR="0097489F" w:rsidRDefault="00D05B8C" w:rsidP="003D3531">
            <w:pPr>
              <w:snapToGrid w:val="0"/>
              <w:spacing w:line="360" w:lineRule="auto"/>
              <w:jc w:val="center"/>
              <w:rPr>
                <w:rFonts w:cs="Times New Roman"/>
              </w:rPr>
            </w:pPr>
            <w:r>
              <w:t>- formulazione di nuove strategie di lavoro.</w:t>
            </w:r>
          </w:p>
        </w:tc>
        <w:tc>
          <w:tcPr>
            <w:tcW w:w="2505" w:type="dxa"/>
          </w:tcPr>
          <w:p w:rsidR="0097489F" w:rsidRPr="00D05B8C" w:rsidRDefault="00D05B8C" w:rsidP="003D3531">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Incontro conclusivo tra musico terapeuta,  insegnanti di sostegno insegnante di psicologia e genitori dei ragazzi disabili, </w:t>
            </w:r>
            <w:r w:rsidRPr="00D05B8C">
              <w:rPr>
                <w:rFonts w:ascii="Times New Roman" w:hAnsi="Times New Roman" w:cs="Times New Roman"/>
                <w:sz w:val="24"/>
                <w:szCs w:val="24"/>
              </w:rPr>
              <w:t xml:space="preserve"> quale si affrontano i punti positivi e gli eventuali punti critici</w:t>
            </w:r>
          </w:p>
        </w:tc>
      </w:tr>
    </w:tbl>
    <w:p w:rsidR="00D80210" w:rsidRDefault="00D80210"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D80210" w:rsidRDefault="00D80210" w:rsidP="003D3531">
      <w:pPr>
        <w:spacing w:line="360" w:lineRule="auto"/>
        <w:jc w:val="both"/>
        <w:rPr>
          <w:rFonts w:ascii="Times New Roman" w:hAnsi="Times New Roman" w:cs="Times New Roman"/>
          <w:sz w:val="28"/>
          <w:szCs w:val="28"/>
        </w:rPr>
      </w:pPr>
    </w:p>
    <w:p w:rsidR="00914203" w:rsidRPr="003D3531" w:rsidRDefault="00AA5D7B" w:rsidP="003D3531">
      <w:pPr>
        <w:spacing w:line="360" w:lineRule="auto"/>
        <w:jc w:val="both"/>
        <w:rPr>
          <w:rFonts w:ascii="Times New Roman" w:hAnsi="Times New Roman" w:cs="Times New Roman"/>
          <w:b/>
          <w:i/>
          <w:sz w:val="28"/>
          <w:szCs w:val="28"/>
        </w:rPr>
      </w:pPr>
      <w:r w:rsidRPr="003D3531">
        <w:rPr>
          <w:rFonts w:ascii="Times New Roman" w:hAnsi="Times New Roman" w:cs="Times New Roman"/>
          <w:b/>
          <w:i/>
          <w:sz w:val="28"/>
          <w:szCs w:val="28"/>
        </w:rPr>
        <w:t xml:space="preserve"> Problemi che potrebbero verificarsi e modalità di affrontarl</w:t>
      </w:r>
      <w:r w:rsidR="00D9592D" w:rsidRPr="003D3531">
        <w:rPr>
          <w:rFonts w:ascii="Times New Roman" w:hAnsi="Times New Roman" w:cs="Times New Roman"/>
          <w:b/>
          <w:i/>
          <w:sz w:val="28"/>
          <w:szCs w:val="28"/>
        </w:rPr>
        <w:t>i.</w:t>
      </w:r>
    </w:p>
    <w:p w:rsidR="00D9592D" w:rsidRDefault="00D9592D" w:rsidP="003D3531">
      <w:pPr>
        <w:spacing w:line="360" w:lineRule="auto"/>
        <w:jc w:val="both"/>
        <w:rPr>
          <w:rFonts w:ascii="Times New Roman" w:hAnsi="Times New Roman" w:cs="Times New Roman"/>
          <w:sz w:val="28"/>
          <w:szCs w:val="28"/>
        </w:rPr>
      </w:pPr>
      <w:r w:rsidRPr="00B977CE">
        <w:rPr>
          <w:rFonts w:ascii="Times New Roman" w:hAnsi="Times New Roman" w:cs="Times New Roman"/>
          <w:sz w:val="28"/>
          <w:szCs w:val="28"/>
        </w:rPr>
        <w:t>1)Problemi con le assenze dei ragazzi, in quanto il corso occuperebbe parte delle ore extrascolastiche.</w:t>
      </w:r>
    </w:p>
    <w:p w:rsidR="007A7038" w:rsidRDefault="007A7038"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SOLUZIONE: </w:t>
      </w:r>
      <w:r w:rsidR="00D634B9">
        <w:rPr>
          <w:rFonts w:ascii="Times New Roman" w:hAnsi="Times New Roman" w:cs="Times New Roman"/>
          <w:sz w:val="28"/>
          <w:szCs w:val="28"/>
        </w:rPr>
        <w:t>F</w:t>
      </w:r>
      <w:r>
        <w:rPr>
          <w:rFonts w:ascii="Times New Roman" w:hAnsi="Times New Roman" w:cs="Times New Roman"/>
          <w:sz w:val="28"/>
          <w:szCs w:val="28"/>
        </w:rPr>
        <w:t>lessibilità da parte del musico terapista nel spostare gli incontri settimanali</w:t>
      </w:r>
      <w:r w:rsidR="00D634B9">
        <w:rPr>
          <w:rFonts w:ascii="Times New Roman" w:hAnsi="Times New Roman" w:cs="Times New Roman"/>
          <w:sz w:val="28"/>
          <w:szCs w:val="28"/>
        </w:rPr>
        <w:t>.</w:t>
      </w:r>
    </w:p>
    <w:p w:rsidR="00B44A6F" w:rsidRDefault="00D9592D" w:rsidP="003D3531">
      <w:pPr>
        <w:spacing w:line="360" w:lineRule="auto"/>
        <w:jc w:val="both"/>
        <w:rPr>
          <w:rFonts w:ascii="Times New Roman" w:hAnsi="Times New Roman" w:cs="Times New Roman"/>
          <w:sz w:val="28"/>
          <w:szCs w:val="28"/>
        </w:rPr>
      </w:pPr>
      <w:r w:rsidRPr="00B977CE">
        <w:rPr>
          <w:rFonts w:ascii="Times New Roman" w:hAnsi="Times New Roman" w:cs="Times New Roman"/>
          <w:sz w:val="28"/>
          <w:szCs w:val="28"/>
        </w:rPr>
        <w:t>2)Problemi con il carico scolastico promosso da altri professori, in quanto la mancata preparazione dei ragazzi in altre materie non era giustificata da altri professori che non ritenevano educativo la frequentazione del cor</w:t>
      </w:r>
      <w:r w:rsidR="00B977CE" w:rsidRPr="00B977CE">
        <w:rPr>
          <w:rFonts w:ascii="Times New Roman" w:hAnsi="Times New Roman" w:cs="Times New Roman"/>
          <w:sz w:val="28"/>
          <w:szCs w:val="28"/>
        </w:rPr>
        <w:t>so.</w:t>
      </w:r>
    </w:p>
    <w:p w:rsidR="00D634B9" w:rsidRPr="00B977CE" w:rsidRDefault="00D634B9"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SOLUZIONE: Maggiore disponibilità da parte di tutto il consiglio di classe, attraverso riunioni inerenti la valenza educativa del corso</w:t>
      </w:r>
      <w:r w:rsidR="00F53DF4">
        <w:rPr>
          <w:rFonts w:ascii="Times New Roman" w:hAnsi="Times New Roman" w:cs="Times New Roman"/>
          <w:sz w:val="28"/>
          <w:szCs w:val="28"/>
        </w:rPr>
        <w:t>.</w:t>
      </w:r>
    </w:p>
    <w:p w:rsidR="007A7038" w:rsidRPr="00F53DF4" w:rsidRDefault="00B977CE" w:rsidP="003D3531">
      <w:pPr>
        <w:numPr>
          <w:ilvl w:val="0"/>
          <w:numId w:val="19"/>
        </w:numPr>
        <w:spacing w:line="360" w:lineRule="auto"/>
        <w:jc w:val="both"/>
        <w:rPr>
          <w:rFonts w:ascii="Times New Roman" w:hAnsi="Times New Roman" w:cs="Times New Roman"/>
          <w:sz w:val="28"/>
          <w:szCs w:val="28"/>
        </w:rPr>
      </w:pPr>
      <w:r w:rsidRPr="00F53DF4">
        <w:rPr>
          <w:rFonts w:ascii="Times New Roman" w:hAnsi="Times New Roman" w:cs="Times New Roman"/>
          <w:sz w:val="28"/>
          <w:szCs w:val="28"/>
        </w:rPr>
        <w:t>Inibizione da parte dei ragazzi normodotati di ester</w:t>
      </w:r>
      <w:r w:rsidR="00F53DF4" w:rsidRPr="00F53DF4">
        <w:rPr>
          <w:rFonts w:ascii="Times New Roman" w:hAnsi="Times New Roman" w:cs="Times New Roman"/>
          <w:sz w:val="28"/>
          <w:szCs w:val="28"/>
        </w:rPr>
        <w:t>n</w:t>
      </w:r>
      <w:r w:rsidRPr="00F53DF4">
        <w:rPr>
          <w:rFonts w:ascii="Times New Roman" w:hAnsi="Times New Roman" w:cs="Times New Roman"/>
          <w:sz w:val="28"/>
          <w:szCs w:val="28"/>
        </w:rPr>
        <w:t>are le  proprie emozioni, all’interno di un contesto non sempre favorevole al dialogo, in quanto i ragazzi che frequentavano la ste</w:t>
      </w:r>
      <w:r w:rsidR="007A7038" w:rsidRPr="00F53DF4">
        <w:rPr>
          <w:rFonts w:ascii="Times New Roman" w:hAnsi="Times New Roman" w:cs="Times New Roman"/>
          <w:sz w:val="28"/>
          <w:szCs w:val="28"/>
        </w:rPr>
        <w:t>ssa classe non condividevano le stesse esperienze fuori dal contesto scolastico.</w:t>
      </w:r>
    </w:p>
    <w:p w:rsidR="00F53DF4" w:rsidRDefault="00F53DF4" w:rsidP="003D3531">
      <w:pPr>
        <w:spacing w:line="360" w:lineRule="auto"/>
        <w:ind w:left="502"/>
        <w:jc w:val="both"/>
        <w:rPr>
          <w:rFonts w:ascii="Times New Roman" w:hAnsi="Times New Roman" w:cs="Times New Roman"/>
          <w:sz w:val="28"/>
          <w:szCs w:val="28"/>
        </w:rPr>
      </w:pPr>
      <w:r>
        <w:rPr>
          <w:rFonts w:ascii="Times New Roman" w:hAnsi="Times New Roman" w:cs="Times New Roman"/>
          <w:sz w:val="28"/>
          <w:szCs w:val="28"/>
        </w:rPr>
        <w:t xml:space="preserve">SOLUZIONE: il musico terapista potrebbe organizzare all’interno del corso degli incontri specializzati alla presentazione e conoscenza di ogni singolo </w:t>
      </w:r>
      <w:r>
        <w:rPr>
          <w:rFonts w:ascii="Times New Roman" w:hAnsi="Times New Roman" w:cs="Times New Roman"/>
          <w:sz w:val="28"/>
          <w:szCs w:val="28"/>
        </w:rPr>
        <w:lastRenderedPageBreak/>
        <w:t xml:space="preserve">ragazzo secondo un punto di vista diverso da quello scolastico ciò approfondirebbe la conoscenza di sé all’interno del corso. </w:t>
      </w:r>
    </w:p>
    <w:p w:rsidR="00F53DF4" w:rsidRDefault="00F53DF4" w:rsidP="003D3531">
      <w:pPr>
        <w:numPr>
          <w:ilvl w:val="0"/>
          <w:numId w:val="19"/>
        </w:numPr>
        <w:spacing w:line="360" w:lineRule="auto"/>
        <w:jc w:val="both"/>
        <w:rPr>
          <w:rFonts w:ascii="Times New Roman" w:hAnsi="Times New Roman" w:cs="Times New Roman"/>
          <w:sz w:val="28"/>
          <w:szCs w:val="28"/>
        </w:rPr>
      </w:pPr>
      <w:r>
        <w:rPr>
          <w:rFonts w:ascii="Times New Roman" w:hAnsi="Times New Roman" w:cs="Times New Roman"/>
          <w:sz w:val="28"/>
          <w:szCs w:val="28"/>
        </w:rPr>
        <w:t>Difficoltà nel portare a termine la consegna nella sua totalità per la presenza dei ragazzi disabili .</w:t>
      </w:r>
    </w:p>
    <w:p w:rsidR="00F53DF4" w:rsidRDefault="00F53DF4" w:rsidP="003D3531">
      <w:pPr>
        <w:spacing w:line="360" w:lineRule="auto"/>
        <w:ind w:left="502"/>
        <w:jc w:val="both"/>
        <w:rPr>
          <w:rFonts w:ascii="Times New Roman" w:hAnsi="Times New Roman" w:cs="Times New Roman"/>
          <w:sz w:val="28"/>
          <w:szCs w:val="28"/>
        </w:rPr>
      </w:pPr>
      <w:r>
        <w:rPr>
          <w:rFonts w:ascii="Times New Roman" w:hAnsi="Times New Roman" w:cs="Times New Roman"/>
          <w:sz w:val="28"/>
          <w:szCs w:val="28"/>
        </w:rPr>
        <w:t>SOLUZIONE: gli insegnanti,  potrebbero vigilare sul comportamento dei ragazzi disabili.</w:t>
      </w:r>
    </w:p>
    <w:p w:rsidR="00F53DF4" w:rsidRDefault="00F53DF4"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Default="00F97E52" w:rsidP="003D3531">
      <w:pPr>
        <w:spacing w:line="360" w:lineRule="auto"/>
        <w:jc w:val="both"/>
        <w:rPr>
          <w:rFonts w:ascii="Times New Roman" w:hAnsi="Times New Roman" w:cs="Times New Roman"/>
          <w:sz w:val="28"/>
          <w:szCs w:val="28"/>
        </w:rPr>
      </w:pPr>
    </w:p>
    <w:p w:rsidR="00F97E52" w:rsidRPr="003A4EE6" w:rsidRDefault="00F97E52" w:rsidP="003D3531">
      <w:pPr>
        <w:spacing w:line="360" w:lineRule="auto"/>
        <w:jc w:val="both"/>
        <w:rPr>
          <w:rFonts w:ascii="Times New Roman" w:hAnsi="Times New Roman" w:cs="Times New Roman"/>
          <w:sz w:val="28"/>
          <w:szCs w:val="28"/>
        </w:rPr>
      </w:pPr>
    </w:p>
    <w:p w:rsidR="009E196D" w:rsidRPr="003D3531" w:rsidRDefault="00C35D7A" w:rsidP="003D3531">
      <w:pPr>
        <w:spacing w:line="360" w:lineRule="auto"/>
        <w:jc w:val="both"/>
        <w:rPr>
          <w:rFonts w:ascii="Times New Roman" w:hAnsi="Times New Roman" w:cs="Times New Roman"/>
          <w:b/>
          <w:sz w:val="28"/>
          <w:szCs w:val="28"/>
        </w:rPr>
      </w:pPr>
      <w:r w:rsidRPr="003D3531">
        <w:rPr>
          <w:rFonts w:ascii="Times New Roman" w:hAnsi="Times New Roman" w:cs="Times New Roman"/>
          <w:b/>
          <w:sz w:val="28"/>
          <w:szCs w:val="28"/>
        </w:rPr>
        <w:t xml:space="preserve"> Diagramma di </w:t>
      </w:r>
      <w:proofErr w:type="spellStart"/>
      <w:r w:rsidRPr="003D3531">
        <w:rPr>
          <w:rFonts w:ascii="Times New Roman" w:hAnsi="Times New Roman" w:cs="Times New Roman"/>
          <w:b/>
          <w:sz w:val="28"/>
          <w:szCs w:val="28"/>
        </w:rPr>
        <w:t>Gant</w:t>
      </w:r>
      <w:proofErr w:type="spellEnd"/>
    </w:p>
    <w:tbl>
      <w:tblPr>
        <w:tblW w:w="9002" w:type="dxa"/>
        <w:tblLayout w:type="fixed"/>
        <w:tblCellMar>
          <w:top w:w="55" w:type="dxa"/>
          <w:left w:w="55" w:type="dxa"/>
          <w:bottom w:w="55" w:type="dxa"/>
          <w:right w:w="55" w:type="dxa"/>
        </w:tblCellMar>
        <w:tblLook w:val="0040" w:firstRow="0" w:lastRow="1" w:firstColumn="0" w:lastColumn="0" w:noHBand="0" w:noVBand="0"/>
      </w:tblPr>
      <w:tblGrid>
        <w:gridCol w:w="1494"/>
        <w:gridCol w:w="374"/>
        <w:gridCol w:w="375"/>
        <w:gridCol w:w="374"/>
        <w:gridCol w:w="415"/>
        <w:gridCol w:w="333"/>
        <w:gridCol w:w="375"/>
        <w:gridCol w:w="376"/>
        <w:gridCol w:w="375"/>
        <w:gridCol w:w="375"/>
        <w:gridCol w:w="375"/>
        <w:gridCol w:w="375"/>
        <w:gridCol w:w="376"/>
        <w:gridCol w:w="375"/>
        <w:gridCol w:w="375"/>
        <w:gridCol w:w="375"/>
        <w:gridCol w:w="376"/>
        <w:gridCol w:w="375"/>
        <w:gridCol w:w="375"/>
        <w:gridCol w:w="375"/>
        <w:gridCol w:w="374"/>
        <w:gridCol w:w="10"/>
      </w:tblGrid>
      <w:tr w:rsidR="005A0123" w:rsidTr="00F55EF3">
        <w:trPr>
          <w:gridAfter w:val="1"/>
          <w:wAfter w:w="10" w:type="dxa"/>
          <w:trHeight w:val="265"/>
        </w:trPr>
        <w:tc>
          <w:tcPr>
            <w:tcW w:w="1494" w:type="dxa"/>
            <w:shd w:val="clear" w:color="auto" w:fill="auto"/>
          </w:tcPr>
          <w:p w:rsidR="00552364" w:rsidRDefault="00552364" w:rsidP="003D3531">
            <w:pPr>
              <w:snapToGrid w:val="0"/>
              <w:spacing w:line="360" w:lineRule="auto"/>
              <w:jc w:val="both"/>
            </w:pPr>
            <w:r>
              <w:t>Mese</w:t>
            </w:r>
          </w:p>
        </w:tc>
        <w:tc>
          <w:tcPr>
            <w:tcW w:w="1538" w:type="dxa"/>
            <w:gridSpan w:val="4"/>
            <w:shd w:val="clear" w:color="auto" w:fill="auto"/>
          </w:tcPr>
          <w:p w:rsidR="00552364" w:rsidRDefault="00552364" w:rsidP="003D3531">
            <w:pPr>
              <w:snapToGrid w:val="0"/>
              <w:spacing w:line="360" w:lineRule="auto"/>
              <w:jc w:val="both"/>
            </w:pPr>
            <w:r>
              <w:t>Gennaio</w:t>
            </w:r>
          </w:p>
        </w:tc>
        <w:tc>
          <w:tcPr>
            <w:tcW w:w="1459" w:type="dxa"/>
            <w:gridSpan w:val="4"/>
            <w:shd w:val="clear" w:color="auto" w:fill="auto"/>
          </w:tcPr>
          <w:p w:rsidR="00552364" w:rsidRDefault="00552364" w:rsidP="003D3531">
            <w:pPr>
              <w:snapToGrid w:val="0"/>
              <w:spacing w:line="360" w:lineRule="auto"/>
              <w:jc w:val="both"/>
            </w:pPr>
            <w:r>
              <w:t>Febbraio</w:t>
            </w:r>
          </w:p>
        </w:tc>
        <w:tc>
          <w:tcPr>
            <w:tcW w:w="1501" w:type="dxa"/>
            <w:gridSpan w:val="4"/>
            <w:shd w:val="clear" w:color="auto" w:fill="auto"/>
          </w:tcPr>
          <w:p w:rsidR="00552364" w:rsidRDefault="00552364" w:rsidP="003D3531">
            <w:pPr>
              <w:snapToGrid w:val="0"/>
              <w:spacing w:line="360" w:lineRule="auto"/>
              <w:jc w:val="both"/>
            </w:pPr>
            <w:r>
              <w:t xml:space="preserve">Marzo </w:t>
            </w:r>
          </w:p>
        </w:tc>
        <w:tc>
          <w:tcPr>
            <w:tcW w:w="1501" w:type="dxa"/>
            <w:gridSpan w:val="4"/>
            <w:shd w:val="clear" w:color="auto" w:fill="auto"/>
          </w:tcPr>
          <w:p w:rsidR="00552364" w:rsidRDefault="00552364" w:rsidP="003D3531">
            <w:pPr>
              <w:snapToGrid w:val="0"/>
              <w:spacing w:line="360" w:lineRule="auto"/>
              <w:jc w:val="both"/>
            </w:pPr>
            <w:r>
              <w:t>Aprile</w:t>
            </w:r>
          </w:p>
        </w:tc>
        <w:tc>
          <w:tcPr>
            <w:tcW w:w="1499" w:type="dxa"/>
            <w:gridSpan w:val="4"/>
            <w:shd w:val="clear" w:color="auto" w:fill="auto"/>
          </w:tcPr>
          <w:p w:rsidR="00552364" w:rsidRDefault="00552364" w:rsidP="003D3531">
            <w:pPr>
              <w:snapToGrid w:val="0"/>
              <w:spacing w:line="360" w:lineRule="auto"/>
              <w:jc w:val="both"/>
            </w:pPr>
            <w:r>
              <w:t xml:space="preserve">Maggio             </w:t>
            </w:r>
          </w:p>
        </w:tc>
      </w:tr>
      <w:tr w:rsidR="005A0123" w:rsidTr="00F55EF3">
        <w:trPr>
          <w:trHeight w:val="296"/>
        </w:trPr>
        <w:tc>
          <w:tcPr>
            <w:tcW w:w="1494" w:type="dxa"/>
            <w:shd w:val="clear" w:color="auto" w:fill="auto"/>
          </w:tcPr>
          <w:p w:rsidR="00552364" w:rsidRDefault="00552364" w:rsidP="003D3531">
            <w:pPr>
              <w:snapToGrid w:val="0"/>
              <w:spacing w:line="360" w:lineRule="auto"/>
              <w:jc w:val="both"/>
            </w:pPr>
            <w:r>
              <w:t>Settimane</w:t>
            </w:r>
          </w:p>
        </w:tc>
        <w:tc>
          <w:tcPr>
            <w:tcW w:w="374" w:type="dxa"/>
            <w:shd w:val="clear" w:color="auto" w:fill="auto"/>
          </w:tcPr>
          <w:p w:rsidR="00552364" w:rsidRDefault="00552364" w:rsidP="003D3531">
            <w:pPr>
              <w:snapToGrid w:val="0"/>
              <w:spacing w:line="360" w:lineRule="auto"/>
              <w:jc w:val="both"/>
            </w:pPr>
            <w:r>
              <w:t>1s</w:t>
            </w:r>
          </w:p>
        </w:tc>
        <w:tc>
          <w:tcPr>
            <w:tcW w:w="375" w:type="dxa"/>
            <w:shd w:val="clear" w:color="auto" w:fill="auto"/>
          </w:tcPr>
          <w:p w:rsidR="00552364" w:rsidRDefault="00552364" w:rsidP="003D3531">
            <w:pPr>
              <w:snapToGrid w:val="0"/>
              <w:spacing w:line="360" w:lineRule="auto"/>
              <w:jc w:val="both"/>
            </w:pPr>
            <w:r>
              <w:t>2s</w:t>
            </w:r>
          </w:p>
        </w:tc>
        <w:tc>
          <w:tcPr>
            <w:tcW w:w="374" w:type="dxa"/>
            <w:shd w:val="clear" w:color="auto" w:fill="auto"/>
          </w:tcPr>
          <w:p w:rsidR="00552364" w:rsidRDefault="00552364" w:rsidP="003D3531">
            <w:pPr>
              <w:snapToGrid w:val="0"/>
              <w:spacing w:line="360" w:lineRule="auto"/>
              <w:jc w:val="both"/>
            </w:pPr>
            <w:r>
              <w:t>3s</w:t>
            </w:r>
          </w:p>
        </w:tc>
        <w:tc>
          <w:tcPr>
            <w:tcW w:w="415" w:type="dxa"/>
            <w:shd w:val="clear" w:color="auto" w:fill="auto"/>
          </w:tcPr>
          <w:p w:rsidR="00552364" w:rsidRDefault="00552364" w:rsidP="003D3531">
            <w:pPr>
              <w:snapToGrid w:val="0"/>
              <w:spacing w:line="360" w:lineRule="auto"/>
              <w:jc w:val="both"/>
            </w:pPr>
            <w:r>
              <w:t>4s</w:t>
            </w:r>
          </w:p>
        </w:tc>
        <w:tc>
          <w:tcPr>
            <w:tcW w:w="333" w:type="dxa"/>
            <w:shd w:val="clear" w:color="auto" w:fill="auto"/>
          </w:tcPr>
          <w:p w:rsidR="00552364" w:rsidRDefault="00552364" w:rsidP="003D3531">
            <w:pPr>
              <w:snapToGrid w:val="0"/>
              <w:spacing w:line="360" w:lineRule="auto"/>
              <w:jc w:val="both"/>
            </w:pPr>
            <w:r>
              <w:t>1s</w:t>
            </w:r>
          </w:p>
        </w:tc>
        <w:tc>
          <w:tcPr>
            <w:tcW w:w="375" w:type="dxa"/>
            <w:shd w:val="clear" w:color="auto" w:fill="auto"/>
          </w:tcPr>
          <w:p w:rsidR="00552364" w:rsidRDefault="00552364" w:rsidP="003D3531">
            <w:pPr>
              <w:snapToGrid w:val="0"/>
              <w:spacing w:line="360" w:lineRule="auto"/>
              <w:jc w:val="both"/>
            </w:pPr>
            <w:r>
              <w:t>2s</w:t>
            </w:r>
          </w:p>
        </w:tc>
        <w:tc>
          <w:tcPr>
            <w:tcW w:w="376" w:type="dxa"/>
            <w:shd w:val="clear" w:color="auto" w:fill="auto"/>
          </w:tcPr>
          <w:p w:rsidR="00552364" w:rsidRDefault="00552364" w:rsidP="003D3531">
            <w:pPr>
              <w:snapToGrid w:val="0"/>
              <w:spacing w:line="360" w:lineRule="auto"/>
              <w:jc w:val="both"/>
            </w:pPr>
            <w:r>
              <w:t>3s</w:t>
            </w:r>
          </w:p>
        </w:tc>
        <w:tc>
          <w:tcPr>
            <w:tcW w:w="375" w:type="dxa"/>
            <w:shd w:val="clear" w:color="auto" w:fill="auto"/>
          </w:tcPr>
          <w:p w:rsidR="00552364" w:rsidRDefault="00552364" w:rsidP="003D3531">
            <w:pPr>
              <w:snapToGrid w:val="0"/>
              <w:spacing w:line="360" w:lineRule="auto"/>
              <w:jc w:val="both"/>
            </w:pPr>
            <w:r>
              <w:t>4s</w:t>
            </w:r>
          </w:p>
        </w:tc>
        <w:tc>
          <w:tcPr>
            <w:tcW w:w="375" w:type="dxa"/>
            <w:shd w:val="clear" w:color="auto" w:fill="auto"/>
          </w:tcPr>
          <w:p w:rsidR="00552364" w:rsidRDefault="00552364" w:rsidP="003D3531">
            <w:pPr>
              <w:snapToGrid w:val="0"/>
              <w:spacing w:line="360" w:lineRule="auto"/>
              <w:jc w:val="both"/>
            </w:pPr>
            <w:r>
              <w:t>1s</w:t>
            </w:r>
          </w:p>
        </w:tc>
        <w:tc>
          <w:tcPr>
            <w:tcW w:w="375" w:type="dxa"/>
            <w:shd w:val="clear" w:color="auto" w:fill="auto"/>
          </w:tcPr>
          <w:p w:rsidR="00552364" w:rsidRDefault="00552364" w:rsidP="003D3531">
            <w:pPr>
              <w:snapToGrid w:val="0"/>
              <w:spacing w:line="360" w:lineRule="auto"/>
              <w:jc w:val="both"/>
            </w:pPr>
            <w:r>
              <w:t>2s</w:t>
            </w:r>
          </w:p>
        </w:tc>
        <w:tc>
          <w:tcPr>
            <w:tcW w:w="375" w:type="dxa"/>
            <w:shd w:val="clear" w:color="auto" w:fill="auto"/>
          </w:tcPr>
          <w:p w:rsidR="00552364" w:rsidRDefault="00552364" w:rsidP="003D3531">
            <w:pPr>
              <w:snapToGrid w:val="0"/>
              <w:spacing w:line="360" w:lineRule="auto"/>
              <w:jc w:val="both"/>
            </w:pPr>
            <w:r>
              <w:t>3s</w:t>
            </w:r>
          </w:p>
        </w:tc>
        <w:tc>
          <w:tcPr>
            <w:tcW w:w="376" w:type="dxa"/>
            <w:shd w:val="clear" w:color="auto" w:fill="auto"/>
          </w:tcPr>
          <w:p w:rsidR="00552364" w:rsidRDefault="00552364" w:rsidP="003D3531">
            <w:pPr>
              <w:snapToGrid w:val="0"/>
              <w:spacing w:line="360" w:lineRule="auto"/>
              <w:jc w:val="both"/>
            </w:pPr>
            <w:r>
              <w:t>4s</w:t>
            </w:r>
          </w:p>
        </w:tc>
        <w:tc>
          <w:tcPr>
            <w:tcW w:w="375" w:type="dxa"/>
            <w:shd w:val="clear" w:color="auto" w:fill="auto"/>
          </w:tcPr>
          <w:p w:rsidR="00552364" w:rsidRDefault="00552364" w:rsidP="003D3531">
            <w:pPr>
              <w:snapToGrid w:val="0"/>
              <w:spacing w:line="360" w:lineRule="auto"/>
              <w:jc w:val="both"/>
            </w:pPr>
            <w:r>
              <w:t>1s</w:t>
            </w:r>
          </w:p>
        </w:tc>
        <w:tc>
          <w:tcPr>
            <w:tcW w:w="375" w:type="dxa"/>
            <w:shd w:val="clear" w:color="auto" w:fill="auto"/>
          </w:tcPr>
          <w:p w:rsidR="00552364" w:rsidRDefault="00552364" w:rsidP="003D3531">
            <w:pPr>
              <w:snapToGrid w:val="0"/>
              <w:spacing w:line="360" w:lineRule="auto"/>
              <w:jc w:val="both"/>
            </w:pPr>
            <w:r>
              <w:t>2s</w:t>
            </w:r>
          </w:p>
        </w:tc>
        <w:tc>
          <w:tcPr>
            <w:tcW w:w="375" w:type="dxa"/>
            <w:shd w:val="clear" w:color="auto" w:fill="auto"/>
          </w:tcPr>
          <w:p w:rsidR="00552364" w:rsidRDefault="00552364" w:rsidP="003D3531">
            <w:pPr>
              <w:snapToGrid w:val="0"/>
              <w:spacing w:line="360" w:lineRule="auto"/>
              <w:jc w:val="both"/>
            </w:pPr>
            <w:r>
              <w:t>3s</w:t>
            </w:r>
          </w:p>
        </w:tc>
        <w:tc>
          <w:tcPr>
            <w:tcW w:w="376" w:type="dxa"/>
            <w:shd w:val="clear" w:color="auto" w:fill="auto"/>
          </w:tcPr>
          <w:p w:rsidR="00552364" w:rsidRDefault="00552364" w:rsidP="003D3531">
            <w:pPr>
              <w:snapToGrid w:val="0"/>
              <w:spacing w:line="360" w:lineRule="auto"/>
              <w:jc w:val="both"/>
            </w:pPr>
            <w:r>
              <w:t>4s</w:t>
            </w:r>
          </w:p>
        </w:tc>
        <w:tc>
          <w:tcPr>
            <w:tcW w:w="375" w:type="dxa"/>
            <w:shd w:val="clear" w:color="auto" w:fill="auto"/>
          </w:tcPr>
          <w:p w:rsidR="00552364" w:rsidRDefault="00552364" w:rsidP="003D3531">
            <w:pPr>
              <w:snapToGrid w:val="0"/>
              <w:spacing w:line="360" w:lineRule="auto"/>
              <w:jc w:val="both"/>
            </w:pPr>
            <w:r>
              <w:t>1s</w:t>
            </w:r>
          </w:p>
        </w:tc>
        <w:tc>
          <w:tcPr>
            <w:tcW w:w="375" w:type="dxa"/>
            <w:shd w:val="clear" w:color="auto" w:fill="auto"/>
          </w:tcPr>
          <w:p w:rsidR="00552364" w:rsidRDefault="00552364" w:rsidP="003D3531">
            <w:pPr>
              <w:snapToGrid w:val="0"/>
              <w:spacing w:line="360" w:lineRule="auto"/>
              <w:jc w:val="both"/>
            </w:pPr>
            <w:r>
              <w:t>2s</w:t>
            </w:r>
          </w:p>
        </w:tc>
        <w:tc>
          <w:tcPr>
            <w:tcW w:w="375" w:type="dxa"/>
            <w:shd w:val="clear" w:color="auto" w:fill="auto"/>
          </w:tcPr>
          <w:p w:rsidR="00552364" w:rsidRDefault="00552364" w:rsidP="003D3531">
            <w:pPr>
              <w:snapToGrid w:val="0"/>
              <w:spacing w:line="360" w:lineRule="auto"/>
              <w:jc w:val="both"/>
            </w:pPr>
            <w:r>
              <w:t>3s</w:t>
            </w:r>
          </w:p>
        </w:tc>
        <w:tc>
          <w:tcPr>
            <w:tcW w:w="384" w:type="dxa"/>
            <w:gridSpan w:val="2"/>
            <w:shd w:val="clear" w:color="auto" w:fill="auto"/>
          </w:tcPr>
          <w:p w:rsidR="00552364" w:rsidRDefault="00552364" w:rsidP="003D3531">
            <w:pPr>
              <w:snapToGrid w:val="0"/>
              <w:spacing w:line="360" w:lineRule="auto"/>
              <w:jc w:val="both"/>
            </w:pPr>
            <w:r>
              <w:t>4s</w:t>
            </w:r>
          </w:p>
        </w:tc>
      </w:tr>
      <w:tr w:rsidR="005A0123" w:rsidTr="00F55EF3">
        <w:trPr>
          <w:trHeight w:val="296"/>
        </w:trPr>
        <w:tc>
          <w:tcPr>
            <w:tcW w:w="1494" w:type="dxa"/>
            <w:shd w:val="clear" w:color="auto" w:fill="auto"/>
          </w:tcPr>
          <w:p w:rsidR="00552364" w:rsidRDefault="00552364" w:rsidP="003D3531">
            <w:pPr>
              <w:snapToGrid w:val="0"/>
              <w:spacing w:line="360" w:lineRule="auto"/>
              <w:jc w:val="both"/>
            </w:pPr>
            <w:r>
              <w:t>Fase 1</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tcBorders>
              <w:top w:val="single" w:sz="2" w:space="0" w:color="000000"/>
              <w:left w:val="single" w:sz="2" w:space="0" w:color="000000"/>
              <w:bottom w:val="single" w:sz="2" w:space="0" w:color="000000"/>
              <w:right w:val="single" w:sz="2" w:space="0" w:color="000000"/>
            </w:tcBorders>
            <w:shd w:val="clear" w:color="auto" w:fill="FFFF00"/>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4" w:space="0" w:color="auto"/>
            </w:tcBorders>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84" w:type="dxa"/>
            <w:gridSpan w:val="2"/>
            <w:shd w:val="clear" w:color="auto" w:fill="auto"/>
          </w:tcPr>
          <w:p w:rsidR="00552364" w:rsidRDefault="00552364" w:rsidP="003D3531">
            <w:pPr>
              <w:snapToGrid w:val="0"/>
              <w:spacing w:line="360" w:lineRule="auto"/>
              <w:jc w:val="both"/>
            </w:pPr>
          </w:p>
        </w:tc>
      </w:tr>
      <w:tr w:rsidR="005A0123" w:rsidTr="00F55EF3">
        <w:trPr>
          <w:trHeight w:val="296"/>
        </w:trPr>
        <w:tc>
          <w:tcPr>
            <w:tcW w:w="1494" w:type="dxa"/>
            <w:shd w:val="clear" w:color="auto" w:fill="auto"/>
          </w:tcPr>
          <w:p w:rsidR="00552364" w:rsidRDefault="00552364" w:rsidP="003D3531">
            <w:pPr>
              <w:snapToGrid w:val="0"/>
              <w:spacing w:line="360" w:lineRule="auto"/>
              <w:jc w:val="both"/>
            </w:pPr>
            <w:r>
              <w:t>Fase 2</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76923C" w:themeFill="accent3" w:themeFillShade="BF"/>
          </w:tcPr>
          <w:p w:rsidR="00552364" w:rsidRDefault="00552364" w:rsidP="003D3531">
            <w:pPr>
              <w:snapToGrid w:val="0"/>
              <w:spacing w:line="360" w:lineRule="auto"/>
              <w:jc w:val="both"/>
            </w:pPr>
          </w:p>
        </w:tc>
        <w:tc>
          <w:tcPr>
            <w:tcW w:w="333"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84" w:type="dxa"/>
            <w:gridSpan w:val="2"/>
            <w:shd w:val="clear" w:color="auto" w:fill="auto"/>
          </w:tcPr>
          <w:p w:rsidR="00552364" w:rsidRDefault="00552364" w:rsidP="003D3531">
            <w:pPr>
              <w:snapToGrid w:val="0"/>
              <w:spacing w:line="360" w:lineRule="auto"/>
              <w:jc w:val="both"/>
            </w:pPr>
          </w:p>
        </w:tc>
      </w:tr>
      <w:tr w:rsidR="005A0123" w:rsidTr="00F55EF3">
        <w:trPr>
          <w:trHeight w:val="280"/>
        </w:trPr>
        <w:tc>
          <w:tcPr>
            <w:tcW w:w="1494" w:type="dxa"/>
            <w:shd w:val="clear" w:color="auto" w:fill="auto"/>
          </w:tcPr>
          <w:p w:rsidR="00552364" w:rsidRDefault="00552364" w:rsidP="003D3531">
            <w:pPr>
              <w:snapToGrid w:val="0"/>
              <w:spacing w:line="360" w:lineRule="auto"/>
              <w:jc w:val="both"/>
            </w:pPr>
            <w:r>
              <w:t>Fase 3</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00B0F0"/>
          </w:tcPr>
          <w:p w:rsidR="00552364" w:rsidRDefault="00552364" w:rsidP="003D3531">
            <w:pPr>
              <w:snapToGrid w:val="0"/>
              <w:spacing w:line="360" w:lineRule="auto"/>
              <w:jc w:val="both"/>
            </w:pPr>
          </w:p>
        </w:tc>
      </w:tr>
      <w:tr w:rsidR="005A0123" w:rsidTr="00F55EF3">
        <w:trPr>
          <w:trHeight w:val="296"/>
        </w:trPr>
        <w:tc>
          <w:tcPr>
            <w:tcW w:w="1494" w:type="dxa"/>
            <w:shd w:val="clear" w:color="auto" w:fill="auto"/>
          </w:tcPr>
          <w:p w:rsidR="00552364" w:rsidRDefault="00552364" w:rsidP="003D3531">
            <w:pPr>
              <w:snapToGrid w:val="0"/>
              <w:spacing w:line="360" w:lineRule="auto"/>
              <w:jc w:val="both"/>
            </w:pPr>
            <w:r>
              <w:t>Fase 4</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auto"/>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auto"/>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7030A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tcBorders>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84" w:type="dxa"/>
            <w:gridSpan w:val="2"/>
            <w:shd w:val="clear" w:color="auto" w:fill="7030A0"/>
          </w:tcPr>
          <w:p w:rsidR="00552364" w:rsidRDefault="00552364" w:rsidP="003D3531">
            <w:pPr>
              <w:snapToGrid w:val="0"/>
              <w:spacing w:line="360" w:lineRule="auto"/>
              <w:jc w:val="both"/>
            </w:pPr>
          </w:p>
        </w:tc>
      </w:tr>
      <w:tr w:rsidR="005A0123" w:rsidTr="00F55EF3">
        <w:trPr>
          <w:trHeight w:val="296"/>
        </w:trPr>
        <w:tc>
          <w:tcPr>
            <w:tcW w:w="1494" w:type="dxa"/>
            <w:shd w:val="clear" w:color="auto" w:fill="auto"/>
          </w:tcPr>
          <w:p w:rsidR="00552364" w:rsidRDefault="00552364" w:rsidP="003D3531">
            <w:pPr>
              <w:snapToGrid w:val="0"/>
              <w:spacing w:line="360" w:lineRule="auto"/>
              <w:jc w:val="both"/>
            </w:pPr>
            <w:r>
              <w:t>Fase 5</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66FF"/>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r>
      <w:tr w:rsidR="005A0123" w:rsidTr="00654C2F">
        <w:trPr>
          <w:trHeight w:val="296"/>
        </w:trPr>
        <w:tc>
          <w:tcPr>
            <w:tcW w:w="1494" w:type="dxa"/>
            <w:shd w:val="clear" w:color="auto" w:fill="auto"/>
          </w:tcPr>
          <w:p w:rsidR="00552364" w:rsidRDefault="00552364" w:rsidP="003D3531">
            <w:pPr>
              <w:snapToGrid w:val="0"/>
              <w:spacing w:line="360" w:lineRule="auto"/>
              <w:jc w:val="both"/>
            </w:pPr>
            <w:r>
              <w:t>Fase 6</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6" w:type="dxa"/>
            <w:tcBorders>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6" w:type="dxa"/>
            <w:tcBorders>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943634" w:themeFill="accent2" w:themeFillShade="BF"/>
          </w:tcPr>
          <w:p w:rsidR="00552364" w:rsidRDefault="00552364" w:rsidP="003D3531">
            <w:pPr>
              <w:snapToGrid w:val="0"/>
              <w:spacing w:line="360" w:lineRule="auto"/>
              <w:jc w:val="both"/>
            </w:pPr>
          </w:p>
        </w:tc>
      </w:tr>
      <w:tr w:rsidR="005A0123" w:rsidTr="00F55EF3">
        <w:trPr>
          <w:trHeight w:val="280"/>
        </w:trPr>
        <w:tc>
          <w:tcPr>
            <w:tcW w:w="1494" w:type="dxa"/>
            <w:shd w:val="clear" w:color="auto" w:fill="auto"/>
          </w:tcPr>
          <w:p w:rsidR="00552364" w:rsidRDefault="00552364" w:rsidP="003D3531">
            <w:pPr>
              <w:snapToGrid w:val="0"/>
              <w:spacing w:line="360" w:lineRule="auto"/>
              <w:jc w:val="both"/>
            </w:pPr>
            <w:r>
              <w:t>Fase 7</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bottom w:val="single" w:sz="2" w:space="0" w:color="000000"/>
              <w:right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bottom w:val="single" w:sz="2" w:space="0" w:color="000000"/>
              <w:right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tcBorders>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bottom w:val="single" w:sz="2" w:space="0" w:color="000000"/>
              <w:right w:val="single" w:sz="2" w:space="0" w:color="000000"/>
            </w:tcBorders>
            <w:shd w:val="clear" w:color="auto" w:fill="00CC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00CC99"/>
          </w:tcPr>
          <w:p w:rsidR="00552364" w:rsidRDefault="00552364" w:rsidP="003D3531">
            <w:pPr>
              <w:snapToGrid w:val="0"/>
              <w:spacing w:line="360" w:lineRule="auto"/>
              <w:jc w:val="both"/>
            </w:pPr>
          </w:p>
        </w:tc>
      </w:tr>
      <w:tr w:rsidR="005A0123" w:rsidTr="00654C2F">
        <w:trPr>
          <w:trHeight w:val="296"/>
        </w:trPr>
        <w:tc>
          <w:tcPr>
            <w:tcW w:w="1494" w:type="dxa"/>
            <w:shd w:val="clear" w:color="auto" w:fill="auto"/>
          </w:tcPr>
          <w:p w:rsidR="00552364" w:rsidRDefault="00552364" w:rsidP="003D3531">
            <w:pPr>
              <w:snapToGrid w:val="0"/>
              <w:spacing w:line="360" w:lineRule="auto"/>
              <w:jc w:val="both"/>
            </w:pPr>
            <w:r>
              <w:lastRenderedPageBreak/>
              <w:t>Fase 8</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ABF8F" w:themeFill="accent6" w:themeFillTint="99"/>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552364" w:rsidRDefault="00552364" w:rsidP="003D3531">
            <w:pPr>
              <w:snapToGrid w:val="0"/>
              <w:spacing w:line="360" w:lineRule="auto"/>
              <w:jc w:val="both"/>
            </w:pPr>
          </w:p>
        </w:tc>
      </w:tr>
      <w:tr w:rsidR="005A0123" w:rsidTr="00654C2F">
        <w:trPr>
          <w:trHeight w:val="296"/>
        </w:trPr>
        <w:tc>
          <w:tcPr>
            <w:tcW w:w="1494" w:type="dxa"/>
            <w:shd w:val="clear" w:color="auto" w:fill="auto"/>
          </w:tcPr>
          <w:p w:rsidR="00552364" w:rsidRDefault="00552364" w:rsidP="003D3531">
            <w:pPr>
              <w:snapToGrid w:val="0"/>
              <w:spacing w:line="360" w:lineRule="auto"/>
              <w:jc w:val="both"/>
            </w:pPr>
            <w:r>
              <w:t>Fase 9</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shd w:val="clear" w:color="auto" w:fill="B6DDE8" w:themeFill="accent5" w:themeFillTint="66"/>
          </w:tcPr>
          <w:p w:rsidR="00552364" w:rsidRDefault="00552364" w:rsidP="003D3531">
            <w:pPr>
              <w:snapToGrid w:val="0"/>
              <w:spacing w:line="360" w:lineRule="auto"/>
              <w:jc w:val="both"/>
            </w:pPr>
          </w:p>
        </w:tc>
        <w:tc>
          <w:tcPr>
            <w:tcW w:w="376" w:type="dxa"/>
            <w:shd w:val="clear" w:color="auto" w:fill="B6DDE8" w:themeFill="accent5" w:themeFillTint="66"/>
          </w:tcPr>
          <w:p w:rsidR="00552364" w:rsidRDefault="00552364" w:rsidP="003D3531">
            <w:pPr>
              <w:snapToGrid w:val="0"/>
              <w:spacing w:line="360" w:lineRule="auto"/>
              <w:jc w:val="both"/>
            </w:pPr>
          </w:p>
        </w:tc>
        <w:tc>
          <w:tcPr>
            <w:tcW w:w="375" w:type="dxa"/>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B6DDE8" w:themeFill="accent5" w:themeFillTint="66"/>
          </w:tcPr>
          <w:p w:rsidR="00552364" w:rsidRDefault="00552364" w:rsidP="003D3531">
            <w:pPr>
              <w:snapToGrid w:val="0"/>
              <w:spacing w:line="360" w:lineRule="auto"/>
              <w:jc w:val="both"/>
            </w:pPr>
          </w:p>
        </w:tc>
      </w:tr>
      <w:tr w:rsidR="005A0123" w:rsidTr="00654C2F">
        <w:trPr>
          <w:trHeight w:val="296"/>
        </w:trPr>
        <w:tc>
          <w:tcPr>
            <w:tcW w:w="1494" w:type="dxa"/>
            <w:shd w:val="clear" w:color="auto" w:fill="auto"/>
          </w:tcPr>
          <w:p w:rsidR="00552364" w:rsidRDefault="00552364" w:rsidP="003D3531">
            <w:pPr>
              <w:snapToGrid w:val="0"/>
              <w:spacing w:line="360" w:lineRule="auto"/>
              <w:jc w:val="both"/>
            </w:pPr>
            <w:r>
              <w:t>Fase 10</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6" w:type="dxa"/>
            <w:tcBorders>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808080" w:themeFill="background1" w:themeFillShade="80"/>
          </w:tcPr>
          <w:p w:rsidR="00552364" w:rsidRDefault="00552364" w:rsidP="003D3531">
            <w:pPr>
              <w:snapToGrid w:val="0"/>
              <w:spacing w:line="360" w:lineRule="auto"/>
              <w:jc w:val="both"/>
            </w:pPr>
          </w:p>
        </w:tc>
      </w:tr>
      <w:tr w:rsidR="005A0123" w:rsidTr="00654C2F">
        <w:trPr>
          <w:trHeight w:val="280"/>
        </w:trPr>
        <w:tc>
          <w:tcPr>
            <w:tcW w:w="1494" w:type="dxa"/>
            <w:shd w:val="clear" w:color="auto" w:fill="auto"/>
          </w:tcPr>
          <w:p w:rsidR="00552364" w:rsidRDefault="00552364" w:rsidP="003D3531">
            <w:pPr>
              <w:snapToGrid w:val="0"/>
              <w:spacing w:line="360" w:lineRule="auto"/>
              <w:jc w:val="both"/>
            </w:pPr>
            <w:r>
              <w:t>Fase 11</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6"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75" w:type="dxa"/>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c>
          <w:tcPr>
            <w:tcW w:w="384" w:type="dxa"/>
            <w:gridSpan w:val="2"/>
            <w:tcBorders>
              <w:top w:val="single" w:sz="2" w:space="0" w:color="000000"/>
              <w:left w:val="single" w:sz="2" w:space="0" w:color="000000"/>
              <w:bottom w:val="single" w:sz="2" w:space="0" w:color="000000"/>
              <w:right w:val="single" w:sz="2" w:space="0" w:color="000000"/>
            </w:tcBorders>
            <w:shd w:val="clear" w:color="auto" w:fill="CCC0D9" w:themeFill="accent4" w:themeFillTint="66"/>
          </w:tcPr>
          <w:p w:rsidR="00552364" w:rsidRDefault="00552364" w:rsidP="003D3531">
            <w:pPr>
              <w:snapToGrid w:val="0"/>
              <w:spacing w:line="360" w:lineRule="auto"/>
              <w:jc w:val="both"/>
            </w:pPr>
          </w:p>
        </w:tc>
      </w:tr>
      <w:tr w:rsidR="005A0123" w:rsidTr="00654C2F">
        <w:trPr>
          <w:trHeight w:val="296"/>
        </w:trPr>
        <w:tc>
          <w:tcPr>
            <w:tcW w:w="1494" w:type="dxa"/>
            <w:tcBorders>
              <w:left w:val="single" w:sz="2" w:space="0" w:color="000000"/>
              <w:bottom w:val="single" w:sz="2" w:space="0" w:color="000000"/>
            </w:tcBorders>
            <w:shd w:val="clear" w:color="auto" w:fill="auto"/>
          </w:tcPr>
          <w:p w:rsidR="00552364" w:rsidRDefault="00552364" w:rsidP="003D3531">
            <w:pPr>
              <w:snapToGrid w:val="0"/>
              <w:spacing w:line="360" w:lineRule="auto"/>
              <w:jc w:val="both"/>
            </w:pPr>
            <w:r>
              <w:t>Fase 12</w:t>
            </w:r>
          </w:p>
        </w:tc>
        <w:tc>
          <w:tcPr>
            <w:tcW w:w="374"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4" w:type="dxa"/>
            <w:shd w:val="clear" w:color="auto" w:fill="auto"/>
          </w:tcPr>
          <w:p w:rsidR="00552364" w:rsidRDefault="00552364" w:rsidP="003D3531">
            <w:pPr>
              <w:snapToGrid w:val="0"/>
              <w:spacing w:line="360" w:lineRule="auto"/>
              <w:jc w:val="both"/>
            </w:pPr>
          </w:p>
        </w:tc>
        <w:tc>
          <w:tcPr>
            <w:tcW w:w="415" w:type="dxa"/>
            <w:shd w:val="clear" w:color="auto" w:fill="auto"/>
          </w:tcPr>
          <w:p w:rsidR="00552364" w:rsidRDefault="00552364" w:rsidP="003D3531">
            <w:pPr>
              <w:snapToGrid w:val="0"/>
              <w:spacing w:line="360" w:lineRule="auto"/>
              <w:jc w:val="both"/>
            </w:pPr>
          </w:p>
        </w:tc>
        <w:tc>
          <w:tcPr>
            <w:tcW w:w="333"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6"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75" w:type="dxa"/>
            <w:shd w:val="clear" w:color="auto" w:fill="auto"/>
          </w:tcPr>
          <w:p w:rsidR="00552364" w:rsidRDefault="00552364" w:rsidP="003D3531">
            <w:pPr>
              <w:snapToGrid w:val="0"/>
              <w:spacing w:line="360" w:lineRule="auto"/>
              <w:jc w:val="both"/>
            </w:pPr>
          </w:p>
        </w:tc>
        <w:tc>
          <w:tcPr>
            <w:tcW w:w="384" w:type="dxa"/>
            <w:gridSpan w:val="2"/>
            <w:shd w:val="clear" w:color="auto" w:fill="CC6600"/>
          </w:tcPr>
          <w:p w:rsidR="00552364" w:rsidRDefault="00552364" w:rsidP="003D3531">
            <w:pPr>
              <w:snapToGrid w:val="0"/>
              <w:spacing w:line="360" w:lineRule="auto"/>
              <w:jc w:val="both"/>
            </w:pPr>
          </w:p>
        </w:tc>
      </w:tr>
    </w:tbl>
    <w:p w:rsidR="00426FE9" w:rsidRDefault="00426FE9" w:rsidP="003D3531">
      <w:pPr>
        <w:spacing w:line="360" w:lineRule="auto"/>
        <w:jc w:val="both"/>
        <w:rPr>
          <w:b/>
          <w:bCs/>
          <w:u w:val="single"/>
        </w:rPr>
      </w:pPr>
    </w:p>
    <w:p w:rsidR="00426FE9" w:rsidRDefault="00426FE9" w:rsidP="003D3531">
      <w:pPr>
        <w:spacing w:line="360" w:lineRule="auto"/>
        <w:jc w:val="both"/>
        <w:rPr>
          <w:b/>
          <w:bCs/>
          <w:u w:val="single"/>
        </w:rPr>
      </w:pPr>
    </w:p>
    <w:p w:rsidR="00426FE9" w:rsidRPr="003D3531" w:rsidRDefault="00426FE9" w:rsidP="003D3531">
      <w:pPr>
        <w:spacing w:line="360" w:lineRule="auto"/>
        <w:jc w:val="both"/>
        <w:rPr>
          <w:b/>
          <w:bCs/>
        </w:rPr>
      </w:pPr>
      <w:r w:rsidRPr="003D3531">
        <w:rPr>
          <w:b/>
          <w:bCs/>
        </w:rPr>
        <w:t xml:space="preserve">Legenda Diagramma di </w:t>
      </w:r>
      <w:proofErr w:type="spellStart"/>
      <w:r w:rsidRPr="003D3531">
        <w:rPr>
          <w:b/>
          <w:bCs/>
        </w:rPr>
        <w:t>Gant</w:t>
      </w:r>
      <w:proofErr w:type="spellEnd"/>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21"/>
        <w:gridCol w:w="9141"/>
      </w:tblGrid>
      <w:tr w:rsidR="005A0123" w:rsidTr="001C24EB">
        <w:tc>
          <w:tcPr>
            <w:tcW w:w="521" w:type="dxa"/>
            <w:tcBorders>
              <w:top w:val="single" w:sz="2" w:space="0" w:color="C0504D" w:themeColor="accent2"/>
              <w:left w:val="single" w:sz="2" w:space="0" w:color="C0504D" w:themeColor="accent2"/>
              <w:bottom w:val="single" w:sz="2" w:space="0" w:color="000000"/>
              <w:right w:val="single" w:sz="2" w:space="0" w:color="000000"/>
            </w:tcBorders>
            <w:shd w:val="clear" w:color="auto" w:fill="FFFF00"/>
          </w:tcPr>
          <w:p w:rsidR="00426FE9" w:rsidRDefault="00426FE9" w:rsidP="003D3531">
            <w:pPr>
              <w:snapToGrid w:val="0"/>
              <w:spacing w:line="360" w:lineRule="auto"/>
              <w:jc w:val="both"/>
              <w:rPr>
                <w:shd w:val="clear" w:color="auto" w:fill="FF00FF"/>
              </w:rPr>
            </w:pPr>
          </w:p>
        </w:tc>
        <w:tc>
          <w:tcPr>
            <w:tcW w:w="9141" w:type="dxa"/>
            <w:shd w:val="clear" w:color="auto" w:fill="auto"/>
          </w:tcPr>
          <w:p w:rsidR="00426FE9" w:rsidRDefault="00426FE9" w:rsidP="003D3531">
            <w:pPr>
              <w:snapToGrid w:val="0"/>
              <w:spacing w:line="360" w:lineRule="auto"/>
              <w:jc w:val="both"/>
            </w:pPr>
            <w:r>
              <w:t>1. Contattare il dirigente scolastico.</w:t>
            </w:r>
          </w:p>
        </w:tc>
      </w:tr>
      <w:tr w:rsidR="005A0123" w:rsidTr="00F55EF3">
        <w:tc>
          <w:tcPr>
            <w:tcW w:w="521" w:type="dxa"/>
            <w:shd w:val="clear" w:color="auto" w:fill="76923C" w:themeFill="accent3" w:themeFillShade="BF"/>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2. Riunione</w:t>
            </w:r>
            <w:r w:rsidR="002E2844">
              <w:t xml:space="preserve"> di equipe di formazione tra il musico terapeuta gli insegnanti di sostegno e la professoressa di psicologia.</w:t>
            </w:r>
          </w:p>
        </w:tc>
      </w:tr>
      <w:tr w:rsidR="005A0123" w:rsidTr="00E138FC">
        <w:tc>
          <w:tcPr>
            <w:tcW w:w="521" w:type="dxa"/>
            <w:shd w:val="clear" w:color="auto" w:fill="548DD4" w:themeFill="text2" w:themeFillTint="99"/>
          </w:tcPr>
          <w:p w:rsidR="00426FE9" w:rsidRDefault="00426FE9" w:rsidP="003D3531">
            <w:pPr>
              <w:snapToGrid w:val="0"/>
              <w:spacing w:line="360" w:lineRule="auto"/>
              <w:jc w:val="both"/>
            </w:pPr>
          </w:p>
        </w:tc>
        <w:tc>
          <w:tcPr>
            <w:tcW w:w="9141" w:type="dxa"/>
            <w:shd w:val="clear" w:color="auto" w:fill="auto"/>
          </w:tcPr>
          <w:p w:rsidR="00426FE9" w:rsidRDefault="005164A7" w:rsidP="003D3531">
            <w:pPr>
              <w:snapToGrid w:val="0"/>
              <w:spacing w:line="360" w:lineRule="auto"/>
              <w:jc w:val="both"/>
            </w:pPr>
            <w:r>
              <w:t>3. ATTIVITA' 1: E</w:t>
            </w:r>
            <w:r w:rsidR="00426FE9">
              <w:t>sercizi di riscaldamento</w:t>
            </w:r>
            <w:r w:rsidR="0058757D">
              <w:t xml:space="preserve"> e concentrazione</w:t>
            </w:r>
          </w:p>
        </w:tc>
      </w:tr>
      <w:tr w:rsidR="005A0123" w:rsidTr="0058757D">
        <w:tc>
          <w:tcPr>
            <w:tcW w:w="521" w:type="dxa"/>
            <w:shd w:val="clear" w:color="auto" w:fill="7030A0"/>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 xml:space="preserve">4. ATTIVITA' 2: </w:t>
            </w:r>
            <w:r w:rsidR="005164A7">
              <w:t>E</w:t>
            </w:r>
            <w:r w:rsidR="0058757D">
              <w:t>sercizi per raffinare la ritmicità</w:t>
            </w:r>
          </w:p>
        </w:tc>
      </w:tr>
      <w:tr w:rsidR="005A0123" w:rsidTr="0058757D">
        <w:tc>
          <w:tcPr>
            <w:tcW w:w="521" w:type="dxa"/>
            <w:shd w:val="clear" w:color="auto" w:fill="FF66FF"/>
          </w:tcPr>
          <w:p w:rsidR="00426FE9" w:rsidRDefault="00426FE9" w:rsidP="003D3531">
            <w:pPr>
              <w:snapToGrid w:val="0"/>
              <w:spacing w:line="360" w:lineRule="auto"/>
              <w:jc w:val="both"/>
            </w:pPr>
          </w:p>
        </w:tc>
        <w:tc>
          <w:tcPr>
            <w:tcW w:w="9141" w:type="dxa"/>
            <w:shd w:val="clear" w:color="auto" w:fill="auto"/>
          </w:tcPr>
          <w:p w:rsidR="00426FE9" w:rsidRDefault="005164A7" w:rsidP="003D3531">
            <w:pPr>
              <w:snapToGrid w:val="0"/>
              <w:spacing w:line="360" w:lineRule="auto"/>
              <w:jc w:val="both"/>
            </w:pPr>
            <w:r>
              <w:t>5. ATTIVITA' 3: E</w:t>
            </w:r>
            <w:r w:rsidR="00426FE9">
              <w:t xml:space="preserve">sercizi per la </w:t>
            </w:r>
            <w:r w:rsidR="0058757D">
              <w:t>gestione e controllo dei movimenti</w:t>
            </w:r>
          </w:p>
        </w:tc>
      </w:tr>
      <w:tr w:rsidR="005A0123" w:rsidTr="00654C2F">
        <w:tc>
          <w:tcPr>
            <w:tcW w:w="521" w:type="dxa"/>
            <w:shd w:val="clear" w:color="auto" w:fill="C00000"/>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 xml:space="preserve">6. </w:t>
            </w:r>
            <w:r w:rsidR="0058757D">
              <w:t>ATTIVITA’ 4:</w:t>
            </w:r>
            <w:r w:rsidR="0058757D" w:rsidRPr="002548CB">
              <w:rPr>
                <w:rFonts w:cs="Times New Roman"/>
                <w:szCs w:val="28"/>
              </w:rPr>
              <w:t xml:space="preserve"> Esercizi per favorire la conversazione e la conoscenza di </w:t>
            </w:r>
            <w:r w:rsidR="0058757D">
              <w:rPr>
                <w:rFonts w:cs="Times New Roman"/>
                <w:szCs w:val="28"/>
              </w:rPr>
              <w:t>sé stessi all’interno del gruppo</w:t>
            </w:r>
          </w:p>
        </w:tc>
      </w:tr>
      <w:tr w:rsidR="005A0123" w:rsidTr="005164A7">
        <w:tc>
          <w:tcPr>
            <w:tcW w:w="521" w:type="dxa"/>
            <w:shd w:val="clear" w:color="auto" w:fill="00CC99"/>
          </w:tcPr>
          <w:p w:rsidR="00426FE9" w:rsidRDefault="00426FE9" w:rsidP="003D3531">
            <w:pPr>
              <w:snapToGrid w:val="0"/>
              <w:spacing w:line="360" w:lineRule="auto"/>
              <w:jc w:val="both"/>
            </w:pPr>
          </w:p>
        </w:tc>
        <w:tc>
          <w:tcPr>
            <w:tcW w:w="9141" w:type="dxa"/>
            <w:shd w:val="clear" w:color="auto" w:fill="auto"/>
          </w:tcPr>
          <w:p w:rsidR="00426FE9" w:rsidRDefault="0058757D" w:rsidP="003D3531">
            <w:pPr>
              <w:snapToGrid w:val="0"/>
              <w:spacing w:line="360" w:lineRule="auto"/>
              <w:jc w:val="both"/>
            </w:pPr>
            <w:r>
              <w:t>7. ATTIVITA' 5</w:t>
            </w:r>
            <w:r w:rsidR="00426FE9">
              <w:t xml:space="preserve">: </w:t>
            </w:r>
            <w:r w:rsidR="005164A7">
              <w:rPr>
                <w:rFonts w:cs="Times New Roman"/>
                <w:szCs w:val="28"/>
              </w:rPr>
              <w:t>Esercizi</w:t>
            </w:r>
            <w:r w:rsidR="00AA698C" w:rsidRPr="00E23846">
              <w:rPr>
                <w:rFonts w:cs="Times New Roman"/>
                <w:szCs w:val="28"/>
              </w:rPr>
              <w:t xml:space="preserve"> per sviluppare creatività e immaginazione</w:t>
            </w:r>
          </w:p>
        </w:tc>
      </w:tr>
      <w:tr w:rsidR="005A0123" w:rsidTr="00F55EF3">
        <w:tc>
          <w:tcPr>
            <w:tcW w:w="521" w:type="dxa"/>
            <w:shd w:val="clear" w:color="auto" w:fill="FABF8F" w:themeFill="accent6" w:themeFillTint="99"/>
          </w:tcPr>
          <w:p w:rsidR="00426FE9" w:rsidRDefault="00426FE9" w:rsidP="003D3531">
            <w:pPr>
              <w:snapToGrid w:val="0"/>
              <w:spacing w:line="360" w:lineRule="auto"/>
              <w:jc w:val="both"/>
            </w:pPr>
          </w:p>
        </w:tc>
        <w:tc>
          <w:tcPr>
            <w:tcW w:w="9141" w:type="dxa"/>
            <w:shd w:val="clear" w:color="auto" w:fill="auto"/>
          </w:tcPr>
          <w:p w:rsidR="00426FE9" w:rsidRDefault="005164A7" w:rsidP="003D3531">
            <w:pPr>
              <w:snapToGrid w:val="0"/>
              <w:spacing w:line="360" w:lineRule="auto"/>
              <w:jc w:val="both"/>
            </w:pPr>
            <w:r>
              <w:t>8. ATTIVITA' 6</w:t>
            </w:r>
            <w:r w:rsidR="00426FE9">
              <w:t xml:space="preserve">: </w:t>
            </w:r>
            <w:r>
              <w:rPr>
                <w:rFonts w:cs="Times New Roman"/>
                <w:szCs w:val="28"/>
              </w:rPr>
              <w:t>Esercizi per sviluppare la conoscenza di se stessi attraverso la musica.</w:t>
            </w:r>
          </w:p>
        </w:tc>
      </w:tr>
      <w:tr w:rsidR="005A0123" w:rsidTr="00654C2F">
        <w:tc>
          <w:tcPr>
            <w:tcW w:w="521" w:type="dxa"/>
            <w:shd w:val="clear" w:color="auto" w:fill="B6DDE8" w:themeFill="accent5" w:themeFillTint="66"/>
          </w:tcPr>
          <w:p w:rsidR="00426FE9" w:rsidRDefault="00426FE9" w:rsidP="003D3531">
            <w:pPr>
              <w:snapToGrid w:val="0"/>
              <w:spacing w:line="360" w:lineRule="auto"/>
              <w:jc w:val="both"/>
              <w:rPr>
                <w:shd w:val="clear" w:color="auto" w:fill="FF00FF"/>
              </w:rPr>
            </w:pPr>
          </w:p>
        </w:tc>
        <w:tc>
          <w:tcPr>
            <w:tcW w:w="9141" w:type="dxa"/>
            <w:shd w:val="clear" w:color="auto" w:fill="auto"/>
          </w:tcPr>
          <w:p w:rsidR="00426FE9" w:rsidRDefault="00426FE9" w:rsidP="003D3531">
            <w:pPr>
              <w:snapToGrid w:val="0"/>
              <w:spacing w:line="360" w:lineRule="auto"/>
              <w:jc w:val="both"/>
            </w:pPr>
            <w:r>
              <w:t xml:space="preserve">9. ATTIVITA' 3: </w:t>
            </w:r>
            <w:r w:rsidR="00F55EF3">
              <w:rPr>
                <w:rFonts w:cs="Times New Roman"/>
                <w:szCs w:val="28"/>
              </w:rPr>
              <w:t>Esercizi di canto per migliorare la cooperazione all’interno del gruppo</w:t>
            </w:r>
          </w:p>
        </w:tc>
      </w:tr>
      <w:tr w:rsidR="005A0123" w:rsidTr="00E138FC">
        <w:tc>
          <w:tcPr>
            <w:tcW w:w="521" w:type="dxa"/>
            <w:shd w:val="clear" w:color="auto" w:fill="666666"/>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 xml:space="preserve">10. Compilazione </w:t>
            </w:r>
            <w:r w:rsidR="00654C2F">
              <w:t xml:space="preserve">del diario di bordo da parte dei ragazzi normodotati e degli insegnanti di sostegno </w:t>
            </w:r>
            <w:r w:rsidR="00654C2F">
              <w:lastRenderedPageBreak/>
              <w:t>per i ragazzi disabili</w:t>
            </w:r>
          </w:p>
        </w:tc>
      </w:tr>
      <w:tr w:rsidR="005A0123" w:rsidTr="00654C2F">
        <w:tc>
          <w:tcPr>
            <w:tcW w:w="521" w:type="dxa"/>
            <w:shd w:val="clear" w:color="auto" w:fill="B2A1C7" w:themeFill="accent4" w:themeFillTint="99"/>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 xml:space="preserve">11. </w:t>
            </w:r>
            <w:r w:rsidR="00654C2F">
              <w:t>Compilazione del diario di bordo da parte del musico terapeuta</w:t>
            </w:r>
          </w:p>
        </w:tc>
      </w:tr>
      <w:tr w:rsidR="005A0123" w:rsidTr="00654C2F">
        <w:tc>
          <w:tcPr>
            <w:tcW w:w="521" w:type="dxa"/>
            <w:shd w:val="clear" w:color="auto" w:fill="CC6600"/>
          </w:tcPr>
          <w:p w:rsidR="00426FE9" w:rsidRDefault="00426FE9" w:rsidP="003D3531">
            <w:pPr>
              <w:snapToGrid w:val="0"/>
              <w:spacing w:line="360" w:lineRule="auto"/>
              <w:jc w:val="both"/>
            </w:pPr>
          </w:p>
        </w:tc>
        <w:tc>
          <w:tcPr>
            <w:tcW w:w="9141" w:type="dxa"/>
            <w:shd w:val="clear" w:color="auto" w:fill="auto"/>
          </w:tcPr>
          <w:p w:rsidR="00426FE9" w:rsidRDefault="00426FE9" w:rsidP="003D3531">
            <w:pPr>
              <w:snapToGrid w:val="0"/>
              <w:spacing w:line="360" w:lineRule="auto"/>
              <w:jc w:val="both"/>
            </w:pPr>
            <w:r>
              <w:t>12. Revisione e valutazione finale del progetto</w:t>
            </w:r>
          </w:p>
        </w:tc>
      </w:tr>
    </w:tbl>
    <w:p w:rsidR="00B44A6F" w:rsidRDefault="006B5514" w:rsidP="003D3531">
      <w:pPr>
        <w:spacing w:line="360" w:lineRule="auto"/>
        <w:jc w:val="center"/>
        <w:rPr>
          <w:rFonts w:ascii="Times New Roman" w:hAnsi="Times New Roman" w:cs="Times New Roman"/>
          <w:sz w:val="28"/>
          <w:szCs w:val="28"/>
        </w:rPr>
      </w:pPr>
      <w:r>
        <w:rPr>
          <w:noProof/>
        </w:rPr>
        <w:drawing>
          <wp:inline distT="0" distB="0" distL="0" distR="0">
            <wp:extent cx="3000375" cy="1628775"/>
            <wp:effectExtent l="228600" t="190500" r="238125" b="180975"/>
            <wp:docPr id="37" name="Immagine 37" descr="http://digilander.libero.it/Gretablu/il_piccolo_principe/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digilander.libero.it/Gretablu/il_piccolo_principe/40.jpg"/>
                    <pic:cNvPicPr>
                      <a:picLocks noChangeAspect="1" noChangeArrowheads="1"/>
                    </pic:cNvPicPr>
                  </pic:nvPicPr>
                  <pic:blipFill>
                    <a:blip r:embed="rId18" cstate="print"/>
                    <a:srcRect/>
                    <a:stretch>
                      <a:fillRect/>
                    </a:stretch>
                  </pic:blipFill>
                  <pic:spPr bwMode="auto">
                    <a:xfrm>
                      <a:off x="0" y="0"/>
                      <a:ext cx="3000375" cy="1628775"/>
                    </a:xfrm>
                    <a:prstGeom prst="rect">
                      <a:avLst/>
                    </a:prstGeom>
                    <a:noFill/>
                    <a:ln w="9525">
                      <a:noFill/>
                      <a:miter lim="800000"/>
                      <a:headEnd/>
                      <a:tailEnd/>
                    </a:ln>
                    <a:effectLst>
                      <a:glow rad="228600">
                        <a:schemeClr val="accent3">
                          <a:satMod val="175000"/>
                          <a:alpha val="40000"/>
                        </a:schemeClr>
                      </a:glow>
                    </a:effectLst>
                  </pic:spPr>
                </pic:pic>
              </a:graphicData>
            </a:graphic>
          </wp:inline>
        </w:drawing>
      </w:r>
    </w:p>
    <w:p w:rsidR="00B44A6F" w:rsidRPr="00B44A6F" w:rsidRDefault="00B44A6F" w:rsidP="003D3531">
      <w:pPr>
        <w:spacing w:line="360" w:lineRule="auto"/>
        <w:jc w:val="both"/>
        <w:rPr>
          <w:rFonts w:ascii="Times New Roman" w:hAnsi="Times New Roman" w:cs="Times New Roman"/>
          <w:sz w:val="28"/>
          <w:szCs w:val="28"/>
        </w:rPr>
      </w:pPr>
    </w:p>
    <w:p w:rsidR="006C228A" w:rsidRPr="003D3531" w:rsidRDefault="00652ED4" w:rsidP="003D3531">
      <w:pPr>
        <w:spacing w:line="360" w:lineRule="auto"/>
        <w:jc w:val="both"/>
        <w:rPr>
          <w:rFonts w:ascii="Times New Roman" w:hAnsi="Times New Roman" w:cs="Times New Roman"/>
          <w:b/>
          <w:sz w:val="28"/>
          <w:szCs w:val="28"/>
          <w:u w:val="single"/>
        </w:rPr>
      </w:pPr>
      <w:r w:rsidRPr="003D3531">
        <w:rPr>
          <w:rFonts w:ascii="Times New Roman" w:hAnsi="Times New Roman" w:cs="Times New Roman"/>
          <w:b/>
          <w:sz w:val="28"/>
          <w:szCs w:val="28"/>
          <w:u w:val="single"/>
        </w:rPr>
        <w:t>9) AUTORIFLESSIONI</w:t>
      </w:r>
    </w:p>
    <w:p w:rsidR="00652ED4" w:rsidRDefault="00652ED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Dovendo fare un resoconto, su questo progetto educativo, posso dire di aver costato la sua complessità e la sua articolazione. Per poterlo costruire è stato molto importante avere una traccia da seguire.</w:t>
      </w:r>
    </w:p>
    <w:p w:rsidR="00652ED4" w:rsidRDefault="00652ED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Grazie alle indicazioni per il progetto ho potuto seguire tutte le varie fasi senza tralasciarne alcuna.</w:t>
      </w:r>
    </w:p>
    <w:p w:rsidR="00652ED4" w:rsidRDefault="00652ED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Analizzando in modo dettagliato il progetto ho notato che gli aspetti positivi sono le attività che aiutano i ragazzi a sentirsi a proprio agio e soprattutto grazie a queste attività il gruppo impara a conoscersi e ad avvicinarsi .</w:t>
      </w:r>
    </w:p>
    <w:p w:rsidR="00652ED4" w:rsidRDefault="00652ED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Altro aspetto positivo sono le riunioni di equipe tra il musico terapeuta e le 2 insegnanti di sostegno e l’insegnante di pedagogia, attraverso questi momenti di confronto si ha l’opportunità di valutare gli obiettivi dei singoli ragazzi.</w:t>
      </w:r>
    </w:p>
    <w:p w:rsidR="00CA053F" w:rsidRDefault="00652ED4"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Per quanto riguarda invece gli aspetti che andrebbero modificati sono innanzitutto </w:t>
      </w:r>
      <w:r w:rsidR="00CA053F">
        <w:rPr>
          <w:rFonts w:ascii="Times New Roman" w:hAnsi="Times New Roman" w:cs="Times New Roman"/>
          <w:sz w:val="28"/>
          <w:szCs w:val="28"/>
        </w:rPr>
        <w:t>le ore dedicate all’attività che andrebbero aumentate, aggiungendo un incontro alla settimana, in questo modo diventerebbero 2 per settimana .</w:t>
      </w:r>
    </w:p>
    <w:p w:rsidR="00CA053F" w:rsidRDefault="00CA053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In questo modo si sarebbero potuto affrontare più argomenti.</w:t>
      </w:r>
    </w:p>
    <w:p w:rsidR="00C51806" w:rsidRDefault="00CA053F" w:rsidP="003D353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Un altro aspetto che muterei è quello di preparare il saggio di fine anno, in questo modo i ragazzi </w:t>
      </w:r>
      <w:r w:rsidR="00652ED4">
        <w:rPr>
          <w:rFonts w:ascii="Times New Roman" w:hAnsi="Times New Roman" w:cs="Times New Roman"/>
          <w:sz w:val="28"/>
          <w:szCs w:val="28"/>
        </w:rPr>
        <w:t xml:space="preserve"> </w:t>
      </w:r>
      <w:r>
        <w:rPr>
          <w:rFonts w:ascii="Times New Roman" w:hAnsi="Times New Roman" w:cs="Times New Roman"/>
          <w:sz w:val="28"/>
          <w:szCs w:val="28"/>
        </w:rPr>
        <w:t>avrebbero potuto dimostrare tutto ciò che hanno appreso durante il corso.</w:t>
      </w:r>
    </w:p>
    <w:p w:rsidR="003D3531" w:rsidRDefault="003D3531" w:rsidP="003D3531">
      <w:pPr>
        <w:spacing w:line="360" w:lineRule="auto"/>
        <w:jc w:val="both"/>
        <w:rPr>
          <w:rFonts w:ascii="Times New Roman" w:hAnsi="Times New Roman" w:cs="Times New Roman"/>
          <w:sz w:val="28"/>
          <w:szCs w:val="28"/>
        </w:rPr>
      </w:pPr>
    </w:p>
    <w:p w:rsidR="00F8026F" w:rsidRPr="003D3531" w:rsidRDefault="00F8026F" w:rsidP="003D3531">
      <w:pPr>
        <w:spacing w:line="360" w:lineRule="auto"/>
        <w:jc w:val="both"/>
        <w:rPr>
          <w:rFonts w:ascii="Times New Roman" w:hAnsi="Times New Roman" w:cs="Times New Roman"/>
          <w:b/>
          <w:bCs/>
          <w:sz w:val="24"/>
          <w:szCs w:val="24"/>
          <w:u w:val="single"/>
        </w:rPr>
      </w:pPr>
      <w:r w:rsidRPr="009D0FF3">
        <w:rPr>
          <w:rFonts w:ascii="Times New Roman" w:hAnsi="Times New Roman" w:cs="Times New Roman"/>
          <w:b/>
          <w:bCs/>
          <w:sz w:val="24"/>
          <w:szCs w:val="24"/>
        </w:rPr>
        <w:t xml:space="preserve">10. </w:t>
      </w:r>
      <w:r w:rsidRPr="009D0FF3">
        <w:rPr>
          <w:rFonts w:ascii="Times New Roman" w:hAnsi="Times New Roman" w:cs="Times New Roman"/>
          <w:b/>
          <w:bCs/>
          <w:sz w:val="24"/>
          <w:szCs w:val="24"/>
          <w:u w:val="single"/>
        </w:rPr>
        <w:t>PIANO DI VALUTAZIONE</w:t>
      </w:r>
    </w:p>
    <w:p w:rsidR="00F8026F" w:rsidRPr="009D0FF3" w:rsidRDefault="00F8026F" w:rsidP="003D3531">
      <w:pPr>
        <w:spacing w:line="360" w:lineRule="auto"/>
        <w:jc w:val="both"/>
        <w:rPr>
          <w:rFonts w:ascii="Times New Roman" w:hAnsi="Times New Roman" w:cs="Times New Roman"/>
          <w:b/>
          <w:bCs/>
          <w:sz w:val="24"/>
          <w:szCs w:val="24"/>
        </w:rPr>
      </w:pPr>
      <w:r w:rsidRPr="009D0FF3">
        <w:rPr>
          <w:rFonts w:ascii="Times New Roman" w:hAnsi="Times New Roman" w:cs="Times New Roman"/>
          <w:b/>
          <w:bCs/>
          <w:sz w:val="24"/>
          <w:szCs w:val="24"/>
        </w:rPr>
        <w:t xml:space="preserve"> Valutazione di prodotto</w:t>
      </w:r>
    </w:p>
    <w:p w:rsidR="00F8026F" w:rsidRPr="009D0FF3" w:rsidRDefault="00F8026F" w:rsidP="003D3531">
      <w:pPr>
        <w:spacing w:line="360" w:lineRule="auto"/>
        <w:jc w:val="both"/>
        <w:rPr>
          <w:rFonts w:ascii="Times New Roman" w:hAnsi="Times New Roman" w:cs="Times New Roman"/>
          <w:sz w:val="24"/>
          <w:szCs w:val="24"/>
        </w:rPr>
      </w:pPr>
      <w:r w:rsidRPr="009D0FF3">
        <w:rPr>
          <w:rFonts w:ascii="Times New Roman" w:hAnsi="Times New Roman" w:cs="Times New Roman"/>
          <w:b/>
          <w:bCs/>
          <w:sz w:val="24"/>
          <w:szCs w:val="24"/>
        </w:rPr>
        <w:t xml:space="preserve">- </w:t>
      </w:r>
      <w:r w:rsidRPr="009D0FF3">
        <w:rPr>
          <w:rFonts w:ascii="Times New Roman" w:hAnsi="Times New Roman" w:cs="Times New Roman"/>
          <w:sz w:val="24"/>
          <w:szCs w:val="24"/>
        </w:rPr>
        <w:t>Valutazione del gradimento: la valutazione di gradimento innanzitutto si rivolgerà principalmente ai soggetti a cui è rivolto il progetto, ovvero ai ragazzi, e poi ai  genitori dei ragazzi disabili.</w:t>
      </w:r>
    </w:p>
    <w:p w:rsidR="00F8026F" w:rsidRPr="009D0FF3" w:rsidRDefault="00F8026F" w:rsidP="003D3531">
      <w:pPr>
        <w:spacing w:line="360" w:lineRule="auto"/>
        <w:jc w:val="both"/>
        <w:rPr>
          <w:rFonts w:ascii="Times New Roman" w:hAnsi="Times New Roman" w:cs="Times New Roman"/>
          <w:sz w:val="24"/>
          <w:szCs w:val="24"/>
        </w:rPr>
      </w:pPr>
      <w:r w:rsidRPr="009D0FF3">
        <w:rPr>
          <w:rFonts w:ascii="Times New Roman" w:hAnsi="Times New Roman" w:cs="Times New Roman"/>
          <w:sz w:val="24"/>
          <w:szCs w:val="24"/>
        </w:rPr>
        <w:t xml:space="preserve">La valutazione che si rivolge ai ragazzi  avverrà soprattutto attraverso l'osservazione diretta dei comportamenti di quest'ultimi da parte del musico terapeuta che cercherà di captare i segnali che indicano interesse e coinvolgimento per le attività che si svolgono, come ad esempio: </w:t>
      </w:r>
    </w:p>
    <w:p w:rsidR="00F8026F" w:rsidRPr="009D0FF3" w:rsidRDefault="00F8026F" w:rsidP="003D3531">
      <w:pPr>
        <w:widowControl w:val="0"/>
        <w:suppressAutoHyphens/>
        <w:spacing w:after="0" w:line="360" w:lineRule="auto"/>
        <w:jc w:val="both"/>
        <w:rPr>
          <w:rFonts w:ascii="Times New Roman" w:hAnsi="Times New Roman" w:cs="Times New Roman"/>
          <w:bCs/>
          <w:sz w:val="24"/>
          <w:szCs w:val="24"/>
        </w:rPr>
      </w:pPr>
    </w:p>
    <w:p w:rsidR="00F8026F" w:rsidRPr="009D0FF3" w:rsidRDefault="00F8026F" w:rsidP="003D3531">
      <w:pPr>
        <w:widowControl w:val="0"/>
        <w:numPr>
          <w:ilvl w:val="0"/>
          <w:numId w:val="37"/>
        </w:numPr>
        <w:suppressAutoHyphens/>
        <w:spacing w:after="0" w:line="360" w:lineRule="auto"/>
        <w:jc w:val="both"/>
        <w:rPr>
          <w:rFonts w:ascii="Times New Roman" w:hAnsi="Times New Roman" w:cs="Times New Roman"/>
          <w:bCs/>
          <w:sz w:val="24"/>
          <w:szCs w:val="24"/>
        </w:rPr>
      </w:pPr>
      <w:r w:rsidRPr="009D0FF3">
        <w:rPr>
          <w:rFonts w:ascii="Times New Roman" w:hAnsi="Times New Roman" w:cs="Times New Roman"/>
          <w:bCs/>
          <w:sz w:val="24"/>
          <w:szCs w:val="24"/>
        </w:rPr>
        <w:t xml:space="preserve">Il comportamento del ragazzo durante le attività </w:t>
      </w:r>
    </w:p>
    <w:p w:rsidR="00F8026F" w:rsidRPr="009D0FF3" w:rsidRDefault="00F8026F" w:rsidP="003D3531">
      <w:pPr>
        <w:widowControl w:val="0"/>
        <w:numPr>
          <w:ilvl w:val="0"/>
          <w:numId w:val="37"/>
        </w:numPr>
        <w:suppressAutoHyphens/>
        <w:spacing w:after="0" w:line="360" w:lineRule="auto"/>
        <w:jc w:val="both"/>
        <w:rPr>
          <w:rFonts w:ascii="Times New Roman" w:hAnsi="Times New Roman" w:cs="Times New Roman"/>
          <w:bCs/>
          <w:sz w:val="24"/>
          <w:szCs w:val="24"/>
        </w:rPr>
      </w:pPr>
      <w:r w:rsidRPr="009D0FF3">
        <w:rPr>
          <w:rFonts w:ascii="Times New Roman" w:hAnsi="Times New Roman" w:cs="Times New Roman"/>
          <w:bCs/>
          <w:sz w:val="24"/>
          <w:szCs w:val="24"/>
        </w:rPr>
        <w:t>Il modo in cui si muove nello spazio circostante;</w:t>
      </w:r>
    </w:p>
    <w:p w:rsidR="00F8026F" w:rsidRPr="009D0FF3" w:rsidRDefault="00F8026F" w:rsidP="003D3531">
      <w:pPr>
        <w:widowControl w:val="0"/>
        <w:numPr>
          <w:ilvl w:val="0"/>
          <w:numId w:val="37"/>
        </w:numPr>
        <w:suppressAutoHyphens/>
        <w:spacing w:after="0" w:line="360" w:lineRule="auto"/>
        <w:jc w:val="both"/>
        <w:rPr>
          <w:rFonts w:ascii="Times New Roman" w:hAnsi="Times New Roman" w:cs="Times New Roman"/>
          <w:bCs/>
          <w:sz w:val="24"/>
          <w:szCs w:val="24"/>
        </w:rPr>
      </w:pPr>
      <w:r w:rsidRPr="009D0FF3">
        <w:rPr>
          <w:rFonts w:ascii="Times New Roman" w:hAnsi="Times New Roman" w:cs="Times New Roman"/>
          <w:bCs/>
          <w:sz w:val="24"/>
          <w:szCs w:val="24"/>
        </w:rPr>
        <w:t>Se esprime volontà o meno di partecipare alle attività.</w:t>
      </w:r>
    </w:p>
    <w:p w:rsidR="00F8026F" w:rsidRPr="009D0FF3" w:rsidRDefault="00F8026F" w:rsidP="003D3531">
      <w:pPr>
        <w:widowControl w:val="0"/>
        <w:numPr>
          <w:ilvl w:val="0"/>
          <w:numId w:val="37"/>
        </w:numPr>
        <w:suppressAutoHyphens/>
        <w:spacing w:after="0" w:line="360" w:lineRule="auto"/>
        <w:jc w:val="both"/>
        <w:rPr>
          <w:rFonts w:ascii="Times New Roman" w:hAnsi="Times New Roman" w:cs="Times New Roman"/>
          <w:bCs/>
          <w:sz w:val="24"/>
          <w:szCs w:val="24"/>
        </w:rPr>
      </w:pPr>
      <w:r w:rsidRPr="009D0FF3">
        <w:rPr>
          <w:rFonts w:ascii="Times New Roman" w:hAnsi="Times New Roman" w:cs="Times New Roman"/>
          <w:bCs/>
          <w:sz w:val="24"/>
          <w:szCs w:val="24"/>
        </w:rPr>
        <w:t>Se riesce a collaborare con il gruppo dei pari.</w:t>
      </w:r>
    </w:p>
    <w:p w:rsidR="00F8026F" w:rsidRPr="009D0FF3" w:rsidRDefault="00F8026F" w:rsidP="003D3531">
      <w:pPr>
        <w:spacing w:line="360" w:lineRule="auto"/>
        <w:jc w:val="center"/>
        <w:rPr>
          <w:rFonts w:ascii="Times New Roman" w:hAnsi="Times New Roman" w:cs="Times New Roman"/>
          <w:b/>
          <w:bCs/>
          <w:sz w:val="24"/>
          <w:szCs w:val="24"/>
        </w:rPr>
      </w:pPr>
    </w:p>
    <w:p w:rsidR="00F8026F" w:rsidRPr="009D0FF3" w:rsidRDefault="00F8026F" w:rsidP="003D3531">
      <w:pPr>
        <w:spacing w:line="360" w:lineRule="auto"/>
        <w:rPr>
          <w:rFonts w:ascii="Times New Roman" w:hAnsi="Times New Roman" w:cs="Times New Roman"/>
          <w:sz w:val="24"/>
          <w:szCs w:val="24"/>
        </w:rPr>
      </w:pPr>
      <w:r w:rsidRPr="009D0FF3">
        <w:rPr>
          <w:rFonts w:ascii="Times New Roman" w:hAnsi="Times New Roman" w:cs="Times New Roman"/>
          <w:sz w:val="24"/>
          <w:szCs w:val="24"/>
        </w:rPr>
        <w:t>- Valutazione dell'apprendimento: al termine del corso il musico terapeuta</w:t>
      </w:r>
      <w:r w:rsidR="00CA5441" w:rsidRPr="009D0FF3">
        <w:rPr>
          <w:rFonts w:ascii="Times New Roman" w:hAnsi="Times New Roman" w:cs="Times New Roman"/>
          <w:sz w:val="24"/>
          <w:szCs w:val="24"/>
        </w:rPr>
        <w:t xml:space="preserve"> e le insegnanti di sostegno </w:t>
      </w:r>
      <w:r w:rsidRPr="009D0FF3">
        <w:rPr>
          <w:rFonts w:ascii="Times New Roman" w:hAnsi="Times New Roman" w:cs="Times New Roman"/>
          <w:sz w:val="24"/>
          <w:szCs w:val="24"/>
        </w:rPr>
        <w:t xml:space="preserve"> dovranno compilare delle schede di valutazione standardizzate grazie all</w:t>
      </w:r>
      <w:r w:rsidR="00CA5441" w:rsidRPr="009D0FF3">
        <w:rPr>
          <w:rFonts w:ascii="Times New Roman" w:hAnsi="Times New Roman" w:cs="Times New Roman"/>
          <w:sz w:val="24"/>
          <w:szCs w:val="24"/>
        </w:rPr>
        <w:t xml:space="preserve">e quali si potranno osservar </w:t>
      </w:r>
      <w:r w:rsidRPr="009D0FF3">
        <w:rPr>
          <w:rFonts w:ascii="Times New Roman" w:hAnsi="Times New Roman" w:cs="Times New Roman"/>
          <w:sz w:val="24"/>
          <w:szCs w:val="24"/>
        </w:rPr>
        <w:t>risulta</w:t>
      </w:r>
      <w:r w:rsidR="00CA5441" w:rsidRPr="009D0FF3">
        <w:rPr>
          <w:rFonts w:ascii="Times New Roman" w:hAnsi="Times New Roman" w:cs="Times New Roman"/>
          <w:sz w:val="24"/>
          <w:szCs w:val="24"/>
        </w:rPr>
        <w:t xml:space="preserve">ti raggiunti di ciascun ragazzo </w:t>
      </w:r>
      <w:r w:rsidRPr="009D0FF3">
        <w:rPr>
          <w:rFonts w:ascii="Times New Roman" w:hAnsi="Times New Roman" w:cs="Times New Roman"/>
          <w:sz w:val="24"/>
          <w:szCs w:val="24"/>
        </w:rPr>
        <w:t>e anche le difficoltà incontrate.</w:t>
      </w:r>
    </w:p>
    <w:p w:rsidR="009D0FF3" w:rsidRPr="009D0FF3" w:rsidRDefault="009D0FF3" w:rsidP="003D3531">
      <w:pPr>
        <w:spacing w:line="360" w:lineRule="auto"/>
        <w:jc w:val="both"/>
        <w:rPr>
          <w:rFonts w:ascii="Times New Roman" w:hAnsi="Times New Roman" w:cs="Times New Roman"/>
          <w:b/>
          <w:bCs/>
          <w:sz w:val="24"/>
          <w:szCs w:val="24"/>
        </w:rPr>
      </w:pPr>
    </w:p>
    <w:p w:rsidR="00F8026F" w:rsidRDefault="009D0FF3" w:rsidP="003D3531">
      <w:pPr>
        <w:spacing w:line="360" w:lineRule="auto"/>
        <w:jc w:val="both"/>
        <w:rPr>
          <w:rFonts w:ascii="Times New Roman" w:hAnsi="Times New Roman" w:cs="Times New Roman"/>
          <w:b/>
          <w:bCs/>
          <w:sz w:val="24"/>
          <w:szCs w:val="24"/>
        </w:rPr>
      </w:pPr>
      <w:r w:rsidRPr="009D0FF3">
        <w:rPr>
          <w:rFonts w:ascii="Times New Roman" w:hAnsi="Times New Roman" w:cs="Times New Roman"/>
          <w:b/>
          <w:bCs/>
          <w:sz w:val="24"/>
          <w:szCs w:val="24"/>
        </w:rPr>
        <w:t>SCHEDA DI VALUTAZIONE PER OGNI SINGOLO</w:t>
      </w:r>
      <w:r>
        <w:rPr>
          <w:rFonts w:ascii="Times New Roman" w:hAnsi="Times New Roman" w:cs="Times New Roman"/>
          <w:b/>
          <w:bCs/>
          <w:sz w:val="24"/>
          <w:szCs w:val="24"/>
        </w:rPr>
        <w:t xml:space="preserve"> RAGAZZO</w:t>
      </w:r>
    </w:p>
    <w:tbl>
      <w:tblPr>
        <w:tblW w:w="0" w:type="auto"/>
        <w:tblInd w:w="502" w:type="dxa"/>
        <w:tblCellMar>
          <w:left w:w="10" w:type="dxa"/>
          <w:right w:w="10" w:type="dxa"/>
        </w:tblCellMar>
        <w:tblLook w:val="04A0" w:firstRow="1" w:lastRow="0" w:firstColumn="1" w:lastColumn="0" w:noHBand="0" w:noVBand="1"/>
      </w:tblPr>
      <w:tblGrid>
        <w:gridCol w:w="9156"/>
      </w:tblGrid>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lastRenderedPageBreak/>
              <w:t>Pensi che questo corso sia stato utile per le tematiche e gli esercizi affrontati?</w:t>
            </w:r>
          </w:p>
          <w:p w:rsidR="00820B16" w:rsidRDefault="00820B1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MOLTO                POCO           ABBASTANZA              PER NULLA </w:t>
            </w:r>
          </w:p>
        </w:tc>
      </w:tr>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t>Pensi che il musico terapeuta sia stato abbastanza chiaro nell’esporre i concetti affrontati e le attività da eseguire?</w:t>
            </w:r>
          </w:p>
          <w:p w:rsidR="00820B16" w:rsidRDefault="00820B1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MOLTO              POCO              ABBASTANZA         PER NULLA</w:t>
            </w:r>
          </w:p>
        </w:tc>
      </w:tr>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t>Pensi che la durata del corso sia stata sufficiente per raggiungere gli obiettivi prefissati dal musico terapeuta?</w:t>
            </w:r>
          </w:p>
          <w:p w:rsidR="00820B16" w:rsidRDefault="00820B1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MOLTO              POCO                ABBASTANZA         PER NULLA </w:t>
            </w:r>
          </w:p>
        </w:tc>
      </w:tr>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t xml:space="preserve"> Pensi che il materiale fornito dal musico terapeuta sia stato sufficiente per raggiungere gli obiettivi prefissati</w:t>
            </w:r>
            <w:r w:rsidR="00083E0A">
              <w:rPr>
                <w:rFonts w:ascii="Times New Roman" w:hAnsi="Times New Roman" w:cs="Times New Roman"/>
                <w:b/>
                <w:sz w:val="24"/>
                <w:szCs w:val="24"/>
              </w:rPr>
              <w:t>?</w:t>
            </w:r>
          </w:p>
          <w:p w:rsidR="00820B16" w:rsidRPr="00820B16" w:rsidRDefault="00820B16" w:rsidP="003D3531">
            <w:pPr>
              <w:spacing w:line="360" w:lineRule="auto"/>
              <w:ind w:left="360"/>
              <w:jc w:val="both"/>
              <w:rPr>
                <w:rFonts w:ascii="Times New Roman" w:hAnsi="Times New Roman" w:cs="Times New Roman"/>
                <w:sz w:val="24"/>
                <w:szCs w:val="24"/>
              </w:rPr>
            </w:pPr>
            <w:r>
              <w:rPr>
                <w:rFonts w:ascii="Times New Roman" w:hAnsi="Times New Roman" w:cs="Times New Roman"/>
                <w:sz w:val="24"/>
                <w:szCs w:val="24"/>
              </w:rPr>
              <w:t>MOLTO           POCO         ABBASTANZA       PER NULLA</w:t>
            </w:r>
          </w:p>
        </w:tc>
      </w:tr>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t>Pensi che i ragazzi disabili si siano integrati all’interno del gruppo?</w:t>
            </w:r>
          </w:p>
          <w:p w:rsidR="00820B16" w:rsidRPr="00820B16" w:rsidRDefault="00820B1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20B16">
              <w:rPr>
                <w:rFonts w:ascii="Times New Roman" w:hAnsi="Times New Roman" w:cs="Times New Roman"/>
                <w:sz w:val="24"/>
                <w:szCs w:val="24"/>
              </w:rPr>
              <w:t>MOLTO        POCO           ABBASTANZA               PER NULLA</w:t>
            </w:r>
          </w:p>
        </w:tc>
      </w:tr>
      <w:tr w:rsidR="00820B16" w:rsidTr="00820B16">
        <w:tblPrEx>
          <w:tblCellMar>
            <w:top w:w="0" w:type="dxa"/>
            <w:bottom w:w="0" w:type="dxa"/>
          </w:tblCellMar>
        </w:tblPrEx>
        <w:tc>
          <w:tcPr>
            <w:tcW w:w="9778" w:type="dxa"/>
          </w:tcPr>
          <w:p w:rsidR="00820B16" w:rsidRPr="00083E0A" w:rsidRDefault="00820B16" w:rsidP="003D3531">
            <w:pPr>
              <w:numPr>
                <w:ilvl w:val="0"/>
                <w:numId w:val="39"/>
              </w:numPr>
              <w:spacing w:line="360" w:lineRule="auto"/>
              <w:jc w:val="both"/>
              <w:rPr>
                <w:rFonts w:ascii="Times New Roman" w:hAnsi="Times New Roman" w:cs="Times New Roman"/>
                <w:b/>
                <w:sz w:val="24"/>
                <w:szCs w:val="24"/>
              </w:rPr>
            </w:pPr>
            <w:r w:rsidRPr="00083E0A">
              <w:rPr>
                <w:rFonts w:ascii="Times New Roman" w:hAnsi="Times New Roman" w:cs="Times New Roman"/>
                <w:b/>
                <w:sz w:val="24"/>
                <w:szCs w:val="24"/>
              </w:rPr>
              <w:t>Rifaresti il corso il prossimo anno scolastico(riservato alle scuole del quarto anno)?</w:t>
            </w:r>
          </w:p>
          <w:p w:rsidR="00820B16" w:rsidRDefault="00820B16"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SI     NO    FORSE</w:t>
            </w:r>
          </w:p>
        </w:tc>
      </w:tr>
      <w:tr w:rsidR="00284927" w:rsidTr="00820B16">
        <w:tblPrEx>
          <w:tblCellMar>
            <w:top w:w="0" w:type="dxa"/>
            <w:bottom w:w="0" w:type="dxa"/>
          </w:tblCellMar>
        </w:tblPrEx>
        <w:tc>
          <w:tcPr>
            <w:tcW w:w="9778" w:type="dxa"/>
          </w:tcPr>
          <w:p w:rsidR="00284927" w:rsidRDefault="00284927" w:rsidP="003D3531">
            <w:pPr>
              <w:numPr>
                <w:ilvl w:val="0"/>
                <w:numId w:val="39"/>
              </w:num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Pensi di saper affrontare i problemi in maniera diversa dopo aver frequentato questo corso? </w:t>
            </w:r>
          </w:p>
          <w:p w:rsidR="00284927" w:rsidRPr="00284927" w:rsidRDefault="00284927" w:rsidP="003D3531">
            <w:pPr>
              <w:spacing w:line="360" w:lineRule="auto"/>
              <w:jc w:val="both"/>
              <w:rPr>
                <w:rFonts w:ascii="Times New Roman" w:hAnsi="Times New Roman" w:cs="Times New Roman"/>
                <w:sz w:val="24"/>
                <w:szCs w:val="24"/>
              </w:rPr>
            </w:pPr>
            <w:r>
              <w:rPr>
                <w:rFonts w:ascii="Times New Roman" w:hAnsi="Times New Roman" w:cs="Times New Roman"/>
                <w:sz w:val="24"/>
                <w:szCs w:val="24"/>
              </w:rPr>
              <w:t>SI    NO     FORSE</w:t>
            </w:r>
          </w:p>
        </w:tc>
      </w:tr>
    </w:tbl>
    <w:p w:rsidR="009D0FF3" w:rsidRPr="00820B16" w:rsidRDefault="009D0FF3" w:rsidP="003D3531">
      <w:pPr>
        <w:spacing w:line="360" w:lineRule="auto"/>
        <w:ind w:left="502"/>
        <w:jc w:val="both"/>
        <w:rPr>
          <w:rFonts w:ascii="Times New Roman" w:hAnsi="Times New Roman" w:cs="Times New Roman"/>
          <w:sz w:val="24"/>
          <w:szCs w:val="24"/>
        </w:rPr>
      </w:pPr>
    </w:p>
    <w:p w:rsidR="00C51806" w:rsidRPr="00EF3846" w:rsidRDefault="00C51806" w:rsidP="003D3531">
      <w:pPr>
        <w:spacing w:line="360" w:lineRule="auto"/>
        <w:jc w:val="both"/>
        <w:rPr>
          <w:rFonts w:ascii="Times New Roman" w:hAnsi="Times New Roman" w:cs="Times New Roman"/>
          <w:b/>
          <w:sz w:val="28"/>
          <w:szCs w:val="28"/>
        </w:rPr>
      </w:pPr>
    </w:p>
    <w:p w:rsidR="009C68A6" w:rsidRPr="00EF3846" w:rsidRDefault="009C68A6" w:rsidP="003D3531">
      <w:pPr>
        <w:spacing w:line="360" w:lineRule="auto"/>
        <w:jc w:val="both"/>
        <w:rPr>
          <w:rFonts w:ascii="Times New Roman" w:hAnsi="Times New Roman" w:cs="Times New Roman"/>
          <w:b/>
          <w:i/>
          <w:sz w:val="28"/>
          <w:szCs w:val="28"/>
        </w:rPr>
      </w:pPr>
    </w:p>
    <w:p w:rsidR="009C68A6" w:rsidRPr="00EF3846" w:rsidRDefault="009C68A6" w:rsidP="003D3531">
      <w:pPr>
        <w:spacing w:line="360" w:lineRule="auto"/>
        <w:jc w:val="both"/>
        <w:rPr>
          <w:rFonts w:ascii="Times New Roman" w:hAnsi="Times New Roman" w:cs="Times New Roman"/>
          <w:sz w:val="28"/>
          <w:szCs w:val="28"/>
        </w:rPr>
      </w:pPr>
      <w:r w:rsidRPr="00EF3846">
        <w:rPr>
          <w:rFonts w:ascii="Times New Roman" w:hAnsi="Times New Roman" w:cs="Times New Roman"/>
          <w:sz w:val="28"/>
          <w:szCs w:val="28"/>
        </w:rPr>
        <w:t xml:space="preserve">                            </w:t>
      </w:r>
      <w:r w:rsidR="00244933" w:rsidRPr="00EF3846">
        <w:rPr>
          <w:rFonts w:ascii="Times New Roman" w:hAnsi="Times New Roman" w:cs="Times New Roman"/>
          <w:sz w:val="28"/>
          <w:szCs w:val="28"/>
        </w:rPr>
        <w:t xml:space="preserve">            </w:t>
      </w:r>
    </w:p>
    <w:p w:rsidR="00825167" w:rsidRPr="00EF3846" w:rsidRDefault="00825167" w:rsidP="003D3531">
      <w:pPr>
        <w:spacing w:line="360" w:lineRule="auto"/>
        <w:ind w:left="2124"/>
        <w:jc w:val="both"/>
        <w:rPr>
          <w:rFonts w:ascii="Times New Roman" w:hAnsi="Times New Roman" w:cs="Times New Roman"/>
          <w:sz w:val="28"/>
          <w:szCs w:val="28"/>
        </w:rPr>
      </w:pPr>
      <w:r w:rsidRPr="00EF3846">
        <w:rPr>
          <w:rFonts w:ascii="Times New Roman" w:hAnsi="Times New Roman" w:cs="Times New Roman"/>
          <w:sz w:val="28"/>
          <w:szCs w:val="28"/>
        </w:rPr>
        <w:t xml:space="preserve">                         </w:t>
      </w:r>
    </w:p>
    <w:p w:rsidR="00825167" w:rsidRPr="00EF3846" w:rsidRDefault="00825167" w:rsidP="003D3531">
      <w:pPr>
        <w:spacing w:line="360" w:lineRule="auto"/>
        <w:jc w:val="both"/>
        <w:rPr>
          <w:rFonts w:ascii="Times New Roman" w:hAnsi="Times New Roman" w:cs="Times New Roman"/>
          <w:sz w:val="28"/>
          <w:szCs w:val="28"/>
        </w:rPr>
      </w:pPr>
    </w:p>
    <w:p w:rsidR="00544E21" w:rsidRPr="00EF3846" w:rsidRDefault="00544E21" w:rsidP="003D3531">
      <w:pPr>
        <w:spacing w:line="360" w:lineRule="auto"/>
        <w:jc w:val="both"/>
        <w:rPr>
          <w:rFonts w:ascii="Times New Roman" w:hAnsi="Times New Roman" w:cs="Times New Roman"/>
          <w:b/>
          <w:i/>
          <w:sz w:val="28"/>
          <w:szCs w:val="28"/>
        </w:rPr>
      </w:pPr>
    </w:p>
    <w:p w:rsidR="00544E21" w:rsidRPr="00EF3846" w:rsidRDefault="00544E21" w:rsidP="003D3531">
      <w:pPr>
        <w:spacing w:line="360" w:lineRule="auto"/>
        <w:jc w:val="both"/>
        <w:rPr>
          <w:rFonts w:ascii="Times New Roman" w:hAnsi="Times New Roman" w:cs="Times New Roman"/>
          <w:b/>
          <w:i/>
          <w:sz w:val="28"/>
          <w:szCs w:val="28"/>
        </w:rPr>
      </w:pPr>
    </w:p>
    <w:p w:rsidR="00A80FAB" w:rsidRPr="00A80FAB" w:rsidRDefault="00A80FAB" w:rsidP="003D3531">
      <w:pPr>
        <w:spacing w:line="360" w:lineRule="auto"/>
        <w:jc w:val="both"/>
        <w:rPr>
          <w:rFonts w:ascii="Times New Roman" w:hAnsi="Times New Roman" w:cs="Times New Roman"/>
          <w:sz w:val="28"/>
          <w:szCs w:val="28"/>
        </w:rPr>
      </w:pPr>
    </w:p>
    <w:p w:rsidR="00F63B2D" w:rsidRPr="00F63B2D" w:rsidRDefault="00F63B2D"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Default="00561DDE" w:rsidP="003D3531">
      <w:pPr>
        <w:spacing w:line="360" w:lineRule="auto"/>
        <w:jc w:val="both"/>
        <w:rPr>
          <w:rFonts w:ascii="Times New Roman" w:hAnsi="Times New Roman" w:cs="Times New Roman"/>
          <w:sz w:val="28"/>
          <w:szCs w:val="28"/>
        </w:rPr>
      </w:pPr>
    </w:p>
    <w:p w:rsidR="00561DDE" w:rsidRPr="00561DDE" w:rsidRDefault="00561DDE" w:rsidP="003D3531">
      <w:pPr>
        <w:spacing w:line="360" w:lineRule="auto"/>
        <w:jc w:val="center"/>
        <w:rPr>
          <w:rFonts w:ascii="Times New Roman" w:hAnsi="Times New Roman" w:cs="Times New Roman"/>
          <w:sz w:val="28"/>
          <w:szCs w:val="28"/>
        </w:rPr>
      </w:pPr>
    </w:p>
    <w:sectPr w:rsidR="00561DDE" w:rsidRPr="00561DDE" w:rsidSect="005164A7">
      <w:footerReference w:type="defaul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65E" w:rsidRDefault="00C6765E" w:rsidP="008F64AC">
      <w:pPr>
        <w:spacing w:after="0" w:line="240" w:lineRule="auto"/>
      </w:pPr>
      <w:r>
        <w:separator/>
      </w:r>
    </w:p>
  </w:endnote>
  <w:endnote w:type="continuationSeparator" w:id="0">
    <w:p w:rsidR="00C6765E" w:rsidRDefault="00C6765E" w:rsidP="008F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5032"/>
      <w:docPartObj>
        <w:docPartGallery w:val="Page Numbers (Bottom of Page)"/>
        <w:docPartUnique/>
      </w:docPartObj>
    </w:sdtPr>
    <w:sdtEndPr/>
    <w:sdtContent>
      <w:p w:rsidR="00F50FC9" w:rsidRDefault="00C6765E">
        <w:pPr>
          <w:jc w:val="center"/>
        </w:pPr>
        <w:r>
          <w:fldChar w:fldCharType="begin"/>
        </w:r>
        <w:r>
          <w:instrText xml:space="preserve"> PAGE   \* MERGEFORMAT </w:instrText>
        </w:r>
        <w:r>
          <w:fldChar w:fldCharType="separate"/>
        </w:r>
        <w:r w:rsidR="005A0123">
          <w:rPr>
            <w:noProof/>
          </w:rPr>
          <w:t>42</w:t>
        </w:r>
        <w:r>
          <w:rPr>
            <w:noProof/>
          </w:rPr>
          <w:fldChar w:fldCharType="end"/>
        </w:r>
      </w:p>
    </w:sdtContent>
  </w:sdt>
  <w:p w:rsidR="00F50FC9" w:rsidRDefault="00F50F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65E" w:rsidRDefault="00C6765E" w:rsidP="008F64AC">
      <w:pPr>
        <w:spacing w:after="0" w:line="240" w:lineRule="auto"/>
      </w:pPr>
      <w:r>
        <w:separator/>
      </w:r>
    </w:p>
  </w:footnote>
  <w:footnote w:type="continuationSeparator" w:id="0">
    <w:p w:rsidR="00C6765E" w:rsidRDefault="00C6765E" w:rsidP="008F64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 o:bullet="t"/>
    </w:pict>
  </w:numPicBullet>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3446DCD"/>
    <w:multiLevelType w:val="hybridMultilevel"/>
    <w:tmpl w:val="EDFEEDD0"/>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5C61BD6"/>
    <w:multiLevelType w:val="hybridMultilevel"/>
    <w:tmpl w:val="5388E7C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A57CEC"/>
    <w:multiLevelType w:val="hybridMultilevel"/>
    <w:tmpl w:val="8C284FA4"/>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6C24125"/>
    <w:multiLevelType w:val="hybridMultilevel"/>
    <w:tmpl w:val="F61429B2"/>
    <w:lvl w:ilvl="0" w:tplc="04100007">
      <w:start w:val="1"/>
      <w:numFmt w:val="bullet"/>
      <w:lvlText w:val=""/>
      <w:lvlPicBulletId w:val="0"/>
      <w:lvlJc w:val="left"/>
      <w:pPr>
        <w:ind w:left="1785" w:hanging="360"/>
      </w:pPr>
      <w:rPr>
        <w:rFonts w:ascii="Symbol" w:hAnsi="Symbol"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6">
    <w:nsid w:val="1D807E11"/>
    <w:multiLevelType w:val="hybridMultilevel"/>
    <w:tmpl w:val="3E4090CC"/>
    <w:lvl w:ilvl="0" w:tplc="32C8A0B8">
      <w:start w:val="1"/>
      <w:numFmt w:val="decimal"/>
      <w:lvlText w:val="(%1)"/>
      <w:lvlJc w:val="left"/>
      <w:pPr>
        <w:ind w:left="1080" w:hanging="720"/>
      </w:pPr>
      <w:rPr>
        <w:rFonts w:hint="default"/>
        <w:b/>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D8F3978"/>
    <w:multiLevelType w:val="hybridMultilevel"/>
    <w:tmpl w:val="0D7A3D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1D0535D"/>
    <w:multiLevelType w:val="hybridMultilevel"/>
    <w:tmpl w:val="B94043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1FC020A"/>
    <w:multiLevelType w:val="hybridMultilevel"/>
    <w:tmpl w:val="F36AB0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2BE7A78"/>
    <w:multiLevelType w:val="hybridMultilevel"/>
    <w:tmpl w:val="309074D4"/>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58D5884"/>
    <w:multiLevelType w:val="hybridMultilevel"/>
    <w:tmpl w:val="39DE4E6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64448F5"/>
    <w:multiLevelType w:val="hybridMultilevel"/>
    <w:tmpl w:val="AEC0ADC0"/>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88A0036"/>
    <w:multiLevelType w:val="hybridMultilevel"/>
    <w:tmpl w:val="84402D80"/>
    <w:lvl w:ilvl="0" w:tplc="15B2BF36">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4">
    <w:nsid w:val="2E3B53E6"/>
    <w:multiLevelType w:val="hybridMultilevel"/>
    <w:tmpl w:val="AA74BCDC"/>
    <w:lvl w:ilvl="0" w:tplc="15B2BF36">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2F94704C"/>
    <w:multiLevelType w:val="hybridMultilevel"/>
    <w:tmpl w:val="C0CA80D8"/>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3F45826"/>
    <w:multiLevelType w:val="hybridMultilevel"/>
    <w:tmpl w:val="38382088"/>
    <w:lvl w:ilvl="0" w:tplc="15B2BF36">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34625955"/>
    <w:multiLevelType w:val="hybridMultilevel"/>
    <w:tmpl w:val="ADC841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7E509BE"/>
    <w:multiLevelType w:val="hybridMultilevel"/>
    <w:tmpl w:val="357060E2"/>
    <w:lvl w:ilvl="0" w:tplc="15B2BF36">
      <w:numFmt w:val="bullet"/>
      <w:lvlText w:val="-"/>
      <w:lvlJc w:val="left"/>
      <w:pPr>
        <w:ind w:left="2505" w:hanging="360"/>
      </w:pPr>
      <w:rPr>
        <w:rFonts w:ascii="Times New Roman" w:eastAsia="Times New Roman" w:hAnsi="Times New Roman" w:cs="Times New Roman" w:hint="default"/>
      </w:rPr>
    </w:lvl>
    <w:lvl w:ilvl="1" w:tplc="04100003" w:tentative="1">
      <w:start w:val="1"/>
      <w:numFmt w:val="bullet"/>
      <w:lvlText w:val="o"/>
      <w:lvlJc w:val="left"/>
      <w:pPr>
        <w:ind w:left="3225" w:hanging="360"/>
      </w:pPr>
      <w:rPr>
        <w:rFonts w:ascii="Courier New" w:hAnsi="Courier New" w:cs="Courier New" w:hint="default"/>
      </w:rPr>
    </w:lvl>
    <w:lvl w:ilvl="2" w:tplc="04100005" w:tentative="1">
      <w:start w:val="1"/>
      <w:numFmt w:val="bullet"/>
      <w:lvlText w:val=""/>
      <w:lvlJc w:val="left"/>
      <w:pPr>
        <w:ind w:left="3945" w:hanging="360"/>
      </w:pPr>
      <w:rPr>
        <w:rFonts w:ascii="Wingdings" w:hAnsi="Wingdings" w:hint="default"/>
      </w:rPr>
    </w:lvl>
    <w:lvl w:ilvl="3" w:tplc="04100001" w:tentative="1">
      <w:start w:val="1"/>
      <w:numFmt w:val="bullet"/>
      <w:lvlText w:val=""/>
      <w:lvlJc w:val="left"/>
      <w:pPr>
        <w:ind w:left="4665" w:hanging="360"/>
      </w:pPr>
      <w:rPr>
        <w:rFonts w:ascii="Symbol" w:hAnsi="Symbol" w:hint="default"/>
      </w:rPr>
    </w:lvl>
    <w:lvl w:ilvl="4" w:tplc="04100003" w:tentative="1">
      <w:start w:val="1"/>
      <w:numFmt w:val="bullet"/>
      <w:lvlText w:val="o"/>
      <w:lvlJc w:val="left"/>
      <w:pPr>
        <w:ind w:left="5385" w:hanging="360"/>
      </w:pPr>
      <w:rPr>
        <w:rFonts w:ascii="Courier New" w:hAnsi="Courier New" w:cs="Courier New" w:hint="default"/>
      </w:rPr>
    </w:lvl>
    <w:lvl w:ilvl="5" w:tplc="04100005" w:tentative="1">
      <w:start w:val="1"/>
      <w:numFmt w:val="bullet"/>
      <w:lvlText w:val=""/>
      <w:lvlJc w:val="left"/>
      <w:pPr>
        <w:ind w:left="6105" w:hanging="360"/>
      </w:pPr>
      <w:rPr>
        <w:rFonts w:ascii="Wingdings" w:hAnsi="Wingdings" w:hint="default"/>
      </w:rPr>
    </w:lvl>
    <w:lvl w:ilvl="6" w:tplc="04100001" w:tentative="1">
      <w:start w:val="1"/>
      <w:numFmt w:val="bullet"/>
      <w:lvlText w:val=""/>
      <w:lvlJc w:val="left"/>
      <w:pPr>
        <w:ind w:left="6825" w:hanging="360"/>
      </w:pPr>
      <w:rPr>
        <w:rFonts w:ascii="Symbol" w:hAnsi="Symbol" w:hint="default"/>
      </w:rPr>
    </w:lvl>
    <w:lvl w:ilvl="7" w:tplc="04100003" w:tentative="1">
      <w:start w:val="1"/>
      <w:numFmt w:val="bullet"/>
      <w:lvlText w:val="o"/>
      <w:lvlJc w:val="left"/>
      <w:pPr>
        <w:ind w:left="7545" w:hanging="360"/>
      </w:pPr>
      <w:rPr>
        <w:rFonts w:ascii="Courier New" w:hAnsi="Courier New" w:cs="Courier New" w:hint="default"/>
      </w:rPr>
    </w:lvl>
    <w:lvl w:ilvl="8" w:tplc="04100005" w:tentative="1">
      <w:start w:val="1"/>
      <w:numFmt w:val="bullet"/>
      <w:lvlText w:val=""/>
      <w:lvlJc w:val="left"/>
      <w:pPr>
        <w:ind w:left="8265" w:hanging="360"/>
      </w:pPr>
      <w:rPr>
        <w:rFonts w:ascii="Wingdings" w:hAnsi="Wingdings" w:hint="default"/>
      </w:rPr>
    </w:lvl>
  </w:abstractNum>
  <w:abstractNum w:abstractNumId="19">
    <w:nsid w:val="3C9C7157"/>
    <w:multiLevelType w:val="hybridMultilevel"/>
    <w:tmpl w:val="048CC4D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1F33CFF"/>
    <w:multiLevelType w:val="hybridMultilevel"/>
    <w:tmpl w:val="66A0661C"/>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45825E21"/>
    <w:multiLevelType w:val="hybridMultilevel"/>
    <w:tmpl w:val="AE848B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A09798A"/>
    <w:multiLevelType w:val="hybridMultilevel"/>
    <w:tmpl w:val="FB36079E"/>
    <w:lvl w:ilvl="0" w:tplc="15B2BF36">
      <w:numFmt w:val="bullet"/>
      <w:lvlText w:val="-"/>
      <w:lvlJc w:val="left"/>
      <w:pPr>
        <w:ind w:left="3225" w:hanging="360"/>
      </w:pPr>
      <w:rPr>
        <w:rFonts w:ascii="Times New Roman" w:eastAsia="Times New Roman" w:hAnsi="Times New Roman" w:cs="Times New Roman" w:hint="default"/>
      </w:rPr>
    </w:lvl>
    <w:lvl w:ilvl="1" w:tplc="04100003" w:tentative="1">
      <w:start w:val="1"/>
      <w:numFmt w:val="bullet"/>
      <w:lvlText w:val="o"/>
      <w:lvlJc w:val="left"/>
      <w:pPr>
        <w:ind w:left="3945" w:hanging="360"/>
      </w:pPr>
      <w:rPr>
        <w:rFonts w:ascii="Courier New" w:hAnsi="Courier New" w:cs="Courier New" w:hint="default"/>
      </w:rPr>
    </w:lvl>
    <w:lvl w:ilvl="2" w:tplc="04100005" w:tentative="1">
      <w:start w:val="1"/>
      <w:numFmt w:val="bullet"/>
      <w:lvlText w:val=""/>
      <w:lvlJc w:val="left"/>
      <w:pPr>
        <w:ind w:left="4665" w:hanging="360"/>
      </w:pPr>
      <w:rPr>
        <w:rFonts w:ascii="Wingdings" w:hAnsi="Wingdings" w:hint="default"/>
      </w:rPr>
    </w:lvl>
    <w:lvl w:ilvl="3" w:tplc="04100001" w:tentative="1">
      <w:start w:val="1"/>
      <w:numFmt w:val="bullet"/>
      <w:lvlText w:val=""/>
      <w:lvlJc w:val="left"/>
      <w:pPr>
        <w:ind w:left="5385" w:hanging="360"/>
      </w:pPr>
      <w:rPr>
        <w:rFonts w:ascii="Symbol" w:hAnsi="Symbol" w:hint="default"/>
      </w:rPr>
    </w:lvl>
    <w:lvl w:ilvl="4" w:tplc="04100003" w:tentative="1">
      <w:start w:val="1"/>
      <w:numFmt w:val="bullet"/>
      <w:lvlText w:val="o"/>
      <w:lvlJc w:val="left"/>
      <w:pPr>
        <w:ind w:left="6105" w:hanging="360"/>
      </w:pPr>
      <w:rPr>
        <w:rFonts w:ascii="Courier New" w:hAnsi="Courier New" w:cs="Courier New" w:hint="default"/>
      </w:rPr>
    </w:lvl>
    <w:lvl w:ilvl="5" w:tplc="04100005" w:tentative="1">
      <w:start w:val="1"/>
      <w:numFmt w:val="bullet"/>
      <w:lvlText w:val=""/>
      <w:lvlJc w:val="left"/>
      <w:pPr>
        <w:ind w:left="6825" w:hanging="360"/>
      </w:pPr>
      <w:rPr>
        <w:rFonts w:ascii="Wingdings" w:hAnsi="Wingdings" w:hint="default"/>
      </w:rPr>
    </w:lvl>
    <w:lvl w:ilvl="6" w:tplc="04100001" w:tentative="1">
      <w:start w:val="1"/>
      <w:numFmt w:val="bullet"/>
      <w:lvlText w:val=""/>
      <w:lvlJc w:val="left"/>
      <w:pPr>
        <w:ind w:left="7545" w:hanging="360"/>
      </w:pPr>
      <w:rPr>
        <w:rFonts w:ascii="Symbol" w:hAnsi="Symbol" w:hint="default"/>
      </w:rPr>
    </w:lvl>
    <w:lvl w:ilvl="7" w:tplc="04100003" w:tentative="1">
      <w:start w:val="1"/>
      <w:numFmt w:val="bullet"/>
      <w:lvlText w:val="o"/>
      <w:lvlJc w:val="left"/>
      <w:pPr>
        <w:ind w:left="8265" w:hanging="360"/>
      </w:pPr>
      <w:rPr>
        <w:rFonts w:ascii="Courier New" w:hAnsi="Courier New" w:cs="Courier New" w:hint="default"/>
      </w:rPr>
    </w:lvl>
    <w:lvl w:ilvl="8" w:tplc="04100005" w:tentative="1">
      <w:start w:val="1"/>
      <w:numFmt w:val="bullet"/>
      <w:lvlText w:val=""/>
      <w:lvlJc w:val="left"/>
      <w:pPr>
        <w:ind w:left="8985" w:hanging="360"/>
      </w:pPr>
      <w:rPr>
        <w:rFonts w:ascii="Wingdings" w:hAnsi="Wingdings" w:hint="default"/>
      </w:rPr>
    </w:lvl>
  </w:abstractNum>
  <w:abstractNum w:abstractNumId="23">
    <w:nsid w:val="4B291901"/>
    <w:multiLevelType w:val="hybridMultilevel"/>
    <w:tmpl w:val="FC8E82D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B7213F2"/>
    <w:multiLevelType w:val="hybridMultilevel"/>
    <w:tmpl w:val="22EE78AC"/>
    <w:lvl w:ilvl="0" w:tplc="94447490">
      <w:start w:val="3"/>
      <w:numFmt w:val="decimal"/>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nsid w:val="4C2149BD"/>
    <w:multiLevelType w:val="hybridMultilevel"/>
    <w:tmpl w:val="1BECA28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4F5E0DC6"/>
    <w:multiLevelType w:val="hybridMultilevel"/>
    <w:tmpl w:val="0D70C48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78741A"/>
    <w:multiLevelType w:val="multilevel"/>
    <w:tmpl w:val="D23E2D1C"/>
    <w:lvl w:ilvl="0">
      <w:start w:val="1"/>
      <w:numFmt w:val="decimal"/>
      <w:lvlText w:val="%1."/>
      <w:lvlJc w:val="left"/>
      <w:pPr>
        <w:ind w:left="360" w:hanging="360"/>
      </w:pPr>
      <w:rPr>
        <w:rFonts w:hint="default"/>
        <w:i w:val="0"/>
        <w:sz w:val="28"/>
      </w:rPr>
    </w:lvl>
    <w:lvl w:ilvl="1">
      <w:start w:val="7"/>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5B9A6A1F"/>
    <w:multiLevelType w:val="hybridMultilevel"/>
    <w:tmpl w:val="0F06D4D0"/>
    <w:lvl w:ilvl="0" w:tplc="04100001">
      <w:start w:val="1"/>
      <w:numFmt w:val="bullet"/>
      <w:lvlText w:val=""/>
      <w:lvlJc w:val="left"/>
      <w:pPr>
        <w:ind w:left="2505" w:hanging="360"/>
      </w:pPr>
      <w:rPr>
        <w:rFonts w:ascii="Symbol" w:hAnsi="Symbol" w:hint="default"/>
      </w:rPr>
    </w:lvl>
    <w:lvl w:ilvl="1" w:tplc="04100003" w:tentative="1">
      <w:start w:val="1"/>
      <w:numFmt w:val="bullet"/>
      <w:lvlText w:val="o"/>
      <w:lvlJc w:val="left"/>
      <w:pPr>
        <w:ind w:left="3225" w:hanging="360"/>
      </w:pPr>
      <w:rPr>
        <w:rFonts w:ascii="Courier New" w:hAnsi="Courier New" w:cs="Courier New" w:hint="default"/>
      </w:rPr>
    </w:lvl>
    <w:lvl w:ilvl="2" w:tplc="04100005" w:tentative="1">
      <w:start w:val="1"/>
      <w:numFmt w:val="bullet"/>
      <w:lvlText w:val=""/>
      <w:lvlJc w:val="left"/>
      <w:pPr>
        <w:ind w:left="3945" w:hanging="360"/>
      </w:pPr>
      <w:rPr>
        <w:rFonts w:ascii="Wingdings" w:hAnsi="Wingdings" w:hint="default"/>
      </w:rPr>
    </w:lvl>
    <w:lvl w:ilvl="3" w:tplc="04100001" w:tentative="1">
      <w:start w:val="1"/>
      <w:numFmt w:val="bullet"/>
      <w:lvlText w:val=""/>
      <w:lvlJc w:val="left"/>
      <w:pPr>
        <w:ind w:left="4665" w:hanging="360"/>
      </w:pPr>
      <w:rPr>
        <w:rFonts w:ascii="Symbol" w:hAnsi="Symbol" w:hint="default"/>
      </w:rPr>
    </w:lvl>
    <w:lvl w:ilvl="4" w:tplc="04100003" w:tentative="1">
      <w:start w:val="1"/>
      <w:numFmt w:val="bullet"/>
      <w:lvlText w:val="o"/>
      <w:lvlJc w:val="left"/>
      <w:pPr>
        <w:ind w:left="5385" w:hanging="360"/>
      </w:pPr>
      <w:rPr>
        <w:rFonts w:ascii="Courier New" w:hAnsi="Courier New" w:cs="Courier New" w:hint="default"/>
      </w:rPr>
    </w:lvl>
    <w:lvl w:ilvl="5" w:tplc="04100005" w:tentative="1">
      <w:start w:val="1"/>
      <w:numFmt w:val="bullet"/>
      <w:lvlText w:val=""/>
      <w:lvlJc w:val="left"/>
      <w:pPr>
        <w:ind w:left="6105" w:hanging="360"/>
      </w:pPr>
      <w:rPr>
        <w:rFonts w:ascii="Wingdings" w:hAnsi="Wingdings" w:hint="default"/>
      </w:rPr>
    </w:lvl>
    <w:lvl w:ilvl="6" w:tplc="04100001" w:tentative="1">
      <w:start w:val="1"/>
      <w:numFmt w:val="bullet"/>
      <w:lvlText w:val=""/>
      <w:lvlJc w:val="left"/>
      <w:pPr>
        <w:ind w:left="6825" w:hanging="360"/>
      </w:pPr>
      <w:rPr>
        <w:rFonts w:ascii="Symbol" w:hAnsi="Symbol" w:hint="default"/>
      </w:rPr>
    </w:lvl>
    <w:lvl w:ilvl="7" w:tplc="04100003" w:tentative="1">
      <w:start w:val="1"/>
      <w:numFmt w:val="bullet"/>
      <w:lvlText w:val="o"/>
      <w:lvlJc w:val="left"/>
      <w:pPr>
        <w:ind w:left="7545" w:hanging="360"/>
      </w:pPr>
      <w:rPr>
        <w:rFonts w:ascii="Courier New" w:hAnsi="Courier New" w:cs="Courier New" w:hint="default"/>
      </w:rPr>
    </w:lvl>
    <w:lvl w:ilvl="8" w:tplc="04100005" w:tentative="1">
      <w:start w:val="1"/>
      <w:numFmt w:val="bullet"/>
      <w:lvlText w:val=""/>
      <w:lvlJc w:val="left"/>
      <w:pPr>
        <w:ind w:left="8265" w:hanging="360"/>
      </w:pPr>
      <w:rPr>
        <w:rFonts w:ascii="Wingdings" w:hAnsi="Wingdings" w:hint="default"/>
      </w:rPr>
    </w:lvl>
  </w:abstractNum>
  <w:abstractNum w:abstractNumId="29">
    <w:nsid w:val="63E16806"/>
    <w:multiLevelType w:val="hybridMultilevel"/>
    <w:tmpl w:val="E46A77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4457EC2"/>
    <w:multiLevelType w:val="hybridMultilevel"/>
    <w:tmpl w:val="4E4C318E"/>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8206D2B"/>
    <w:multiLevelType w:val="hybridMultilevel"/>
    <w:tmpl w:val="8402E31E"/>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9D55A90"/>
    <w:multiLevelType w:val="hybridMultilevel"/>
    <w:tmpl w:val="4ECC7832"/>
    <w:lvl w:ilvl="0" w:tplc="15B2BF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ABC791B"/>
    <w:multiLevelType w:val="hybridMultilevel"/>
    <w:tmpl w:val="B18E3C18"/>
    <w:lvl w:ilvl="0" w:tplc="15B2BF36">
      <w:numFmt w:val="bullet"/>
      <w:lvlText w:val="-"/>
      <w:lvlJc w:val="left"/>
      <w:pPr>
        <w:ind w:left="3225" w:hanging="360"/>
      </w:pPr>
      <w:rPr>
        <w:rFonts w:ascii="Times New Roman" w:eastAsia="Times New Roman" w:hAnsi="Times New Roman" w:cs="Times New Roman" w:hint="default"/>
      </w:rPr>
    </w:lvl>
    <w:lvl w:ilvl="1" w:tplc="04100003" w:tentative="1">
      <w:start w:val="1"/>
      <w:numFmt w:val="bullet"/>
      <w:lvlText w:val="o"/>
      <w:lvlJc w:val="left"/>
      <w:pPr>
        <w:ind w:left="3945" w:hanging="360"/>
      </w:pPr>
      <w:rPr>
        <w:rFonts w:ascii="Courier New" w:hAnsi="Courier New" w:cs="Courier New" w:hint="default"/>
      </w:rPr>
    </w:lvl>
    <w:lvl w:ilvl="2" w:tplc="04100005" w:tentative="1">
      <w:start w:val="1"/>
      <w:numFmt w:val="bullet"/>
      <w:lvlText w:val=""/>
      <w:lvlJc w:val="left"/>
      <w:pPr>
        <w:ind w:left="4665" w:hanging="360"/>
      </w:pPr>
      <w:rPr>
        <w:rFonts w:ascii="Wingdings" w:hAnsi="Wingdings" w:hint="default"/>
      </w:rPr>
    </w:lvl>
    <w:lvl w:ilvl="3" w:tplc="04100001" w:tentative="1">
      <w:start w:val="1"/>
      <w:numFmt w:val="bullet"/>
      <w:lvlText w:val=""/>
      <w:lvlJc w:val="left"/>
      <w:pPr>
        <w:ind w:left="5385" w:hanging="360"/>
      </w:pPr>
      <w:rPr>
        <w:rFonts w:ascii="Symbol" w:hAnsi="Symbol" w:hint="default"/>
      </w:rPr>
    </w:lvl>
    <w:lvl w:ilvl="4" w:tplc="04100003" w:tentative="1">
      <w:start w:val="1"/>
      <w:numFmt w:val="bullet"/>
      <w:lvlText w:val="o"/>
      <w:lvlJc w:val="left"/>
      <w:pPr>
        <w:ind w:left="6105" w:hanging="360"/>
      </w:pPr>
      <w:rPr>
        <w:rFonts w:ascii="Courier New" w:hAnsi="Courier New" w:cs="Courier New" w:hint="default"/>
      </w:rPr>
    </w:lvl>
    <w:lvl w:ilvl="5" w:tplc="04100005" w:tentative="1">
      <w:start w:val="1"/>
      <w:numFmt w:val="bullet"/>
      <w:lvlText w:val=""/>
      <w:lvlJc w:val="left"/>
      <w:pPr>
        <w:ind w:left="6825" w:hanging="360"/>
      </w:pPr>
      <w:rPr>
        <w:rFonts w:ascii="Wingdings" w:hAnsi="Wingdings" w:hint="default"/>
      </w:rPr>
    </w:lvl>
    <w:lvl w:ilvl="6" w:tplc="04100001" w:tentative="1">
      <w:start w:val="1"/>
      <w:numFmt w:val="bullet"/>
      <w:lvlText w:val=""/>
      <w:lvlJc w:val="left"/>
      <w:pPr>
        <w:ind w:left="7545" w:hanging="360"/>
      </w:pPr>
      <w:rPr>
        <w:rFonts w:ascii="Symbol" w:hAnsi="Symbol" w:hint="default"/>
      </w:rPr>
    </w:lvl>
    <w:lvl w:ilvl="7" w:tplc="04100003" w:tentative="1">
      <w:start w:val="1"/>
      <w:numFmt w:val="bullet"/>
      <w:lvlText w:val="o"/>
      <w:lvlJc w:val="left"/>
      <w:pPr>
        <w:ind w:left="8265" w:hanging="360"/>
      </w:pPr>
      <w:rPr>
        <w:rFonts w:ascii="Courier New" w:hAnsi="Courier New" w:cs="Courier New" w:hint="default"/>
      </w:rPr>
    </w:lvl>
    <w:lvl w:ilvl="8" w:tplc="04100005" w:tentative="1">
      <w:start w:val="1"/>
      <w:numFmt w:val="bullet"/>
      <w:lvlText w:val=""/>
      <w:lvlJc w:val="left"/>
      <w:pPr>
        <w:ind w:left="8985" w:hanging="360"/>
      </w:pPr>
      <w:rPr>
        <w:rFonts w:ascii="Wingdings" w:hAnsi="Wingdings" w:hint="default"/>
      </w:rPr>
    </w:lvl>
  </w:abstractNum>
  <w:abstractNum w:abstractNumId="34">
    <w:nsid w:val="6ADD6032"/>
    <w:multiLevelType w:val="multilevel"/>
    <w:tmpl w:val="2FFADBB2"/>
    <w:lvl w:ilvl="0">
      <w:start w:val="1"/>
      <w:numFmt w:val="decimal"/>
      <w:lvlText w:val="%1"/>
      <w:lvlJc w:val="left"/>
      <w:pPr>
        <w:ind w:left="675" w:hanging="67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7200" w:hanging="180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1160" w:hanging="2520"/>
      </w:pPr>
      <w:rPr>
        <w:rFonts w:hint="default"/>
      </w:rPr>
    </w:lvl>
  </w:abstractNum>
  <w:abstractNum w:abstractNumId="35">
    <w:nsid w:val="6CF55135"/>
    <w:multiLevelType w:val="hybridMultilevel"/>
    <w:tmpl w:val="87AC56F0"/>
    <w:lvl w:ilvl="0" w:tplc="04100011">
      <w:start w:val="1"/>
      <w:numFmt w:val="decimal"/>
      <w:lvlText w:val="%1)"/>
      <w:lvlJc w:val="left"/>
      <w:pPr>
        <w:ind w:left="502" w:hanging="360"/>
      </w:p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nsid w:val="728F2848"/>
    <w:multiLevelType w:val="hybridMultilevel"/>
    <w:tmpl w:val="2FA2B5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2D81386"/>
    <w:multiLevelType w:val="hybridMultilevel"/>
    <w:tmpl w:val="6C9AD7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77820093"/>
    <w:multiLevelType w:val="hybridMultilevel"/>
    <w:tmpl w:val="8D96234C"/>
    <w:lvl w:ilvl="0" w:tplc="15B2BF36">
      <w:numFmt w:val="bullet"/>
      <w:lvlText w:val="-"/>
      <w:lvlJc w:val="left"/>
      <w:pPr>
        <w:ind w:left="1515" w:hanging="360"/>
      </w:pPr>
      <w:rPr>
        <w:rFonts w:ascii="Times New Roman" w:eastAsia="Times New Roman" w:hAnsi="Times New Roman" w:cs="Times New Roman" w:hint="default"/>
      </w:rPr>
    </w:lvl>
    <w:lvl w:ilvl="1" w:tplc="04100003" w:tentative="1">
      <w:start w:val="1"/>
      <w:numFmt w:val="bullet"/>
      <w:lvlText w:val="o"/>
      <w:lvlJc w:val="left"/>
      <w:pPr>
        <w:ind w:left="2235" w:hanging="360"/>
      </w:pPr>
      <w:rPr>
        <w:rFonts w:ascii="Courier New" w:hAnsi="Courier New" w:cs="Courier New" w:hint="default"/>
      </w:rPr>
    </w:lvl>
    <w:lvl w:ilvl="2" w:tplc="04100005" w:tentative="1">
      <w:start w:val="1"/>
      <w:numFmt w:val="bullet"/>
      <w:lvlText w:val=""/>
      <w:lvlJc w:val="left"/>
      <w:pPr>
        <w:ind w:left="2955" w:hanging="360"/>
      </w:pPr>
      <w:rPr>
        <w:rFonts w:ascii="Wingdings" w:hAnsi="Wingdings" w:hint="default"/>
      </w:rPr>
    </w:lvl>
    <w:lvl w:ilvl="3" w:tplc="04100001" w:tentative="1">
      <w:start w:val="1"/>
      <w:numFmt w:val="bullet"/>
      <w:lvlText w:val=""/>
      <w:lvlJc w:val="left"/>
      <w:pPr>
        <w:ind w:left="3675" w:hanging="360"/>
      </w:pPr>
      <w:rPr>
        <w:rFonts w:ascii="Symbol" w:hAnsi="Symbol" w:hint="default"/>
      </w:rPr>
    </w:lvl>
    <w:lvl w:ilvl="4" w:tplc="04100003" w:tentative="1">
      <w:start w:val="1"/>
      <w:numFmt w:val="bullet"/>
      <w:lvlText w:val="o"/>
      <w:lvlJc w:val="left"/>
      <w:pPr>
        <w:ind w:left="4395" w:hanging="360"/>
      </w:pPr>
      <w:rPr>
        <w:rFonts w:ascii="Courier New" w:hAnsi="Courier New" w:cs="Courier New" w:hint="default"/>
      </w:rPr>
    </w:lvl>
    <w:lvl w:ilvl="5" w:tplc="04100005" w:tentative="1">
      <w:start w:val="1"/>
      <w:numFmt w:val="bullet"/>
      <w:lvlText w:val=""/>
      <w:lvlJc w:val="left"/>
      <w:pPr>
        <w:ind w:left="5115" w:hanging="360"/>
      </w:pPr>
      <w:rPr>
        <w:rFonts w:ascii="Wingdings" w:hAnsi="Wingdings" w:hint="default"/>
      </w:rPr>
    </w:lvl>
    <w:lvl w:ilvl="6" w:tplc="04100001" w:tentative="1">
      <w:start w:val="1"/>
      <w:numFmt w:val="bullet"/>
      <w:lvlText w:val=""/>
      <w:lvlJc w:val="left"/>
      <w:pPr>
        <w:ind w:left="5835" w:hanging="360"/>
      </w:pPr>
      <w:rPr>
        <w:rFonts w:ascii="Symbol" w:hAnsi="Symbol" w:hint="default"/>
      </w:rPr>
    </w:lvl>
    <w:lvl w:ilvl="7" w:tplc="04100003" w:tentative="1">
      <w:start w:val="1"/>
      <w:numFmt w:val="bullet"/>
      <w:lvlText w:val="o"/>
      <w:lvlJc w:val="left"/>
      <w:pPr>
        <w:ind w:left="6555" w:hanging="360"/>
      </w:pPr>
      <w:rPr>
        <w:rFonts w:ascii="Courier New" w:hAnsi="Courier New" w:cs="Courier New" w:hint="default"/>
      </w:rPr>
    </w:lvl>
    <w:lvl w:ilvl="8" w:tplc="04100005" w:tentative="1">
      <w:start w:val="1"/>
      <w:numFmt w:val="bullet"/>
      <w:lvlText w:val=""/>
      <w:lvlJc w:val="left"/>
      <w:pPr>
        <w:ind w:left="7275" w:hanging="360"/>
      </w:pPr>
      <w:rPr>
        <w:rFonts w:ascii="Wingdings" w:hAnsi="Wingdings" w:hint="default"/>
      </w:rPr>
    </w:lvl>
  </w:abstractNum>
  <w:abstractNum w:abstractNumId="39">
    <w:nsid w:val="7AD17F1C"/>
    <w:multiLevelType w:val="hybridMultilevel"/>
    <w:tmpl w:val="714E4D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B3D18B7"/>
    <w:multiLevelType w:val="multilevel"/>
    <w:tmpl w:val="BA5E45C2"/>
    <w:lvl w:ilvl="0">
      <w:start w:val="1"/>
      <w:numFmt w:val="decimal"/>
      <w:lvlText w:val="%1"/>
      <w:lvlJc w:val="left"/>
      <w:pPr>
        <w:ind w:left="630" w:hanging="630"/>
      </w:pPr>
      <w:rPr>
        <w:rFonts w:hint="default"/>
      </w:rPr>
    </w:lvl>
    <w:lvl w:ilvl="1">
      <w:start w:val="1"/>
      <w:numFmt w:val="decimal"/>
      <w:lvlText w:val="%1.%2"/>
      <w:lvlJc w:val="left"/>
      <w:pPr>
        <w:ind w:left="1056" w:hanging="63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41">
    <w:nsid w:val="7C0C362A"/>
    <w:multiLevelType w:val="hybridMultilevel"/>
    <w:tmpl w:val="3498F1D2"/>
    <w:lvl w:ilvl="0" w:tplc="04100001">
      <w:start w:val="1"/>
      <w:numFmt w:val="bullet"/>
      <w:lvlText w:val=""/>
      <w:lvlJc w:val="left"/>
      <w:pPr>
        <w:ind w:left="1785" w:hanging="360"/>
      </w:pPr>
      <w:rPr>
        <w:rFonts w:ascii="Symbol" w:hAnsi="Symbol" w:hint="default"/>
      </w:rPr>
    </w:lvl>
    <w:lvl w:ilvl="1" w:tplc="04100003" w:tentative="1">
      <w:start w:val="1"/>
      <w:numFmt w:val="bullet"/>
      <w:lvlText w:val="o"/>
      <w:lvlJc w:val="left"/>
      <w:pPr>
        <w:ind w:left="2505" w:hanging="360"/>
      </w:pPr>
      <w:rPr>
        <w:rFonts w:ascii="Courier New" w:hAnsi="Courier New" w:cs="Courier New" w:hint="default"/>
      </w:rPr>
    </w:lvl>
    <w:lvl w:ilvl="2" w:tplc="04100005" w:tentative="1">
      <w:start w:val="1"/>
      <w:numFmt w:val="bullet"/>
      <w:lvlText w:val=""/>
      <w:lvlJc w:val="left"/>
      <w:pPr>
        <w:ind w:left="3225" w:hanging="360"/>
      </w:pPr>
      <w:rPr>
        <w:rFonts w:ascii="Wingdings" w:hAnsi="Wingdings" w:hint="default"/>
      </w:rPr>
    </w:lvl>
    <w:lvl w:ilvl="3" w:tplc="04100001" w:tentative="1">
      <w:start w:val="1"/>
      <w:numFmt w:val="bullet"/>
      <w:lvlText w:val=""/>
      <w:lvlJc w:val="left"/>
      <w:pPr>
        <w:ind w:left="3945" w:hanging="360"/>
      </w:pPr>
      <w:rPr>
        <w:rFonts w:ascii="Symbol" w:hAnsi="Symbol" w:hint="default"/>
      </w:rPr>
    </w:lvl>
    <w:lvl w:ilvl="4" w:tplc="04100003" w:tentative="1">
      <w:start w:val="1"/>
      <w:numFmt w:val="bullet"/>
      <w:lvlText w:val="o"/>
      <w:lvlJc w:val="left"/>
      <w:pPr>
        <w:ind w:left="4665" w:hanging="360"/>
      </w:pPr>
      <w:rPr>
        <w:rFonts w:ascii="Courier New" w:hAnsi="Courier New" w:cs="Courier New" w:hint="default"/>
      </w:rPr>
    </w:lvl>
    <w:lvl w:ilvl="5" w:tplc="04100005" w:tentative="1">
      <w:start w:val="1"/>
      <w:numFmt w:val="bullet"/>
      <w:lvlText w:val=""/>
      <w:lvlJc w:val="left"/>
      <w:pPr>
        <w:ind w:left="5385" w:hanging="360"/>
      </w:pPr>
      <w:rPr>
        <w:rFonts w:ascii="Wingdings" w:hAnsi="Wingdings" w:hint="default"/>
      </w:rPr>
    </w:lvl>
    <w:lvl w:ilvl="6" w:tplc="04100001" w:tentative="1">
      <w:start w:val="1"/>
      <w:numFmt w:val="bullet"/>
      <w:lvlText w:val=""/>
      <w:lvlJc w:val="left"/>
      <w:pPr>
        <w:ind w:left="6105" w:hanging="360"/>
      </w:pPr>
      <w:rPr>
        <w:rFonts w:ascii="Symbol" w:hAnsi="Symbol" w:hint="default"/>
      </w:rPr>
    </w:lvl>
    <w:lvl w:ilvl="7" w:tplc="04100003" w:tentative="1">
      <w:start w:val="1"/>
      <w:numFmt w:val="bullet"/>
      <w:lvlText w:val="o"/>
      <w:lvlJc w:val="left"/>
      <w:pPr>
        <w:ind w:left="6825" w:hanging="360"/>
      </w:pPr>
      <w:rPr>
        <w:rFonts w:ascii="Courier New" w:hAnsi="Courier New" w:cs="Courier New" w:hint="default"/>
      </w:rPr>
    </w:lvl>
    <w:lvl w:ilvl="8" w:tplc="04100005" w:tentative="1">
      <w:start w:val="1"/>
      <w:numFmt w:val="bullet"/>
      <w:lvlText w:val=""/>
      <w:lvlJc w:val="left"/>
      <w:pPr>
        <w:ind w:left="7545" w:hanging="360"/>
      </w:pPr>
      <w:rPr>
        <w:rFonts w:ascii="Wingdings" w:hAnsi="Wingdings" w:hint="default"/>
      </w:rPr>
    </w:lvl>
  </w:abstractNum>
  <w:abstractNum w:abstractNumId="42">
    <w:nsid w:val="7DA31A3B"/>
    <w:multiLevelType w:val="hybridMultilevel"/>
    <w:tmpl w:val="1F82301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43">
    <w:nsid w:val="7FEE2945"/>
    <w:multiLevelType w:val="hybridMultilevel"/>
    <w:tmpl w:val="DC44A1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5"/>
  </w:num>
  <w:num w:numId="2">
    <w:abstractNumId w:val="40"/>
  </w:num>
  <w:num w:numId="3">
    <w:abstractNumId w:val="11"/>
  </w:num>
  <w:num w:numId="4">
    <w:abstractNumId w:val="20"/>
  </w:num>
  <w:num w:numId="5">
    <w:abstractNumId w:val="5"/>
  </w:num>
  <w:num w:numId="6">
    <w:abstractNumId w:val="4"/>
  </w:num>
  <w:num w:numId="7">
    <w:abstractNumId w:val="19"/>
  </w:num>
  <w:num w:numId="8">
    <w:abstractNumId w:val="41"/>
  </w:num>
  <w:num w:numId="9">
    <w:abstractNumId w:val="28"/>
  </w:num>
  <w:num w:numId="10">
    <w:abstractNumId w:val="18"/>
  </w:num>
  <w:num w:numId="11">
    <w:abstractNumId w:val="22"/>
  </w:num>
  <w:num w:numId="12">
    <w:abstractNumId w:val="33"/>
  </w:num>
  <w:num w:numId="13">
    <w:abstractNumId w:val="10"/>
  </w:num>
  <w:num w:numId="14">
    <w:abstractNumId w:val="3"/>
  </w:num>
  <w:num w:numId="15">
    <w:abstractNumId w:val="14"/>
  </w:num>
  <w:num w:numId="16">
    <w:abstractNumId w:val="23"/>
  </w:num>
  <w:num w:numId="17">
    <w:abstractNumId w:val="26"/>
  </w:num>
  <w:num w:numId="18">
    <w:abstractNumId w:val="38"/>
  </w:num>
  <w:num w:numId="19">
    <w:abstractNumId w:val="24"/>
  </w:num>
  <w:num w:numId="20">
    <w:abstractNumId w:val="27"/>
  </w:num>
  <w:num w:numId="21">
    <w:abstractNumId w:val="31"/>
  </w:num>
  <w:num w:numId="22">
    <w:abstractNumId w:val="30"/>
  </w:num>
  <w:num w:numId="23">
    <w:abstractNumId w:val="12"/>
  </w:num>
  <w:num w:numId="24">
    <w:abstractNumId w:val="2"/>
  </w:num>
  <w:num w:numId="25">
    <w:abstractNumId w:val="32"/>
  </w:num>
  <w:num w:numId="26">
    <w:abstractNumId w:val="15"/>
  </w:num>
  <w:num w:numId="27">
    <w:abstractNumId w:val="43"/>
  </w:num>
  <w:num w:numId="28">
    <w:abstractNumId w:val="8"/>
  </w:num>
  <w:num w:numId="29">
    <w:abstractNumId w:val="9"/>
  </w:num>
  <w:num w:numId="30">
    <w:abstractNumId w:val="25"/>
  </w:num>
  <w:num w:numId="31">
    <w:abstractNumId w:val="36"/>
  </w:num>
  <w:num w:numId="32">
    <w:abstractNumId w:val="37"/>
  </w:num>
  <w:num w:numId="33">
    <w:abstractNumId w:val="7"/>
  </w:num>
  <w:num w:numId="34">
    <w:abstractNumId w:val="29"/>
  </w:num>
  <w:num w:numId="35">
    <w:abstractNumId w:val="16"/>
  </w:num>
  <w:num w:numId="36">
    <w:abstractNumId w:val="13"/>
  </w:num>
  <w:num w:numId="37">
    <w:abstractNumId w:val="0"/>
  </w:num>
  <w:num w:numId="38">
    <w:abstractNumId w:val="21"/>
  </w:num>
  <w:num w:numId="39">
    <w:abstractNumId w:val="39"/>
  </w:num>
  <w:num w:numId="40">
    <w:abstractNumId w:val="42"/>
  </w:num>
  <w:num w:numId="41">
    <w:abstractNumId w:val="1"/>
  </w:num>
  <w:num w:numId="42">
    <w:abstractNumId w:val="17"/>
  </w:num>
  <w:num w:numId="43">
    <w:abstractNumId w:val="6"/>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DDE"/>
    <w:rsid w:val="00004054"/>
    <w:rsid w:val="000115C4"/>
    <w:rsid w:val="00011DDB"/>
    <w:rsid w:val="00027AEE"/>
    <w:rsid w:val="00036F90"/>
    <w:rsid w:val="00040343"/>
    <w:rsid w:val="00047370"/>
    <w:rsid w:val="000561E6"/>
    <w:rsid w:val="00057EF9"/>
    <w:rsid w:val="00063523"/>
    <w:rsid w:val="00072D48"/>
    <w:rsid w:val="00073A62"/>
    <w:rsid w:val="00083E0A"/>
    <w:rsid w:val="00090F6A"/>
    <w:rsid w:val="00091A82"/>
    <w:rsid w:val="00092AD5"/>
    <w:rsid w:val="00094B22"/>
    <w:rsid w:val="00097873"/>
    <w:rsid w:val="000B0BDA"/>
    <w:rsid w:val="000B45FC"/>
    <w:rsid w:val="000B7DA5"/>
    <w:rsid w:val="000C12AE"/>
    <w:rsid w:val="000C20DE"/>
    <w:rsid w:val="000D44E7"/>
    <w:rsid w:val="000D53A4"/>
    <w:rsid w:val="000E43F5"/>
    <w:rsid w:val="0010472E"/>
    <w:rsid w:val="001055F1"/>
    <w:rsid w:val="001460B4"/>
    <w:rsid w:val="00147D4E"/>
    <w:rsid w:val="001613C6"/>
    <w:rsid w:val="001677FC"/>
    <w:rsid w:val="001A285E"/>
    <w:rsid w:val="001B0E69"/>
    <w:rsid w:val="001B34A7"/>
    <w:rsid w:val="001C24EB"/>
    <w:rsid w:val="001C77AB"/>
    <w:rsid w:val="001E7091"/>
    <w:rsid w:val="0022445A"/>
    <w:rsid w:val="00240197"/>
    <w:rsid w:val="0024110F"/>
    <w:rsid w:val="00244933"/>
    <w:rsid w:val="002548CB"/>
    <w:rsid w:val="00267C76"/>
    <w:rsid w:val="002748AB"/>
    <w:rsid w:val="00284927"/>
    <w:rsid w:val="00295B0B"/>
    <w:rsid w:val="002A1E81"/>
    <w:rsid w:val="002C2AA6"/>
    <w:rsid w:val="002C65BF"/>
    <w:rsid w:val="002E2844"/>
    <w:rsid w:val="002E6DA3"/>
    <w:rsid w:val="002F0F24"/>
    <w:rsid w:val="00345A2C"/>
    <w:rsid w:val="003702BC"/>
    <w:rsid w:val="00375421"/>
    <w:rsid w:val="0038052B"/>
    <w:rsid w:val="00390195"/>
    <w:rsid w:val="003978AF"/>
    <w:rsid w:val="003A443A"/>
    <w:rsid w:val="003A4EE6"/>
    <w:rsid w:val="003B5667"/>
    <w:rsid w:val="003B7A60"/>
    <w:rsid w:val="003D3531"/>
    <w:rsid w:val="003F268E"/>
    <w:rsid w:val="003F286E"/>
    <w:rsid w:val="0042312F"/>
    <w:rsid w:val="00426FE9"/>
    <w:rsid w:val="0045696C"/>
    <w:rsid w:val="004647C7"/>
    <w:rsid w:val="004837B7"/>
    <w:rsid w:val="00485DA5"/>
    <w:rsid w:val="0049299F"/>
    <w:rsid w:val="004978A5"/>
    <w:rsid w:val="004A34B7"/>
    <w:rsid w:val="004D5BAA"/>
    <w:rsid w:val="004E240A"/>
    <w:rsid w:val="004F3E8F"/>
    <w:rsid w:val="00506AF3"/>
    <w:rsid w:val="005164A7"/>
    <w:rsid w:val="00544E21"/>
    <w:rsid w:val="00552364"/>
    <w:rsid w:val="00561DDE"/>
    <w:rsid w:val="0056246F"/>
    <w:rsid w:val="005715DD"/>
    <w:rsid w:val="0058757D"/>
    <w:rsid w:val="00597D2E"/>
    <w:rsid w:val="005A0123"/>
    <w:rsid w:val="005A0B0D"/>
    <w:rsid w:val="005B074A"/>
    <w:rsid w:val="005E38E5"/>
    <w:rsid w:val="005E5350"/>
    <w:rsid w:val="005E5DCB"/>
    <w:rsid w:val="005F1D99"/>
    <w:rsid w:val="0064019B"/>
    <w:rsid w:val="00652ED4"/>
    <w:rsid w:val="00654C2F"/>
    <w:rsid w:val="006B5514"/>
    <w:rsid w:val="006C228A"/>
    <w:rsid w:val="006D3AD7"/>
    <w:rsid w:val="006E5EFB"/>
    <w:rsid w:val="0070643F"/>
    <w:rsid w:val="007151F8"/>
    <w:rsid w:val="007172CA"/>
    <w:rsid w:val="00720526"/>
    <w:rsid w:val="007226BB"/>
    <w:rsid w:val="00732BB1"/>
    <w:rsid w:val="00737901"/>
    <w:rsid w:val="00751646"/>
    <w:rsid w:val="00752801"/>
    <w:rsid w:val="007637B1"/>
    <w:rsid w:val="007970B6"/>
    <w:rsid w:val="007A7038"/>
    <w:rsid w:val="007B0F7B"/>
    <w:rsid w:val="007C7390"/>
    <w:rsid w:val="007C7946"/>
    <w:rsid w:val="007D0C2C"/>
    <w:rsid w:val="007D0E29"/>
    <w:rsid w:val="007D4E9B"/>
    <w:rsid w:val="00806146"/>
    <w:rsid w:val="008203F4"/>
    <w:rsid w:val="00820B16"/>
    <w:rsid w:val="00825167"/>
    <w:rsid w:val="00860D0E"/>
    <w:rsid w:val="0087009E"/>
    <w:rsid w:val="008916C0"/>
    <w:rsid w:val="00895EA4"/>
    <w:rsid w:val="008D3770"/>
    <w:rsid w:val="008D4091"/>
    <w:rsid w:val="008D709B"/>
    <w:rsid w:val="008F64AC"/>
    <w:rsid w:val="00906DE1"/>
    <w:rsid w:val="00907F5C"/>
    <w:rsid w:val="00914203"/>
    <w:rsid w:val="0092217C"/>
    <w:rsid w:val="009536A1"/>
    <w:rsid w:val="00960E7B"/>
    <w:rsid w:val="009670C6"/>
    <w:rsid w:val="0097489F"/>
    <w:rsid w:val="0099006A"/>
    <w:rsid w:val="009C68A6"/>
    <w:rsid w:val="009D0FF3"/>
    <w:rsid w:val="009E196D"/>
    <w:rsid w:val="009E4169"/>
    <w:rsid w:val="00A24783"/>
    <w:rsid w:val="00A24C1C"/>
    <w:rsid w:val="00A36320"/>
    <w:rsid w:val="00A619CB"/>
    <w:rsid w:val="00A806F5"/>
    <w:rsid w:val="00A80FAB"/>
    <w:rsid w:val="00AA0238"/>
    <w:rsid w:val="00AA2FEE"/>
    <w:rsid w:val="00AA58EB"/>
    <w:rsid w:val="00AA5D7B"/>
    <w:rsid w:val="00AA698C"/>
    <w:rsid w:val="00AB155E"/>
    <w:rsid w:val="00AB6627"/>
    <w:rsid w:val="00AD27DE"/>
    <w:rsid w:val="00AE27B4"/>
    <w:rsid w:val="00AF359D"/>
    <w:rsid w:val="00AF3C31"/>
    <w:rsid w:val="00AF6B85"/>
    <w:rsid w:val="00AF7D2B"/>
    <w:rsid w:val="00B00550"/>
    <w:rsid w:val="00B067E7"/>
    <w:rsid w:val="00B15741"/>
    <w:rsid w:val="00B15E90"/>
    <w:rsid w:val="00B2401A"/>
    <w:rsid w:val="00B30C8F"/>
    <w:rsid w:val="00B40A62"/>
    <w:rsid w:val="00B44A6F"/>
    <w:rsid w:val="00B51406"/>
    <w:rsid w:val="00B53786"/>
    <w:rsid w:val="00B548D6"/>
    <w:rsid w:val="00B65168"/>
    <w:rsid w:val="00B82DC9"/>
    <w:rsid w:val="00B977CE"/>
    <w:rsid w:val="00BA132F"/>
    <w:rsid w:val="00BB49A1"/>
    <w:rsid w:val="00BC4C51"/>
    <w:rsid w:val="00BE1CD4"/>
    <w:rsid w:val="00C0126B"/>
    <w:rsid w:val="00C032B4"/>
    <w:rsid w:val="00C1029A"/>
    <w:rsid w:val="00C17F59"/>
    <w:rsid w:val="00C23682"/>
    <w:rsid w:val="00C35D7A"/>
    <w:rsid w:val="00C36B0F"/>
    <w:rsid w:val="00C41197"/>
    <w:rsid w:val="00C51806"/>
    <w:rsid w:val="00C52D1E"/>
    <w:rsid w:val="00C56593"/>
    <w:rsid w:val="00C566EA"/>
    <w:rsid w:val="00C6179F"/>
    <w:rsid w:val="00C6765E"/>
    <w:rsid w:val="00C7734A"/>
    <w:rsid w:val="00C96827"/>
    <w:rsid w:val="00CA053F"/>
    <w:rsid w:val="00CA5441"/>
    <w:rsid w:val="00CB0731"/>
    <w:rsid w:val="00CB6F22"/>
    <w:rsid w:val="00CF0814"/>
    <w:rsid w:val="00D040EB"/>
    <w:rsid w:val="00D05B8C"/>
    <w:rsid w:val="00D14E5D"/>
    <w:rsid w:val="00D27856"/>
    <w:rsid w:val="00D33C48"/>
    <w:rsid w:val="00D44C64"/>
    <w:rsid w:val="00D61B06"/>
    <w:rsid w:val="00D634B9"/>
    <w:rsid w:val="00D74A4C"/>
    <w:rsid w:val="00D80210"/>
    <w:rsid w:val="00D9592D"/>
    <w:rsid w:val="00D9595E"/>
    <w:rsid w:val="00DA683E"/>
    <w:rsid w:val="00DB283E"/>
    <w:rsid w:val="00DB5090"/>
    <w:rsid w:val="00DC7C34"/>
    <w:rsid w:val="00DD64A4"/>
    <w:rsid w:val="00DD79CB"/>
    <w:rsid w:val="00DF7346"/>
    <w:rsid w:val="00DF779C"/>
    <w:rsid w:val="00E072FF"/>
    <w:rsid w:val="00E138FC"/>
    <w:rsid w:val="00E14D83"/>
    <w:rsid w:val="00E23846"/>
    <w:rsid w:val="00E276F8"/>
    <w:rsid w:val="00E31C8B"/>
    <w:rsid w:val="00E41256"/>
    <w:rsid w:val="00E621FF"/>
    <w:rsid w:val="00E629D6"/>
    <w:rsid w:val="00E72F21"/>
    <w:rsid w:val="00E7387B"/>
    <w:rsid w:val="00E73DDA"/>
    <w:rsid w:val="00E7528E"/>
    <w:rsid w:val="00E8020F"/>
    <w:rsid w:val="00E80745"/>
    <w:rsid w:val="00E82DAF"/>
    <w:rsid w:val="00EA1F9B"/>
    <w:rsid w:val="00EE2921"/>
    <w:rsid w:val="00EF3846"/>
    <w:rsid w:val="00F0117F"/>
    <w:rsid w:val="00F112D1"/>
    <w:rsid w:val="00F50FC9"/>
    <w:rsid w:val="00F51E3B"/>
    <w:rsid w:val="00F52AE7"/>
    <w:rsid w:val="00F53330"/>
    <w:rsid w:val="00F5338F"/>
    <w:rsid w:val="00F53DF4"/>
    <w:rsid w:val="00F55EF3"/>
    <w:rsid w:val="00F63B2D"/>
    <w:rsid w:val="00F75F5C"/>
    <w:rsid w:val="00F7729E"/>
    <w:rsid w:val="00F77ABF"/>
    <w:rsid w:val="00F8026F"/>
    <w:rsid w:val="00F97E52"/>
    <w:rsid w:val="00FC342A"/>
    <w:rsid w:val="00FC6BB8"/>
    <w:rsid w:val="00FD4920"/>
    <w:rsid w:val="00FD5671"/>
    <w:rsid w:val="00FE69B7"/>
    <w:rsid w:val="00FE70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A012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01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A012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A01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331164">
      <w:bodyDiv w:val="1"/>
      <w:marLeft w:val="0"/>
      <w:marRight w:val="0"/>
      <w:marTop w:val="0"/>
      <w:marBottom w:val="0"/>
      <w:divBdr>
        <w:top w:val="none" w:sz="0" w:space="0" w:color="auto"/>
        <w:left w:val="none" w:sz="0" w:space="0" w:color="auto"/>
        <w:bottom w:val="none" w:sz="0" w:space="0" w:color="auto"/>
        <w:right w:val="none" w:sz="0" w:space="0" w:color="auto"/>
      </w:divBdr>
    </w:div>
    <w:div w:id="87041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gi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3022</TotalTime>
  <Pages>43</Pages>
  <Words>6974</Words>
  <Characters>39756</Characters>
  <Application>Microsoft Office Word</Application>
  <DocSecurity>0</DocSecurity>
  <Lines>331</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1</cp:revision>
  <dcterms:created xsi:type="dcterms:W3CDTF">2013-01-10T09:07:00Z</dcterms:created>
  <dcterms:modified xsi:type="dcterms:W3CDTF">2013-01-10T09:09:00Z</dcterms:modified>
</cp:coreProperties>
</file>